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BD4" w:rsidRDefault="006D4CD7">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981BD4" w:rsidRDefault="006D4CD7">
      <w:pPr>
        <w:pStyle w:val="2"/>
        <w:spacing w:after="225"/>
        <w:jc w:val="center"/>
      </w:pPr>
      <w:bookmarkStart w:id="1" w:name="2"/>
      <w:bookmarkEnd w:id="0"/>
      <w:r>
        <w:rPr>
          <w:rFonts w:ascii="Arial" w:hAnsi="Arial"/>
          <w:color w:val="000000"/>
          <w:sz w:val="34"/>
        </w:rPr>
        <w:t>ЗАКОН УКРАЇНИ</w:t>
      </w:r>
    </w:p>
    <w:p w:rsidR="00981BD4" w:rsidRDefault="006D4CD7">
      <w:pPr>
        <w:pStyle w:val="2"/>
        <w:spacing w:after="225"/>
        <w:jc w:val="center"/>
      </w:pPr>
      <w:bookmarkStart w:id="2" w:name="3"/>
      <w:bookmarkEnd w:id="1"/>
      <w:r>
        <w:rPr>
          <w:rFonts w:ascii="Arial" w:hAnsi="Arial"/>
          <w:color w:val="000000"/>
          <w:sz w:val="34"/>
        </w:rPr>
        <w:t>Про Державний бюджет України на 2025 рік</w:t>
      </w:r>
    </w:p>
    <w:p w:rsidR="00981BD4" w:rsidRDefault="006D4CD7">
      <w:pPr>
        <w:spacing w:after="75"/>
        <w:jc w:val="center"/>
      </w:pPr>
      <w:bookmarkStart w:id="3" w:name="32795"/>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31 липня 2025 року N 4561-IX,</w:t>
      </w:r>
      <w:r>
        <w:br/>
      </w:r>
      <w:r>
        <w:rPr>
          <w:rFonts w:ascii="Arial" w:hAnsi="Arial"/>
          <w:color w:val="293A55"/>
          <w:sz w:val="18"/>
        </w:rPr>
        <w:t>від 20 серпня 2025 року N 4571-IX,</w:t>
      </w:r>
      <w:r>
        <w:br/>
      </w:r>
      <w:r>
        <w:rPr>
          <w:rFonts w:ascii="Arial" w:hAnsi="Arial"/>
          <w:color w:val="293A55"/>
          <w:sz w:val="18"/>
        </w:rPr>
        <w:t xml:space="preserve">від </w:t>
      </w:r>
      <w:r>
        <w:rPr>
          <w:rFonts w:ascii="Arial" w:hAnsi="Arial"/>
          <w:color w:val="293A55"/>
          <w:sz w:val="18"/>
        </w:rPr>
        <w:t>21 жовтня 2025 року N 4648-IX</w:t>
      </w:r>
    </w:p>
    <w:tbl>
      <w:tblPr>
        <w:tblW w:w="0" w:type="auto"/>
        <w:tblCellSpacing w:w="0" w:type="auto"/>
        <w:tblBorders>
          <w:top w:val="single" w:sz="8" w:space="0" w:color="E5E2FF"/>
        </w:tblBorders>
        <w:tblLook w:val="04A0" w:firstRow="1" w:lastRow="0" w:firstColumn="1" w:lastColumn="0" w:noHBand="0" w:noVBand="1"/>
      </w:tblPr>
      <w:tblGrid>
        <w:gridCol w:w="9243"/>
      </w:tblGrid>
      <w:tr w:rsidR="00981BD4">
        <w:trPr>
          <w:tblCellSpacing w:w="0" w:type="auto"/>
        </w:trPr>
        <w:tc>
          <w:tcPr>
            <w:tcW w:w="9690" w:type="dxa"/>
            <w:vAlign w:val="center"/>
          </w:tcPr>
          <w:p w:rsidR="00981BD4" w:rsidRDefault="006D4CD7">
            <w:pPr>
              <w:spacing w:after="75"/>
              <w:jc w:val="both"/>
            </w:pPr>
            <w:bookmarkStart w:id="4" w:name="33758"/>
            <w:bookmarkEnd w:id="3"/>
            <w:r>
              <w:rPr>
                <w:rFonts w:ascii="Arial" w:hAnsi="Arial"/>
                <w:color w:val="293A55"/>
                <w:sz w:val="15"/>
              </w:rPr>
              <w:t>(Зміни до додатків 1 - 4, затверджених цим Законом, передбачені підпунктом 4 пункту 1 Закону України від 21 жовтня 2025 року N 4648-IX, будуть внесені додатково)</w:t>
            </w:r>
          </w:p>
        </w:tc>
        <w:bookmarkEnd w:id="4"/>
      </w:tr>
    </w:tbl>
    <w:p w:rsidR="00981BD4" w:rsidRDefault="006D4CD7">
      <w:pPr>
        <w:spacing w:after="75"/>
        <w:ind w:firstLine="240"/>
        <w:jc w:val="both"/>
      </w:pPr>
      <w:bookmarkStart w:id="5" w:name="12"/>
      <w:r>
        <w:rPr>
          <w:rFonts w:ascii="Arial" w:hAnsi="Arial"/>
          <w:b/>
          <w:color w:val="000000"/>
          <w:sz w:val="18"/>
        </w:rPr>
        <w:t>Стаття 1.</w:t>
      </w:r>
      <w:r>
        <w:rPr>
          <w:rFonts w:ascii="Arial" w:hAnsi="Arial"/>
          <w:color w:val="000000"/>
          <w:sz w:val="18"/>
        </w:rPr>
        <w:t xml:space="preserve"> Визначити на 2025 рік:</w:t>
      </w:r>
    </w:p>
    <w:p w:rsidR="00981BD4" w:rsidRDefault="006D4CD7">
      <w:pPr>
        <w:spacing w:after="75"/>
        <w:ind w:firstLine="240"/>
        <w:jc w:val="both"/>
      </w:pPr>
      <w:bookmarkStart w:id="6" w:name="13"/>
      <w:bookmarkEnd w:id="5"/>
      <w:r>
        <w:rPr>
          <w:rFonts w:ascii="Arial" w:hAnsi="Arial"/>
          <w:color w:val="000000"/>
          <w:sz w:val="18"/>
        </w:rPr>
        <w:t xml:space="preserve">доходи Державного бюджету України у сумі </w:t>
      </w:r>
      <w:r>
        <w:rPr>
          <w:rFonts w:ascii="Arial" w:hAnsi="Arial"/>
          <w:color w:val="293A55"/>
          <w:sz w:val="18"/>
        </w:rPr>
        <w:t>2.502.638.670</w:t>
      </w:r>
      <w:r>
        <w:rPr>
          <w:rFonts w:ascii="Arial" w:hAnsi="Arial"/>
          <w:color w:val="000000"/>
          <w:sz w:val="18"/>
        </w:rPr>
        <w:t xml:space="preserve"> тис. гривень, у тому числі доходи загального фонду Державного бюджету України - у сумі </w:t>
      </w:r>
      <w:r>
        <w:rPr>
          <w:rFonts w:ascii="Arial" w:hAnsi="Arial"/>
          <w:color w:val="293A55"/>
          <w:sz w:val="18"/>
        </w:rPr>
        <w:t>2.284.512.330,9</w:t>
      </w:r>
      <w:r>
        <w:rPr>
          <w:rFonts w:ascii="Arial" w:hAnsi="Arial"/>
          <w:color w:val="000000"/>
          <w:sz w:val="18"/>
        </w:rPr>
        <w:t xml:space="preserve"> тис. гривень та доходи спеціального фонду Державного бюджету України - у сумі </w:t>
      </w:r>
      <w:r>
        <w:rPr>
          <w:rFonts w:ascii="Arial" w:hAnsi="Arial"/>
          <w:color w:val="293A55"/>
          <w:sz w:val="18"/>
        </w:rPr>
        <w:t>218.126.339,1</w:t>
      </w:r>
      <w:r>
        <w:rPr>
          <w:rFonts w:ascii="Arial" w:hAnsi="Arial"/>
          <w:color w:val="000000"/>
          <w:sz w:val="18"/>
        </w:rPr>
        <w:t xml:space="preserve"> тис. г</w:t>
      </w:r>
      <w:r>
        <w:rPr>
          <w:rFonts w:ascii="Arial" w:hAnsi="Arial"/>
          <w:color w:val="000000"/>
          <w:sz w:val="18"/>
        </w:rPr>
        <w:t>ривень, згідно з додатком N 1 до цього Закону;</w:t>
      </w:r>
    </w:p>
    <w:p w:rsidR="00981BD4" w:rsidRDefault="006D4CD7">
      <w:pPr>
        <w:spacing w:after="75"/>
        <w:ind w:firstLine="240"/>
        <w:jc w:val="right"/>
      </w:pPr>
      <w:bookmarkStart w:id="7" w:name="32796"/>
      <w:bookmarkEnd w:id="6"/>
      <w:r>
        <w:rPr>
          <w:rFonts w:ascii="Arial" w:hAnsi="Arial"/>
          <w:color w:val="293A55"/>
          <w:sz w:val="18"/>
        </w:rPr>
        <w:t>(абзац другий статті 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31.07.2025 р. N 4561-IX,</w:t>
      </w:r>
      <w:r>
        <w:br/>
      </w:r>
      <w:r>
        <w:rPr>
          <w:rFonts w:ascii="Arial" w:hAnsi="Arial"/>
          <w:color w:val="293A55"/>
          <w:sz w:val="18"/>
        </w:rPr>
        <w:t>від 20.08.2025 р. N 4571-IX,</w:t>
      </w:r>
      <w:r>
        <w:br/>
      </w:r>
      <w:r>
        <w:rPr>
          <w:rFonts w:ascii="Arial" w:hAnsi="Arial"/>
          <w:color w:val="293A55"/>
          <w:sz w:val="18"/>
        </w:rPr>
        <w:t>від 21.10.2025 р. N 4648-IX)</w:t>
      </w:r>
    </w:p>
    <w:p w:rsidR="00981BD4" w:rsidRDefault="006D4CD7">
      <w:pPr>
        <w:spacing w:after="75"/>
        <w:ind w:firstLine="240"/>
        <w:jc w:val="both"/>
      </w:pPr>
      <w:bookmarkStart w:id="8" w:name="14"/>
      <w:bookmarkEnd w:id="7"/>
      <w:r>
        <w:rPr>
          <w:rFonts w:ascii="Arial" w:hAnsi="Arial"/>
          <w:color w:val="000000"/>
          <w:sz w:val="18"/>
        </w:rPr>
        <w:t xml:space="preserve">видатки Державного бюджету України у сумі </w:t>
      </w:r>
      <w:r>
        <w:rPr>
          <w:rFonts w:ascii="Arial" w:hAnsi="Arial"/>
          <w:color w:val="293A55"/>
          <w:sz w:val="18"/>
        </w:rPr>
        <w:t>4.654.8</w:t>
      </w:r>
      <w:r>
        <w:rPr>
          <w:rFonts w:ascii="Arial" w:hAnsi="Arial"/>
          <w:color w:val="293A55"/>
          <w:sz w:val="18"/>
        </w:rPr>
        <w:t>48.494,5</w:t>
      </w:r>
      <w:r>
        <w:rPr>
          <w:rFonts w:ascii="Arial" w:hAnsi="Arial"/>
          <w:color w:val="000000"/>
          <w:sz w:val="18"/>
        </w:rPr>
        <w:t xml:space="preserve"> тис. гривень, у тому числі видатки загального фонду Державного бюджету України - у сумі </w:t>
      </w:r>
      <w:r>
        <w:rPr>
          <w:rFonts w:ascii="Arial" w:hAnsi="Arial"/>
          <w:color w:val="293A55"/>
          <w:sz w:val="18"/>
        </w:rPr>
        <w:t>4.293.154.350,8</w:t>
      </w:r>
      <w:r>
        <w:rPr>
          <w:rFonts w:ascii="Arial" w:hAnsi="Arial"/>
          <w:color w:val="000000"/>
          <w:sz w:val="18"/>
        </w:rPr>
        <w:t xml:space="preserve"> тис. гривень та видатки спеціального фонду Державного бюджету України - у сумі </w:t>
      </w:r>
      <w:r>
        <w:rPr>
          <w:rFonts w:ascii="Arial" w:hAnsi="Arial"/>
          <w:color w:val="293A55"/>
          <w:sz w:val="18"/>
        </w:rPr>
        <w:t>361.694.143,7</w:t>
      </w:r>
      <w:r>
        <w:rPr>
          <w:rFonts w:ascii="Arial" w:hAnsi="Arial"/>
          <w:color w:val="000000"/>
          <w:sz w:val="18"/>
        </w:rPr>
        <w:t xml:space="preserve"> тис. гривень;</w:t>
      </w:r>
    </w:p>
    <w:p w:rsidR="00981BD4" w:rsidRDefault="006D4CD7">
      <w:pPr>
        <w:spacing w:after="75"/>
        <w:ind w:firstLine="240"/>
        <w:jc w:val="right"/>
      </w:pPr>
      <w:bookmarkStart w:id="9" w:name="32797"/>
      <w:bookmarkEnd w:id="8"/>
      <w:r>
        <w:rPr>
          <w:rFonts w:ascii="Arial" w:hAnsi="Arial"/>
          <w:color w:val="293A55"/>
          <w:sz w:val="18"/>
        </w:rPr>
        <w:t>(абзац третій статті 1 із змінами, в</w:t>
      </w:r>
      <w:r>
        <w:rPr>
          <w:rFonts w:ascii="Arial" w:hAnsi="Arial"/>
          <w:color w:val="293A55"/>
          <w:sz w:val="18"/>
        </w:rPr>
        <w:t>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31.07.2025 р. N 4561-IX,</w:t>
      </w:r>
      <w:r>
        <w:br/>
      </w:r>
      <w:r>
        <w:rPr>
          <w:rFonts w:ascii="Arial" w:hAnsi="Arial"/>
          <w:color w:val="293A55"/>
          <w:sz w:val="18"/>
        </w:rPr>
        <w:t>від 20.08.2025 р. N 4571-IX,</w:t>
      </w:r>
      <w:r>
        <w:br/>
      </w:r>
      <w:r>
        <w:rPr>
          <w:rFonts w:ascii="Arial" w:hAnsi="Arial"/>
          <w:color w:val="293A55"/>
          <w:sz w:val="18"/>
        </w:rPr>
        <w:t>від 21.10.2025 р. N 4648-IX)</w:t>
      </w:r>
    </w:p>
    <w:p w:rsidR="00981BD4" w:rsidRDefault="006D4CD7">
      <w:pPr>
        <w:spacing w:after="75"/>
        <w:ind w:firstLine="240"/>
        <w:jc w:val="both"/>
      </w:pPr>
      <w:bookmarkStart w:id="10" w:name="15"/>
      <w:bookmarkEnd w:id="9"/>
      <w:r>
        <w:rPr>
          <w:rFonts w:ascii="Arial" w:hAnsi="Arial"/>
          <w:color w:val="000000"/>
          <w:sz w:val="18"/>
        </w:rPr>
        <w:t>повернення кредитів до Державного бюджету України у сумі 15.330.060,8 тис. гривень, у тому числі повернення кредитів до загального ф</w:t>
      </w:r>
      <w:r>
        <w:rPr>
          <w:rFonts w:ascii="Arial" w:hAnsi="Arial"/>
          <w:color w:val="000000"/>
          <w:sz w:val="18"/>
        </w:rPr>
        <w:t>онду Державного бюджету України - у сумі 15.059.782,5 тис. гривень та повернення кредитів до спеціального фонду Державного бюджету України - у сумі 270.278,3 тис. гривень;</w:t>
      </w:r>
    </w:p>
    <w:p w:rsidR="00981BD4" w:rsidRDefault="006D4CD7">
      <w:pPr>
        <w:spacing w:after="75"/>
        <w:ind w:firstLine="240"/>
        <w:jc w:val="both"/>
      </w:pPr>
      <w:bookmarkStart w:id="11" w:name="16"/>
      <w:bookmarkEnd w:id="10"/>
      <w:r>
        <w:rPr>
          <w:rFonts w:ascii="Arial" w:hAnsi="Arial"/>
          <w:color w:val="000000"/>
          <w:sz w:val="18"/>
        </w:rPr>
        <w:t xml:space="preserve">надання кредитів з Державного бюджету України у сумі </w:t>
      </w:r>
      <w:r>
        <w:rPr>
          <w:rFonts w:ascii="Arial" w:hAnsi="Arial"/>
          <w:color w:val="293A55"/>
          <w:sz w:val="18"/>
        </w:rPr>
        <w:t>48.050.821,3</w:t>
      </w:r>
      <w:r>
        <w:rPr>
          <w:rFonts w:ascii="Arial" w:hAnsi="Arial"/>
          <w:color w:val="000000"/>
          <w:sz w:val="18"/>
        </w:rPr>
        <w:t xml:space="preserve"> тис. гривень, у тому числі надання кредитів із загального фонду Державного бюджету України - у сумі </w:t>
      </w:r>
      <w:r>
        <w:rPr>
          <w:rFonts w:ascii="Arial" w:hAnsi="Arial"/>
          <w:color w:val="293A55"/>
          <w:sz w:val="18"/>
        </w:rPr>
        <w:t>10.216.878,7</w:t>
      </w:r>
      <w:r>
        <w:rPr>
          <w:rFonts w:ascii="Arial" w:hAnsi="Arial"/>
          <w:color w:val="000000"/>
          <w:sz w:val="18"/>
        </w:rPr>
        <w:t xml:space="preserve"> тис. гривень та надання кредитів із спеціального фонду Державного бюджету України - у сумі 37.833.942,6 тис. гривень;</w:t>
      </w:r>
    </w:p>
    <w:p w:rsidR="00981BD4" w:rsidRDefault="006D4CD7">
      <w:pPr>
        <w:spacing w:after="75"/>
        <w:ind w:firstLine="240"/>
        <w:jc w:val="right"/>
      </w:pPr>
      <w:bookmarkStart w:id="12" w:name="32798"/>
      <w:bookmarkEnd w:id="11"/>
      <w:r>
        <w:rPr>
          <w:rFonts w:ascii="Arial" w:hAnsi="Arial"/>
          <w:color w:val="293A55"/>
          <w:sz w:val="18"/>
        </w:rPr>
        <w:t>(абзац п'ятий статті 1 і</w:t>
      </w:r>
      <w:r>
        <w:rPr>
          <w:rFonts w:ascii="Arial" w:hAnsi="Arial"/>
          <w:color w:val="293A55"/>
          <w:sz w:val="18"/>
        </w:rPr>
        <w:t>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31.07.2025 р. N 4561-IX,</w:t>
      </w:r>
      <w:r>
        <w:br/>
      </w:r>
      <w:r>
        <w:rPr>
          <w:rFonts w:ascii="Arial" w:hAnsi="Arial"/>
          <w:color w:val="293A55"/>
          <w:sz w:val="18"/>
        </w:rPr>
        <w:t>від 21.10.2025 р. N 4648-IX)</w:t>
      </w:r>
    </w:p>
    <w:p w:rsidR="00981BD4" w:rsidRDefault="006D4CD7">
      <w:pPr>
        <w:spacing w:after="75"/>
        <w:ind w:firstLine="240"/>
        <w:jc w:val="both"/>
      </w:pPr>
      <w:bookmarkStart w:id="13" w:name="17"/>
      <w:bookmarkEnd w:id="12"/>
      <w:r>
        <w:rPr>
          <w:rFonts w:ascii="Arial" w:hAnsi="Arial"/>
          <w:color w:val="000000"/>
          <w:sz w:val="18"/>
        </w:rPr>
        <w:t xml:space="preserve">граничний обсяг дефіциту Державного бюджету України у сумі </w:t>
      </w:r>
      <w:r>
        <w:rPr>
          <w:rFonts w:ascii="Arial" w:hAnsi="Arial"/>
          <w:color w:val="293A55"/>
          <w:sz w:val="18"/>
        </w:rPr>
        <w:t>2.184.930.585</w:t>
      </w:r>
      <w:r>
        <w:rPr>
          <w:rFonts w:ascii="Arial" w:hAnsi="Arial"/>
          <w:color w:val="000000"/>
          <w:sz w:val="18"/>
        </w:rPr>
        <w:t xml:space="preserve"> тис. гривень, у тому числі граничний обсяг дефіциту загального фонду Державн</w:t>
      </w:r>
      <w:r>
        <w:rPr>
          <w:rFonts w:ascii="Arial" w:hAnsi="Arial"/>
          <w:color w:val="000000"/>
          <w:sz w:val="18"/>
        </w:rPr>
        <w:t xml:space="preserve">ого бюджету України - у сумі </w:t>
      </w:r>
      <w:r>
        <w:rPr>
          <w:rFonts w:ascii="Arial" w:hAnsi="Arial"/>
          <w:color w:val="293A55"/>
          <w:sz w:val="18"/>
        </w:rPr>
        <w:t>2.003.799.116,1</w:t>
      </w:r>
      <w:r>
        <w:rPr>
          <w:rFonts w:ascii="Arial" w:hAnsi="Arial"/>
          <w:color w:val="000000"/>
          <w:sz w:val="18"/>
        </w:rPr>
        <w:t xml:space="preserve"> тис. гривень та граничний обсяг дефіциту спеціального фонду Державного бюджету України - у сумі 181.131.468,9 тис. гривень, згідно з додатком N 2 до цього Закону;</w:t>
      </w:r>
    </w:p>
    <w:p w:rsidR="00981BD4" w:rsidRDefault="006D4CD7">
      <w:pPr>
        <w:spacing w:after="75"/>
        <w:ind w:firstLine="240"/>
        <w:jc w:val="right"/>
      </w:pPr>
      <w:bookmarkStart w:id="14" w:name="32799"/>
      <w:bookmarkEnd w:id="13"/>
      <w:r>
        <w:rPr>
          <w:rFonts w:ascii="Arial" w:hAnsi="Arial"/>
          <w:color w:val="293A55"/>
          <w:sz w:val="18"/>
        </w:rPr>
        <w:t>(абзац шостий статті 1 із змінами, внесеними</w:t>
      </w:r>
      <w:r>
        <w:br/>
      </w:r>
      <w:r>
        <w:rPr>
          <w:rFonts w:ascii="Arial" w:hAnsi="Arial"/>
          <w:color w:val="293A55"/>
          <w:sz w:val="18"/>
        </w:rPr>
        <w:t xml:space="preserve"> зг</w:t>
      </w:r>
      <w:r>
        <w:rPr>
          <w:rFonts w:ascii="Arial" w:hAnsi="Arial"/>
          <w:color w:val="293A55"/>
          <w:sz w:val="18"/>
        </w:rPr>
        <w:t>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31.07.2025 р. N 4561-IX,</w:t>
      </w:r>
      <w:r>
        <w:br/>
      </w:r>
      <w:r>
        <w:rPr>
          <w:rFonts w:ascii="Arial" w:hAnsi="Arial"/>
          <w:color w:val="293A55"/>
          <w:sz w:val="18"/>
        </w:rPr>
        <w:t>від 21.10.2025 р. N 4648-IX)</w:t>
      </w:r>
    </w:p>
    <w:p w:rsidR="00981BD4" w:rsidRDefault="006D4CD7">
      <w:pPr>
        <w:spacing w:after="75"/>
        <w:ind w:firstLine="240"/>
        <w:jc w:val="both"/>
      </w:pPr>
      <w:bookmarkStart w:id="15" w:name="18"/>
      <w:bookmarkEnd w:id="14"/>
      <w:r>
        <w:rPr>
          <w:rFonts w:ascii="Arial" w:hAnsi="Arial"/>
          <w:color w:val="000000"/>
          <w:sz w:val="18"/>
        </w:rPr>
        <w:lastRenderedPageBreak/>
        <w:t>оборотний залишок коштів Державного бюджету України у розмірі до 2 відсотків видатків загального фонду Державного бюджету України, визначених цією статтею.</w:t>
      </w:r>
    </w:p>
    <w:p w:rsidR="00981BD4" w:rsidRDefault="006D4CD7">
      <w:pPr>
        <w:spacing w:after="75"/>
        <w:ind w:firstLine="240"/>
        <w:jc w:val="both"/>
      </w:pPr>
      <w:bookmarkStart w:id="16" w:name="19"/>
      <w:bookmarkEnd w:id="15"/>
      <w:r>
        <w:rPr>
          <w:rFonts w:ascii="Arial" w:hAnsi="Arial"/>
          <w:b/>
          <w:color w:val="000000"/>
          <w:sz w:val="18"/>
        </w:rPr>
        <w:t>Стаття 2.</w:t>
      </w:r>
      <w:r>
        <w:rPr>
          <w:rFonts w:ascii="Arial" w:hAnsi="Arial"/>
          <w:color w:val="000000"/>
          <w:sz w:val="18"/>
        </w:rPr>
        <w:t xml:space="preserve"> Затверд</w:t>
      </w:r>
      <w:r>
        <w:rPr>
          <w:rFonts w:ascii="Arial" w:hAnsi="Arial"/>
          <w:color w:val="000000"/>
          <w:sz w:val="18"/>
        </w:rPr>
        <w:t>ити бюджетні призначення головним розпорядникам коштів Державного бюджету України на 2025 рік у розрізі відповідальних виконавців за бюджетними програмами, розподіл видатків на забезпечення здійснення правосуддя місцевими, апеляційними судами та функціонув</w:t>
      </w:r>
      <w:r>
        <w:rPr>
          <w:rFonts w:ascii="Arial" w:hAnsi="Arial"/>
          <w:color w:val="000000"/>
          <w:sz w:val="18"/>
        </w:rPr>
        <w:t>ання органів і установ системи правосуддя згідно з додатками N 3, N 4 і N 7 до цього Закону.</w:t>
      </w:r>
    </w:p>
    <w:p w:rsidR="00981BD4" w:rsidRDefault="006D4CD7">
      <w:pPr>
        <w:spacing w:after="75"/>
        <w:ind w:firstLine="240"/>
        <w:jc w:val="both"/>
      </w:pPr>
      <w:bookmarkStart w:id="17" w:name="20"/>
      <w:bookmarkEnd w:id="16"/>
      <w:r>
        <w:rPr>
          <w:rFonts w:ascii="Arial" w:hAnsi="Arial"/>
          <w:b/>
          <w:color w:val="000000"/>
          <w:sz w:val="18"/>
        </w:rPr>
        <w:t>Стаття 3.</w:t>
      </w:r>
      <w:r>
        <w:rPr>
          <w:rFonts w:ascii="Arial" w:hAnsi="Arial"/>
          <w:color w:val="000000"/>
          <w:sz w:val="18"/>
        </w:rPr>
        <w:t xml:space="preserve"> Затвердити на 2025 рік міжбюджетні трансферти згідно з додатками N 5 і N 6 до цього Закону.</w:t>
      </w:r>
    </w:p>
    <w:p w:rsidR="00981BD4" w:rsidRDefault="006D4CD7">
      <w:pPr>
        <w:spacing w:after="75"/>
        <w:ind w:firstLine="240"/>
        <w:jc w:val="both"/>
      </w:pPr>
      <w:bookmarkStart w:id="18" w:name="21"/>
      <w:bookmarkEnd w:id="17"/>
      <w:r>
        <w:rPr>
          <w:rFonts w:ascii="Arial" w:hAnsi="Arial"/>
          <w:b/>
          <w:color w:val="000000"/>
          <w:sz w:val="18"/>
        </w:rPr>
        <w:t>Стаття 4.</w:t>
      </w:r>
      <w:r>
        <w:rPr>
          <w:rFonts w:ascii="Arial" w:hAnsi="Arial"/>
          <w:color w:val="000000"/>
          <w:sz w:val="18"/>
        </w:rPr>
        <w:t xml:space="preserve"> Затвердити перелік кредитів (позик), що залучаються</w:t>
      </w:r>
      <w:r>
        <w:rPr>
          <w:rFonts w:ascii="Arial" w:hAnsi="Arial"/>
          <w:color w:val="000000"/>
          <w:sz w:val="18"/>
        </w:rPr>
        <w:t xml:space="preserve"> державою до спеціального фонду Державного бюджету України у 2025 році від іноземних держав, іноземних фінансових установ і міжнародних фінансових організацій для реалізації інвестиційних проектів, згідно з додатком N 8 до цього Закону.</w:t>
      </w:r>
    </w:p>
    <w:p w:rsidR="00981BD4" w:rsidRDefault="006D4CD7">
      <w:pPr>
        <w:spacing w:after="75"/>
        <w:ind w:firstLine="240"/>
        <w:jc w:val="both"/>
      </w:pPr>
      <w:bookmarkStart w:id="19" w:name="22"/>
      <w:bookmarkEnd w:id="18"/>
      <w:r>
        <w:rPr>
          <w:rFonts w:ascii="Arial" w:hAnsi="Arial"/>
          <w:color w:val="000000"/>
          <w:sz w:val="18"/>
        </w:rPr>
        <w:t>Дозволити Міністерс</w:t>
      </w:r>
      <w:r>
        <w:rPr>
          <w:rFonts w:ascii="Arial" w:hAnsi="Arial"/>
          <w:color w:val="000000"/>
          <w:sz w:val="18"/>
        </w:rPr>
        <w:t>тву фінансів України на підставі рішення Кабінету Міністрів України вносити зміни до розпису спеціального фонду Державного бюджету України з метою відображення очікуваних надходжень у 2025 році кредитів (позик), залучених державою від іноземних держав, іно</w:t>
      </w:r>
      <w:r>
        <w:rPr>
          <w:rFonts w:ascii="Arial" w:hAnsi="Arial"/>
          <w:color w:val="000000"/>
          <w:sz w:val="18"/>
        </w:rPr>
        <w:t>земних фінансових установ і міжнародних фінансових організацій для реалізації інвестиційних проектів, та витрат за відповідними бюджетними програмами з коригуванням відповідних показників фінансування, видатків та кредитування, граничних обсягів дефіциту д</w:t>
      </w:r>
      <w:r>
        <w:rPr>
          <w:rFonts w:ascii="Arial" w:hAnsi="Arial"/>
          <w:color w:val="000000"/>
          <w:sz w:val="18"/>
        </w:rPr>
        <w:t>ержавного бюджету і державного боргу, визначених цим Законом, а також перерозподілу видатків бюджету і надання кредитів з бюджету між такими бюджетними програмами головних розпорядників коштів державного бюджету в межах загального обсягу залучення таких кр</w:t>
      </w:r>
      <w:r>
        <w:rPr>
          <w:rFonts w:ascii="Arial" w:hAnsi="Arial"/>
          <w:color w:val="000000"/>
          <w:sz w:val="18"/>
        </w:rPr>
        <w:t>едитів (позик), затвердженого у додатку N 8 до цього Закону.</w:t>
      </w:r>
    </w:p>
    <w:p w:rsidR="00981BD4" w:rsidRDefault="006D4CD7">
      <w:pPr>
        <w:spacing w:after="75"/>
        <w:ind w:firstLine="240"/>
        <w:jc w:val="both"/>
      </w:pPr>
      <w:bookmarkStart w:id="20" w:name="32851"/>
      <w:bookmarkEnd w:id="19"/>
      <w:r>
        <w:rPr>
          <w:rFonts w:ascii="Arial" w:hAnsi="Arial"/>
          <w:b/>
          <w:color w:val="000000"/>
          <w:sz w:val="18"/>
        </w:rPr>
        <w:t>Стаття 5.</w:t>
      </w:r>
      <w:r>
        <w:rPr>
          <w:rFonts w:ascii="Arial" w:hAnsi="Arial"/>
          <w:color w:val="293A55"/>
          <w:sz w:val="18"/>
        </w:rPr>
        <w:t xml:space="preserve"> Визначити на 31 грудня 2025 року граничний обсяг державного боргу в сумі</w:t>
      </w:r>
      <w:r>
        <w:rPr>
          <w:rFonts w:ascii="Arial" w:hAnsi="Arial"/>
          <w:color w:val="000000"/>
          <w:sz w:val="18"/>
        </w:rPr>
        <w:t xml:space="preserve"> </w:t>
      </w:r>
      <w:r>
        <w:rPr>
          <w:rFonts w:ascii="Arial" w:hAnsi="Arial"/>
          <w:color w:val="293A55"/>
          <w:sz w:val="18"/>
        </w:rPr>
        <w:t>8.693.570.258,7</w:t>
      </w:r>
      <w:r>
        <w:rPr>
          <w:rFonts w:ascii="Arial" w:hAnsi="Arial"/>
          <w:color w:val="000000"/>
          <w:sz w:val="18"/>
        </w:rPr>
        <w:t xml:space="preserve"> </w:t>
      </w:r>
      <w:r>
        <w:rPr>
          <w:rFonts w:ascii="Arial" w:hAnsi="Arial"/>
          <w:color w:val="293A55"/>
          <w:sz w:val="18"/>
        </w:rPr>
        <w:t>тис. гривень та граничний обсяг гарантованого державою боргу в сумі 406.692.506,2 тис. гривень.</w:t>
      </w:r>
    </w:p>
    <w:p w:rsidR="00981BD4" w:rsidRDefault="006D4CD7">
      <w:pPr>
        <w:spacing w:after="75"/>
        <w:ind w:firstLine="240"/>
        <w:jc w:val="right"/>
      </w:pPr>
      <w:bookmarkStart w:id="21" w:name="33755"/>
      <w:bookmarkEnd w:id="20"/>
      <w:r>
        <w:rPr>
          <w:rFonts w:ascii="Arial" w:hAnsi="Arial"/>
          <w:color w:val="293A55"/>
          <w:sz w:val="18"/>
        </w:rPr>
        <w:t>(абзац перший статті 5 із змінами, внесеними</w:t>
      </w:r>
      <w:r>
        <w:br/>
      </w:r>
      <w:r>
        <w:rPr>
          <w:rFonts w:ascii="Arial" w:hAnsi="Arial"/>
          <w:color w:val="293A55"/>
          <w:sz w:val="18"/>
        </w:rPr>
        <w:t xml:space="preserve"> згідно із Законом України від 21.10.2025 р. N 4648-IX)</w:t>
      </w:r>
    </w:p>
    <w:p w:rsidR="00981BD4" w:rsidRDefault="006D4CD7">
      <w:pPr>
        <w:spacing w:after="75"/>
        <w:ind w:firstLine="240"/>
        <w:jc w:val="both"/>
      </w:pPr>
      <w:bookmarkStart w:id="22" w:name="32852"/>
      <w:bookmarkEnd w:id="21"/>
      <w:r>
        <w:rPr>
          <w:rFonts w:ascii="Arial" w:hAnsi="Arial"/>
          <w:color w:val="293A55"/>
          <w:sz w:val="18"/>
        </w:rPr>
        <w:t>Дозволити Міністерству фінансів України перевищувати граничний обсяг державного боргу, визначений абзацом першим цієї статті, на обсяг залучених кредитів (</w:t>
      </w:r>
      <w:r>
        <w:rPr>
          <w:rFonts w:ascii="Arial" w:hAnsi="Arial"/>
          <w:color w:val="293A55"/>
          <w:sz w:val="18"/>
        </w:rPr>
        <w:t>позик) відповідно до угод з Європейським Союзом, іноземними державами, іноземними фінансовими установами та міжнародними фінансовими організаціями, повернення яких буде здійснюватися за рахунок інших джерел, ніж Державний бюджет України, у тому числі за ра</w:t>
      </w:r>
      <w:r>
        <w:rPr>
          <w:rFonts w:ascii="Arial" w:hAnsi="Arial"/>
          <w:color w:val="293A55"/>
          <w:sz w:val="18"/>
        </w:rPr>
        <w:t>хунок доходів, отриманих від заморожених активів Російської Федерації відповідно до механізму кредитної співпраці з Україною, визначеного Регламентом (ЄС) 2024/2773 Європейського Парламенту і Ради Європейського Союзу від 24 жовтня 2024 року.</w:t>
      </w:r>
    </w:p>
    <w:p w:rsidR="00981BD4" w:rsidRDefault="006D4CD7">
      <w:pPr>
        <w:spacing w:after="75"/>
        <w:ind w:firstLine="240"/>
        <w:jc w:val="right"/>
      </w:pPr>
      <w:bookmarkStart w:id="23" w:name="32800"/>
      <w:bookmarkEnd w:id="22"/>
      <w:r>
        <w:rPr>
          <w:rFonts w:ascii="Arial" w:hAnsi="Arial"/>
          <w:color w:val="293A55"/>
          <w:sz w:val="18"/>
        </w:rPr>
        <w:t>(стаття 5 із з</w:t>
      </w:r>
      <w:r>
        <w:rPr>
          <w:rFonts w:ascii="Arial" w:hAnsi="Arial"/>
          <w:color w:val="293A55"/>
          <w:sz w:val="18"/>
        </w:rPr>
        <w:t>мінами, внесеними згідно із</w:t>
      </w:r>
      <w:r>
        <w:br/>
      </w:r>
      <w:r>
        <w:rPr>
          <w:rFonts w:ascii="Arial" w:hAnsi="Arial"/>
          <w:color w:val="293A55"/>
          <w:sz w:val="18"/>
        </w:rPr>
        <w:t xml:space="preserve"> Законом України від 31.07.2025 р. N 4561-IX,</w:t>
      </w:r>
      <w:r>
        <w:br/>
      </w:r>
      <w:r>
        <w:rPr>
          <w:rFonts w:ascii="Arial" w:hAnsi="Arial"/>
          <w:color w:val="293A55"/>
          <w:sz w:val="18"/>
        </w:rPr>
        <w:t>у редакції Закону України</w:t>
      </w:r>
      <w:r>
        <w:br/>
      </w:r>
      <w:r>
        <w:rPr>
          <w:rFonts w:ascii="Arial" w:hAnsi="Arial"/>
          <w:color w:val="293A55"/>
          <w:sz w:val="18"/>
        </w:rPr>
        <w:t xml:space="preserve"> від 20.08.2025 р. N 4571-IX)</w:t>
      </w:r>
    </w:p>
    <w:p w:rsidR="00981BD4" w:rsidRDefault="006D4CD7">
      <w:pPr>
        <w:spacing w:after="75"/>
        <w:ind w:firstLine="240"/>
        <w:jc w:val="both"/>
      </w:pPr>
      <w:bookmarkStart w:id="24" w:name="24"/>
      <w:bookmarkEnd w:id="23"/>
      <w:r>
        <w:rPr>
          <w:rFonts w:ascii="Arial" w:hAnsi="Arial"/>
          <w:b/>
          <w:color w:val="000000"/>
          <w:sz w:val="18"/>
        </w:rPr>
        <w:t>Стаття 6.</w:t>
      </w:r>
      <w:r>
        <w:rPr>
          <w:rFonts w:ascii="Arial" w:hAnsi="Arial"/>
          <w:color w:val="000000"/>
          <w:sz w:val="18"/>
        </w:rPr>
        <w:t xml:space="preserve"> Установити, що у 2025 році державні гарантії можуть надаватися:</w:t>
      </w:r>
    </w:p>
    <w:p w:rsidR="00981BD4" w:rsidRDefault="006D4CD7">
      <w:pPr>
        <w:spacing w:after="75"/>
        <w:ind w:firstLine="240"/>
        <w:jc w:val="both"/>
      </w:pPr>
      <w:bookmarkStart w:id="25" w:name="25"/>
      <w:bookmarkEnd w:id="24"/>
      <w:r>
        <w:rPr>
          <w:rFonts w:ascii="Arial" w:hAnsi="Arial"/>
          <w:color w:val="000000"/>
          <w:sz w:val="18"/>
        </w:rPr>
        <w:t>1) за рішенням Кабінету Міністрів України в обсязі д</w:t>
      </w:r>
      <w:r>
        <w:rPr>
          <w:rFonts w:ascii="Arial" w:hAnsi="Arial"/>
          <w:color w:val="000000"/>
          <w:sz w:val="18"/>
        </w:rPr>
        <w:t>о 64.356.855 тис. гривень:</w:t>
      </w:r>
    </w:p>
    <w:p w:rsidR="00981BD4" w:rsidRDefault="006D4CD7">
      <w:pPr>
        <w:spacing w:after="75"/>
        <w:ind w:firstLine="240"/>
        <w:jc w:val="both"/>
      </w:pPr>
      <w:bookmarkStart w:id="26" w:name="26"/>
      <w:bookmarkEnd w:id="25"/>
      <w:r>
        <w:rPr>
          <w:rFonts w:ascii="Arial" w:hAnsi="Arial"/>
          <w:color w:val="000000"/>
          <w:sz w:val="18"/>
        </w:rPr>
        <w:t>а) для забезпечення часткового виконання боргових зобов'язань суб'єктів господарювання - резидентів України за кредитами (позиками), що залучаються для фінансування інвестиційних проектів;</w:t>
      </w:r>
    </w:p>
    <w:p w:rsidR="00981BD4" w:rsidRDefault="006D4CD7">
      <w:pPr>
        <w:spacing w:after="75"/>
        <w:ind w:firstLine="240"/>
        <w:jc w:val="both"/>
      </w:pPr>
      <w:bookmarkStart w:id="27" w:name="27"/>
      <w:bookmarkEnd w:id="26"/>
      <w:r>
        <w:rPr>
          <w:rFonts w:ascii="Arial" w:hAnsi="Arial"/>
          <w:color w:val="000000"/>
          <w:sz w:val="18"/>
        </w:rPr>
        <w:t>б) для забезпечення часткового виконання</w:t>
      </w:r>
      <w:r>
        <w:rPr>
          <w:rFonts w:ascii="Arial" w:hAnsi="Arial"/>
          <w:color w:val="000000"/>
          <w:sz w:val="18"/>
        </w:rPr>
        <w:t xml:space="preserve"> боргових зобов'язань за портфелем кредитів банків-кредиторів, наданих суб'єктам господарювання </w:t>
      </w:r>
      <w:proofErr w:type="spellStart"/>
      <w:r>
        <w:rPr>
          <w:rFonts w:ascii="Arial" w:hAnsi="Arial"/>
          <w:color w:val="000000"/>
          <w:sz w:val="18"/>
        </w:rPr>
        <w:t>мікропідприємництва</w:t>
      </w:r>
      <w:proofErr w:type="spellEnd"/>
      <w:r>
        <w:rPr>
          <w:rFonts w:ascii="Arial" w:hAnsi="Arial"/>
          <w:color w:val="000000"/>
          <w:sz w:val="18"/>
        </w:rPr>
        <w:t>, малого та/або середнього підприємництва - резидентам України;</w:t>
      </w:r>
    </w:p>
    <w:p w:rsidR="00981BD4" w:rsidRDefault="006D4CD7">
      <w:pPr>
        <w:spacing w:after="75"/>
        <w:ind w:firstLine="240"/>
        <w:jc w:val="both"/>
      </w:pPr>
      <w:bookmarkStart w:id="28" w:name="28"/>
      <w:bookmarkEnd w:id="27"/>
      <w:r>
        <w:rPr>
          <w:rFonts w:ascii="Arial" w:hAnsi="Arial"/>
          <w:color w:val="000000"/>
          <w:sz w:val="18"/>
        </w:rPr>
        <w:t xml:space="preserve">в) для забезпечення </w:t>
      </w:r>
      <w:r>
        <w:rPr>
          <w:rFonts w:ascii="Arial" w:hAnsi="Arial"/>
          <w:color w:val="293A55"/>
          <w:sz w:val="18"/>
        </w:rPr>
        <w:t>повного або часткового</w:t>
      </w:r>
      <w:r>
        <w:rPr>
          <w:rFonts w:ascii="Arial" w:hAnsi="Arial"/>
          <w:color w:val="000000"/>
          <w:sz w:val="18"/>
        </w:rPr>
        <w:t xml:space="preserve"> виконання боргових зобов'язань суб</w:t>
      </w:r>
      <w:r>
        <w:rPr>
          <w:rFonts w:ascii="Arial" w:hAnsi="Arial"/>
          <w:color w:val="000000"/>
          <w:sz w:val="18"/>
        </w:rPr>
        <w:t>'єктів господарювання - резидентів України за кредитами (позиками), що залучаються для фінансування програм, пов'язаних з підвищенням обороноздатності і безпеки держави (в обсязі до 30.000.000 тис. гривень).</w:t>
      </w:r>
    </w:p>
    <w:p w:rsidR="00981BD4" w:rsidRDefault="006D4CD7">
      <w:pPr>
        <w:spacing w:after="75"/>
        <w:ind w:firstLine="240"/>
        <w:jc w:val="right"/>
      </w:pPr>
      <w:bookmarkStart w:id="29" w:name="32801"/>
      <w:bookmarkEnd w:id="28"/>
      <w:r>
        <w:rPr>
          <w:rFonts w:ascii="Arial" w:hAnsi="Arial"/>
          <w:color w:val="293A55"/>
          <w:sz w:val="18"/>
        </w:rPr>
        <w:t>(підпункт "в" пункту 1 статті 6 із змінами, внес</w:t>
      </w:r>
      <w:r>
        <w:rPr>
          <w:rFonts w:ascii="Arial" w:hAnsi="Arial"/>
          <w:color w:val="293A55"/>
          <w:sz w:val="18"/>
        </w:rPr>
        <w:t>еними</w:t>
      </w:r>
      <w:r>
        <w:br/>
      </w:r>
      <w:r>
        <w:rPr>
          <w:rFonts w:ascii="Arial" w:hAnsi="Arial"/>
          <w:color w:val="293A55"/>
          <w:sz w:val="18"/>
        </w:rPr>
        <w:t xml:space="preserve"> згідно із Законом України від 31.07.2025 р. N 4561-IX)</w:t>
      </w:r>
    </w:p>
    <w:p w:rsidR="00981BD4" w:rsidRDefault="006D4CD7">
      <w:pPr>
        <w:spacing w:after="75"/>
        <w:ind w:firstLine="240"/>
        <w:jc w:val="both"/>
      </w:pPr>
      <w:bookmarkStart w:id="30" w:name="29"/>
      <w:bookmarkEnd w:id="29"/>
      <w:r>
        <w:rPr>
          <w:rFonts w:ascii="Arial" w:hAnsi="Arial"/>
          <w:color w:val="000000"/>
          <w:sz w:val="18"/>
        </w:rPr>
        <w:t>Програми, пов'язані з підвищенням обороноздатності і безпеки держави, затверджуються Кабінетом Міністрів України до надання державних гарантій.</w:t>
      </w:r>
    </w:p>
    <w:p w:rsidR="00981BD4" w:rsidRDefault="006D4CD7">
      <w:pPr>
        <w:spacing w:after="75"/>
        <w:ind w:firstLine="240"/>
        <w:jc w:val="both"/>
      </w:pPr>
      <w:bookmarkStart w:id="31" w:name="30"/>
      <w:bookmarkEnd w:id="30"/>
      <w:r>
        <w:rPr>
          <w:rFonts w:ascii="Arial" w:hAnsi="Arial"/>
          <w:color w:val="000000"/>
          <w:sz w:val="18"/>
        </w:rPr>
        <w:t xml:space="preserve">Суб'єкти господарювання, щодо яких приймається </w:t>
      </w:r>
      <w:r>
        <w:rPr>
          <w:rFonts w:ascii="Arial" w:hAnsi="Arial"/>
          <w:color w:val="000000"/>
          <w:sz w:val="18"/>
        </w:rPr>
        <w:t>рішення про надання державних гарантій для фінансування програм, пов'язаних з підвищенням обороноздатності і безпеки держави, за рішенням Кабінету Міністрів України можуть звільнятися від зобов'язання надавати майнове або інше забезпечення виконання зобов'</w:t>
      </w:r>
      <w:r>
        <w:rPr>
          <w:rFonts w:ascii="Arial" w:hAnsi="Arial"/>
          <w:color w:val="000000"/>
          <w:sz w:val="18"/>
        </w:rPr>
        <w:t>язань та вносити до державного бюджету плату за їх отримання.</w:t>
      </w:r>
    </w:p>
    <w:p w:rsidR="00981BD4" w:rsidRDefault="006D4CD7">
      <w:pPr>
        <w:spacing w:after="75"/>
        <w:ind w:firstLine="240"/>
        <w:jc w:val="both"/>
      </w:pPr>
      <w:bookmarkStart w:id="32" w:name="31"/>
      <w:bookmarkEnd w:id="31"/>
      <w:r>
        <w:rPr>
          <w:rFonts w:ascii="Arial" w:hAnsi="Arial"/>
          <w:color w:val="000000"/>
          <w:sz w:val="18"/>
        </w:rPr>
        <w:lastRenderedPageBreak/>
        <w:t>Порядок та умови надання державних гарантій, зазначених у підпунктах "а" - "в" пункту 1 цієї статті, встановлюються Кабінетом Міністрів України;</w:t>
      </w:r>
    </w:p>
    <w:p w:rsidR="00981BD4" w:rsidRDefault="006D4CD7">
      <w:pPr>
        <w:spacing w:after="75"/>
        <w:ind w:firstLine="240"/>
        <w:jc w:val="both"/>
      </w:pPr>
      <w:bookmarkStart w:id="33" w:name="32"/>
      <w:bookmarkEnd w:id="32"/>
      <w:r>
        <w:rPr>
          <w:rFonts w:ascii="Arial" w:hAnsi="Arial"/>
          <w:color w:val="000000"/>
          <w:sz w:val="18"/>
        </w:rPr>
        <w:t xml:space="preserve">2) на підставі міжнародних договорів України в </w:t>
      </w:r>
      <w:r>
        <w:rPr>
          <w:rFonts w:ascii="Arial" w:hAnsi="Arial"/>
          <w:color w:val="000000"/>
          <w:sz w:val="18"/>
        </w:rPr>
        <w:t>обсязі до 115.000.000 тис. гривень:</w:t>
      </w:r>
    </w:p>
    <w:p w:rsidR="00981BD4" w:rsidRDefault="006D4CD7">
      <w:pPr>
        <w:spacing w:after="75"/>
        <w:ind w:firstLine="240"/>
        <w:jc w:val="both"/>
      </w:pPr>
      <w:bookmarkStart w:id="34" w:name="33"/>
      <w:bookmarkEnd w:id="33"/>
      <w:r>
        <w:rPr>
          <w:rFonts w:ascii="Arial" w:hAnsi="Arial"/>
          <w:color w:val="000000"/>
          <w:sz w:val="18"/>
        </w:rPr>
        <w:t>а) для фінансування інвестиційних, інноваційних, інфраструктурних та інших проектів розвитку, які мають стратегічне значення та реалізація яких сприятиме розвитку національної економіки, проектів, спрямованих на підвищен</w:t>
      </w:r>
      <w:r>
        <w:rPr>
          <w:rFonts w:ascii="Arial" w:hAnsi="Arial"/>
          <w:color w:val="000000"/>
          <w:sz w:val="18"/>
        </w:rPr>
        <w:t>ня енергоефективності;</w:t>
      </w:r>
    </w:p>
    <w:p w:rsidR="00981BD4" w:rsidRDefault="006D4CD7">
      <w:pPr>
        <w:spacing w:after="75"/>
        <w:ind w:firstLine="240"/>
        <w:jc w:val="both"/>
      </w:pPr>
      <w:bookmarkStart w:id="35" w:name="34"/>
      <w:bookmarkEnd w:id="34"/>
      <w:r>
        <w:rPr>
          <w:rFonts w:ascii="Arial" w:hAnsi="Arial"/>
          <w:color w:val="000000"/>
          <w:sz w:val="18"/>
        </w:rPr>
        <w:t>б) для забезпечення виконання боргових зобов'язань суб'єктів господарювання державного сектору економіки, 100 відсотків акцій яких належать державі, за кредитами (позиками), що залучаються з метою підтримки їх ліквідності та стійкост</w:t>
      </w:r>
      <w:r>
        <w:rPr>
          <w:rFonts w:ascii="Arial" w:hAnsi="Arial"/>
          <w:color w:val="000000"/>
          <w:sz w:val="18"/>
        </w:rPr>
        <w:t>і роботи. Відповідні міжнародні договори України можуть включати, зокрема, положення щодо відмови від суверенного імунітету України в можливих спорах щодо таких зобов'язань та не потребують ратифікації Верховною Радою України.</w:t>
      </w:r>
    </w:p>
    <w:p w:rsidR="00981BD4" w:rsidRDefault="006D4CD7">
      <w:pPr>
        <w:spacing w:after="75"/>
        <w:ind w:firstLine="240"/>
        <w:jc w:val="both"/>
      </w:pPr>
      <w:bookmarkStart w:id="36" w:name="35"/>
      <w:bookmarkEnd w:id="35"/>
      <w:r>
        <w:rPr>
          <w:rFonts w:ascii="Arial" w:hAnsi="Arial"/>
          <w:b/>
          <w:color w:val="000000"/>
          <w:sz w:val="18"/>
        </w:rPr>
        <w:t>Стаття 7.</w:t>
      </w:r>
      <w:r>
        <w:rPr>
          <w:rFonts w:ascii="Arial" w:hAnsi="Arial"/>
          <w:color w:val="000000"/>
          <w:sz w:val="18"/>
        </w:rPr>
        <w:t xml:space="preserve"> Установити з 1 січн</w:t>
      </w:r>
      <w:r>
        <w:rPr>
          <w:rFonts w:ascii="Arial" w:hAnsi="Arial"/>
          <w:color w:val="000000"/>
          <w:sz w:val="18"/>
        </w:rPr>
        <w:t>я 2025 року прожитковий мінімум на одну особу в розрахунку на місяць у розмірі 2920 гривень, а для основних соціальних і демографічних груп населення:</w:t>
      </w:r>
    </w:p>
    <w:p w:rsidR="00981BD4" w:rsidRDefault="006D4CD7">
      <w:pPr>
        <w:spacing w:after="75"/>
        <w:ind w:firstLine="240"/>
        <w:jc w:val="both"/>
      </w:pPr>
      <w:bookmarkStart w:id="37" w:name="36"/>
      <w:bookmarkEnd w:id="36"/>
      <w:r>
        <w:rPr>
          <w:rFonts w:ascii="Arial" w:hAnsi="Arial"/>
          <w:color w:val="000000"/>
          <w:sz w:val="18"/>
        </w:rPr>
        <w:t>дітей віком до 6 років - 2563 гривні;</w:t>
      </w:r>
    </w:p>
    <w:p w:rsidR="00981BD4" w:rsidRDefault="006D4CD7">
      <w:pPr>
        <w:spacing w:after="75"/>
        <w:ind w:firstLine="240"/>
        <w:jc w:val="both"/>
      </w:pPr>
      <w:bookmarkStart w:id="38" w:name="37"/>
      <w:bookmarkEnd w:id="37"/>
      <w:r>
        <w:rPr>
          <w:rFonts w:ascii="Arial" w:hAnsi="Arial"/>
          <w:color w:val="000000"/>
          <w:sz w:val="18"/>
        </w:rPr>
        <w:t>дітей віком від 6 до 18 років - 3196 гривень;</w:t>
      </w:r>
    </w:p>
    <w:p w:rsidR="00981BD4" w:rsidRDefault="006D4CD7">
      <w:pPr>
        <w:spacing w:after="75"/>
        <w:ind w:firstLine="240"/>
        <w:jc w:val="both"/>
      </w:pPr>
      <w:bookmarkStart w:id="39" w:name="38"/>
      <w:bookmarkEnd w:id="38"/>
      <w:r>
        <w:rPr>
          <w:rFonts w:ascii="Arial" w:hAnsi="Arial"/>
          <w:color w:val="000000"/>
          <w:sz w:val="18"/>
        </w:rPr>
        <w:t>працездатних осіб - 3</w:t>
      </w:r>
      <w:r>
        <w:rPr>
          <w:rFonts w:ascii="Arial" w:hAnsi="Arial"/>
          <w:color w:val="000000"/>
          <w:sz w:val="18"/>
        </w:rPr>
        <w:t>028 гривень;</w:t>
      </w:r>
    </w:p>
    <w:p w:rsidR="00981BD4" w:rsidRDefault="006D4CD7">
      <w:pPr>
        <w:spacing w:after="75"/>
        <w:ind w:firstLine="240"/>
        <w:jc w:val="both"/>
      </w:pPr>
      <w:bookmarkStart w:id="40" w:name="39"/>
      <w:bookmarkEnd w:id="39"/>
      <w:r>
        <w:rPr>
          <w:rFonts w:ascii="Arial" w:hAnsi="Arial"/>
          <w:color w:val="000000"/>
          <w:sz w:val="18"/>
        </w:rPr>
        <w:t>працездатних осіб, який застосовується для визначення базового розміру посадового окладу судді, - 2102 гривні;</w:t>
      </w:r>
    </w:p>
    <w:p w:rsidR="00981BD4" w:rsidRDefault="006D4CD7">
      <w:pPr>
        <w:spacing w:after="75"/>
        <w:ind w:firstLine="240"/>
        <w:jc w:val="both"/>
      </w:pPr>
      <w:bookmarkStart w:id="41" w:name="40"/>
      <w:bookmarkEnd w:id="40"/>
      <w:r>
        <w:rPr>
          <w:rFonts w:ascii="Arial" w:hAnsi="Arial"/>
          <w:color w:val="000000"/>
          <w:sz w:val="18"/>
        </w:rPr>
        <w:t>працездатних осіб, який застосовується для визначення посадових окладів працівників інших державних органів, оплата праці яких регул</w:t>
      </w:r>
      <w:r>
        <w:rPr>
          <w:rFonts w:ascii="Arial" w:hAnsi="Arial"/>
          <w:color w:val="000000"/>
          <w:sz w:val="18"/>
        </w:rPr>
        <w:t>юється спеціальними законами, а також працівників податкових і митних органів, - 2102 гривні;</w:t>
      </w:r>
    </w:p>
    <w:p w:rsidR="00981BD4" w:rsidRDefault="006D4CD7">
      <w:pPr>
        <w:spacing w:after="75"/>
        <w:ind w:firstLine="240"/>
        <w:jc w:val="both"/>
      </w:pPr>
      <w:bookmarkStart w:id="42" w:name="32853"/>
      <w:bookmarkEnd w:id="41"/>
      <w:r>
        <w:rPr>
          <w:rFonts w:ascii="Arial" w:hAnsi="Arial"/>
          <w:color w:val="293A55"/>
          <w:sz w:val="18"/>
        </w:rPr>
        <w:t>абзац сьомий частини першої статті 7 виключено</w:t>
      </w:r>
    </w:p>
    <w:p w:rsidR="00981BD4" w:rsidRDefault="006D4CD7">
      <w:pPr>
        <w:spacing w:after="75"/>
        <w:ind w:firstLine="240"/>
        <w:jc w:val="right"/>
      </w:pPr>
      <w:bookmarkStart w:id="43" w:name="32854"/>
      <w:bookmarkEnd w:id="42"/>
      <w:r>
        <w:rPr>
          <w:rFonts w:ascii="Arial" w:hAnsi="Arial"/>
          <w:color w:val="293A55"/>
          <w:sz w:val="18"/>
        </w:rPr>
        <w:t>(згідно із Законом України</w:t>
      </w:r>
      <w:r>
        <w:br/>
      </w:r>
      <w:r>
        <w:rPr>
          <w:rFonts w:ascii="Arial" w:hAnsi="Arial"/>
          <w:color w:val="293A55"/>
          <w:sz w:val="18"/>
        </w:rPr>
        <w:t xml:space="preserve"> від 20.08.2025 р. N 4571-IX)</w:t>
      </w:r>
    </w:p>
    <w:p w:rsidR="00981BD4" w:rsidRDefault="006D4CD7">
      <w:pPr>
        <w:spacing w:after="75"/>
        <w:ind w:firstLine="240"/>
        <w:jc w:val="both"/>
      </w:pPr>
      <w:bookmarkStart w:id="44" w:name="42"/>
      <w:bookmarkEnd w:id="43"/>
      <w:r>
        <w:rPr>
          <w:rFonts w:ascii="Arial" w:hAnsi="Arial"/>
          <w:color w:val="000000"/>
          <w:sz w:val="18"/>
        </w:rPr>
        <w:t>осіб, які втратили працездатність, - 2361 гривня;</w:t>
      </w:r>
    </w:p>
    <w:p w:rsidR="00981BD4" w:rsidRDefault="006D4CD7">
      <w:pPr>
        <w:spacing w:after="75"/>
        <w:ind w:firstLine="240"/>
        <w:jc w:val="both"/>
      </w:pPr>
      <w:bookmarkStart w:id="45" w:name="43"/>
      <w:bookmarkEnd w:id="44"/>
      <w:r>
        <w:rPr>
          <w:rFonts w:ascii="Arial" w:hAnsi="Arial"/>
          <w:color w:val="000000"/>
          <w:sz w:val="18"/>
        </w:rPr>
        <w:t>осіб, як</w:t>
      </w:r>
      <w:r>
        <w:rPr>
          <w:rFonts w:ascii="Arial" w:hAnsi="Arial"/>
          <w:color w:val="000000"/>
          <w:sz w:val="18"/>
        </w:rPr>
        <w:t>і втратили працездатність, який застосовується для визначення розміру доплати за проживання на територіях радіоактивного забруднення, в тому числі за рішеннями суду, - 1600 гривень.</w:t>
      </w:r>
    </w:p>
    <w:p w:rsidR="00981BD4" w:rsidRDefault="006D4CD7">
      <w:pPr>
        <w:spacing w:after="75"/>
        <w:ind w:firstLine="240"/>
        <w:jc w:val="both"/>
      </w:pPr>
      <w:bookmarkStart w:id="46" w:name="32855"/>
      <w:bookmarkEnd w:id="45"/>
      <w:r>
        <w:rPr>
          <w:rFonts w:ascii="Arial" w:hAnsi="Arial"/>
          <w:color w:val="293A55"/>
          <w:sz w:val="18"/>
        </w:rPr>
        <w:t xml:space="preserve">Прожитковий мінімум на одну особу в розрахунку на місяць для працездатних </w:t>
      </w:r>
      <w:r>
        <w:rPr>
          <w:rFonts w:ascii="Arial" w:hAnsi="Arial"/>
          <w:color w:val="293A55"/>
          <w:sz w:val="18"/>
        </w:rPr>
        <w:t>осіб, який застосовується для визначення посадового окладу прокурора окружної прокуратури, становить: з 1 січня 2025 року по 31 липня 2025 року - 1600 гривень, з 1 серпня 2025 року по 31 грудня 2025 року - 2102 гривні.</w:t>
      </w:r>
    </w:p>
    <w:p w:rsidR="00981BD4" w:rsidRDefault="006D4CD7">
      <w:pPr>
        <w:spacing w:after="75"/>
        <w:ind w:firstLine="240"/>
        <w:jc w:val="right"/>
      </w:pPr>
      <w:bookmarkStart w:id="47" w:name="33738"/>
      <w:bookmarkEnd w:id="46"/>
      <w:r>
        <w:rPr>
          <w:rFonts w:ascii="Arial" w:hAnsi="Arial"/>
          <w:color w:val="293A55"/>
          <w:sz w:val="18"/>
        </w:rPr>
        <w:t>(статтю 7 доповнено частиною другою з</w:t>
      </w:r>
      <w:r>
        <w:rPr>
          <w:rFonts w:ascii="Arial" w:hAnsi="Arial"/>
          <w:color w:val="293A55"/>
          <w:sz w:val="18"/>
        </w:rPr>
        <w:t>гідно</w:t>
      </w:r>
      <w:r>
        <w:br/>
      </w:r>
      <w:r>
        <w:rPr>
          <w:rFonts w:ascii="Arial" w:hAnsi="Arial"/>
          <w:color w:val="293A55"/>
          <w:sz w:val="18"/>
        </w:rPr>
        <w:t xml:space="preserve"> із Законом України від 20.08.2025 р. N 4571-IX)</w:t>
      </w:r>
    </w:p>
    <w:p w:rsidR="00981BD4" w:rsidRDefault="006D4CD7">
      <w:pPr>
        <w:spacing w:after="75"/>
        <w:ind w:firstLine="240"/>
        <w:jc w:val="both"/>
      </w:pPr>
      <w:bookmarkStart w:id="48" w:name="44"/>
      <w:bookmarkEnd w:id="47"/>
      <w:r>
        <w:rPr>
          <w:rFonts w:ascii="Arial" w:hAnsi="Arial"/>
          <w:b/>
          <w:color w:val="000000"/>
          <w:sz w:val="18"/>
        </w:rPr>
        <w:t>Стаття 8.</w:t>
      </w:r>
      <w:r>
        <w:rPr>
          <w:rFonts w:ascii="Arial" w:hAnsi="Arial"/>
          <w:color w:val="000000"/>
          <w:sz w:val="18"/>
        </w:rPr>
        <w:t xml:space="preserve"> Установити з 1 січня 2025 року мінімальну заробітну плату:</w:t>
      </w:r>
    </w:p>
    <w:p w:rsidR="00981BD4" w:rsidRDefault="006D4CD7">
      <w:pPr>
        <w:spacing w:after="75"/>
        <w:ind w:firstLine="240"/>
        <w:jc w:val="both"/>
      </w:pPr>
      <w:bookmarkStart w:id="49" w:name="45"/>
      <w:bookmarkEnd w:id="48"/>
      <w:r>
        <w:rPr>
          <w:rFonts w:ascii="Arial" w:hAnsi="Arial"/>
          <w:color w:val="000000"/>
          <w:sz w:val="18"/>
        </w:rPr>
        <w:t>у місячному розмірі - 8000 гривень;</w:t>
      </w:r>
    </w:p>
    <w:p w:rsidR="00981BD4" w:rsidRDefault="006D4CD7">
      <w:pPr>
        <w:spacing w:after="75"/>
        <w:ind w:firstLine="240"/>
        <w:jc w:val="both"/>
      </w:pPr>
      <w:bookmarkStart w:id="50" w:name="46"/>
      <w:bookmarkEnd w:id="49"/>
      <w:r>
        <w:rPr>
          <w:rFonts w:ascii="Arial" w:hAnsi="Arial"/>
          <w:color w:val="000000"/>
          <w:sz w:val="18"/>
        </w:rPr>
        <w:t>у погодинному розмірі - 48 гривень.</w:t>
      </w:r>
    </w:p>
    <w:p w:rsidR="00981BD4" w:rsidRDefault="006D4CD7">
      <w:pPr>
        <w:spacing w:after="75"/>
        <w:ind w:firstLine="240"/>
        <w:jc w:val="both"/>
      </w:pPr>
      <w:bookmarkStart w:id="51" w:name="47"/>
      <w:bookmarkEnd w:id="50"/>
      <w:r>
        <w:rPr>
          <w:rFonts w:ascii="Arial" w:hAnsi="Arial"/>
          <w:color w:val="000000"/>
          <w:sz w:val="18"/>
        </w:rPr>
        <w:t xml:space="preserve">Розмір мінімальної заробітної плати, який застосовується як </w:t>
      </w:r>
      <w:r>
        <w:rPr>
          <w:rFonts w:ascii="Arial" w:hAnsi="Arial"/>
          <w:color w:val="000000"/>
          <w:sz w:val="18"/>
        </w:rPr>
        <w:t>розрахункова величина для обчислення виплат за рішеннями суду, встановлюється в розмірі прожиткового мінімуму, зазначеного в абзаці дев'ятому статті 7 цього Закону.</w:t>
      </w:r>
    </w:p>
    <w:p w:rsidR="00981BD4" w:rsidRDefault="006D4CD7">
      <w:pPr>
        <w:spacing w:after="75"/>
        <w:ind w:firstLine="240"/>
        <w:jc w:val="both"/>
      </w:pPr>
      <w:bookmarkStart w:id="52" w:name="48"/>
      <w:bookmarkEnd w:id="51"/>
      <w:r>
        <w:rPr>
          <w:rFonts w:ascii="Arial" w:hAnsi="Arial"/>
          <w:b/>
          <w:color w:val="000000"/>
          <w:sz w:val="18"/>
        </w:rPr>
        <w:t>Стаття 9.</w:t>
      </w:r>
      <w:r>
        <w:rPr>
          <w:rFonts w:ascii="Arial" w:hAnsi="Arial"/>
          <w:color w:val="000000"/>
          <w:sz w:val="18"/>
        </w:rPr>
        <w:t xml:space="preserve"> Установити, що у 2025 році рівень забезпечення прожиткового мінімуму для призначе</w:t>
      </w:r>
      <w:r>
        <w:rPr>
          <w:rFonts w:ascii="Arial" w:hAnsi="Arial"/>
          <w:color w:val="000000"/>
          <w:sz w:val="18"/>
        </w:rPr>
        <w:t xml:space="preserve">ння допомоги відповідно до </w:t>
      </w:r>
      <w:r>
        <w:rPr>
          <w:rFonts w:ascii="Arial" w:hAnsi="Arial"/>
          <w:color w:val="293A55"/>
          <w:sz w:val="18"/>
        </w:rPr>
        <w:t>Закону України "Про державну соціальну допомогу малозабезпеченим сім'ям"</w:t>
      </w:r>
      <w:r>
        <w:rPr>
          <w:rFonts w:ascii="Arial" w:hAnsi="Arial"/>
          <w:color w:val="000000"/>
          <w:sz w:val="18"/>
        </w:rPr>
        <w:t xml:space="preserve"> у відсотковому співвідношенні до прожиткового мінімуму для основних соціальних і демографічних груп населення становить:</w:t>
      </w:r>
    </w:p>
    <w:p w:rsidR="00981BD4" w:rsidRDefault="006D4CD7">
      <w:pPr>
        <w:spacing w:after="75"/>
        <w:ind w:firstLine="240"/>
        <w:jc w:val="both"/>
      </w:pPr>
      <w:bookmarkStart w:id="53" w:name="49"/>
      <w:bookmarkEnd w:id="52"/>
      <w:r>
        <w:rPr>
          <w:rFonts w:ascii="Arial" w:hAnsi="Arial"/>
          <w:color w:val="000000"/>
          <w:sz w:val="18"/>
        </w:rPr>
        <w:t>для працездатних осіб - 60 відсоткі</w:t>
      </w:r>
      <w:r>
        <w:rPr>
          <w:rFonts w:ascii="Arial" w:hAnsi="Arial"/>
          <w:color w:val="000000"/>
          <w:sz w:val="18"/>
        </w:rPr>
        <w:t>в;</w:t>
      </w:r>
    </w:p>
    <w:p w:rsidR="00981BD4" w:rsidRDefault="006D4CD7">
      <w:pPr>
        <w:spacing w:after="75"/>
        <w:ind w:firstLine="240"/>
        <w:jc w:val="both"/>
      </w:pPr>
      <w:bookmarkStart w:id="54" w:name="50"/>
      <w:bookmarkEnd w:id="53"/>
      <w:r>
        <w:rPr>
          <w:rFonts w:ascii="Arial" w:hAnsi="Arial"/>
          <w:color w:val="000000"/>
          <w:sz w:val="18"/>
        </w:rPr>
        <w:t>для осіб, які втратили працездатність, та осіб з інвалідністю - 100 відсотків;</w:t>
      </w:r>
    </w:p>
    <w:p w:rsidR="00981BD4" w:rsidRDefault="006D4CD7">
      <w:pPr>
        <w:spacing w:after="75"/>
        <w:ind w:firstLine="240"/>
        <w:jc w:val="both"/>
      </w:pPr>
      <w:bookmarkStart w:id="55" w:name="51"/>
      <w:bookmarkEnd w:id="54"/>
      <w:r>
        <w:rPr>
          <w:rFonts w:ascii="Arial" w:hAnsi="Arial"/>
          <w:color w:val="000000"/>
          <w:sz w:val="18"/>
        </w:rPr>
        <w:t>для дітей - 145 відсотків відповідного прожиткового мінімуму.</w:t>
      </w:r>
    </w:p>
    <w:p w:rsidR="00981BD4" w:rsidRDefault="006D4CD7">
      <w:pPr>
        <w:spacing w:after="75"/>
        <w:ind w:firstLine="240"/>
        <w:jc w:val="both"/>
      </w:pPr>
      <w:bookmarkStart w:id="56" w:name="52"/>
      <w:bookmarkEnd w:id="55"/>
      <w:r>
        <w:rPr>
          <w:rFonts w:ascii="Arial" w:hAnsi="Arial"/>
          <w:color w:val="000000"/>
          <w:sz w:val="18"/>
        </w:rPr>
        <w:t>Рівень забезпечення прожиткового мінімуму для визначення права на звільнення від плати за харчування дитини у де</w:t>
      </w:r>
      <w:r>
        <w:rPr>
          <w:rFonts w:ascii="Arial" w:hAnsi="Arial"/>
          <w:color w:val="000000"/>
          <w:sz w:val="18"/>
        </w:rPr>
        <w:t xml:space="preserve">ржавних і комунальних закладах дошкільної освіти відповідно до </w:t>
      </w:r>
      <w:r>
        <w:rPr>
          <w:rFonts w:ascii="Arial" w:hAnsi="Arial"/>
          <w:color w:val="293A55"/>
          <w:sz w:val="18"/>
        </w:rPr>
        <w:t>Закону України "Про дошкільну освіту"</w:t>
      </w:r>
      <w:r>
        <w:rPr>
          <w:rFonts w:ascii="Arial" w:hAnsi="Arial"/>
          <w:color w:val="000000"/>
          <w:sz w:val="18"/>
        </w:rPr>
        <w:t xml:space="preserve"> у 2025 році не збільшується.</w:t>
      </w:r>
    </w:p>
    <w:p w:rsidR="00981BD4" w:rsidRDefault="006D4CD7">
      <w:pPr>
        <w:spacing w:after="75"/>
        <w:ind w:firstLine="240"/>
        <w:jc w:val="both"/>
      </w:pPr>
      <w:bookmarkStart w:id="57" w:name="53"/>
      <w:bookmarkEnd w:id="56"/>
      <w:r>
        <w:rPr>
          <w:rFonts w:ascii="Arial" w:hAnsi="Arial"/>
          <w:b/>
          <w:color w:val="000000"/>
          <w:sz w:val="18"/>
        </w:rPr>
        <w:t>Стаття 10.</w:t>
      </w:r>
      <w:r>
        <w:rPr>
          <w:rFonts w:ascii="Arial" w:hAnsi="Arial"/>
          <w:color w:val="000000"/>
          <w:sz w:val="18"/>
        </w:rPr>
        <w:t xml:space="preserve"> Установити, що у загальному фонді Державного бюджету України на 2025 рік:</w:t>
      </w:r>
    </w:p>
    <w:p w:rsidR="00981BD4" w:rsidRDefault="006D4CD7">
      <w:pPr>
        <w:spacing w:after="75"/>
        <w:ind w:firstLine="240"/>
        <w:jc w:val="both"/>
      </w:pPr>
      <w:bookmarkStart w:id="58" w:name="54"/>
      <w:bookmarkEnd w:id="57"/>
      <w:r>
        <w:rPr>
          <w:rFonts w:ascii="Arial" w:hAnsi="Arial"/>
          <w:color w:val="000000"/>
          <w:sz w:val="18"/>
        </w:rPr>
        <w:lastRenderedPageBreak/>
        <w:t>до доходів належать надходження, визначен</w:t>
      </w:r>
      <w:r>
        <w:rPr>
          <w:rFonts w:ascii="Arial" w:hAnsi="Arial"/>
          <w:color w:val="000000"/>
          <w:sz w:val="18"/>
        </w:rPr>
        <w:t xml:space="preserve">і </w:t>
      </w:r>
      <w:r>
        <w:rPr>
          <w:rFonts w:ascii="Arial" w:hAnsi="Arial"/>
          <w:color w:val="293A55"/>
          <w:sz w:val="18"/>
        </w:rPr>
        <w:t>частиною другою статті 29 Бюджетного кодексу України</w:t>
      </w:r>
      <w:r>
        <w:rPr>
          <w:rFonts w:ascii="Arial" w:hAnsi="Arial"/>
          <w:color w:val="000000"/>
          <w:sz w:val="18"/>
        </w:rPr>
        <w:t xml:space="preserve"> (крім надходжень, визначених статтею 11 цього Закону), з урахуванням особливостей, визначених </w:t>
      </w:r>
      <w:r>
        <w:rPr>
          <w:rFonts w:ascii="Arial" w:hAnsi="Arial"/>
          <w:color w:val="293A55"/>
          <w:sz w:val="18"/>
        </w:rPr>
        <w:t>пунктами 17</w:t>
      </w:r>
      <w:r>
        <w:rPr>
          <w:rFonts w:ascii="Arial" w:hAnsi="Arial"/>
          <w:color w:val="000000"/>
          <w:sz w:val="18"/>
        </w:rPr>
        <w:t xml:space="preserve">, </w:t>
      </w:r>
      <w:r>
        <w:rPr>
          <w:rFonts w:ascii="Arial" w:hAnsi="Arial"/>
          <w:color w:val="293A55"/>
          <w:sz w:val="18"/>
        </w:rPr>
        <w:t>17</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17</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розділу VI "Прикінцеві та перехідні положення" Бюджетного кодексу України</w:t>
      </w:r>
      <w:r>
        <w:rPr>
          <w:rFonts w:ascii="Arial" w:hAnsi="Arial"/>
          <w:color w:val="000000"/>
          <w:sz w:val="18"/>
        </w:rPr>
        <w:t xml:space="preserve">, а також податок на дохід, отриманий від азартних ігор з використанням гральних автоматів, як складова частина податку на прибуток підприємств із застосуванням положень, визначених </w:t>
      </w:r>
      <w:r>
        <w:rPr>
          <w:rFonts w:ascii="Arial" w:hAnsi="Arial"/>
          <w:color w:val="293A55"/>
          <w:sz w:val="18"/>
        </w:rPr>
        <w:t>пунктом 2 частини другої статті 29 Бюджетного кодексу України</w:t>
      </w:r>
      <w:r>
        <w:rPr>
          <w:rFonts w:ascii="Arial" w:hAnsi="Arial"/>
          <w:color w:val="000000"/>
          <w:sz w:val="18"/>
        </w:rPr>
        <w:t>, та 75 відсо</w:t>
      </w:r>
      <w:r>
        <w:rPr>
          <w:rFonts w:ascii="Arial" w:hAnsi="Arial"/>
          <w:color w:val="000000"/>
          <w:sz w:val="18"/>
        </w:rPr>
        <w:t xml:space="preserve">тків надходжень, визначених </w:t>
      </w:r>
      <w:r>
        <w:rPr>
          <w:rFonts w:ascii="Arial" w:hAnsi="Arial"/>
          <w:color w:val="293A55"/>
          <w:sz w:val="18"/>
        </w:rPr>
        <w:t>пунктом 13</w:t>
      </w:r>
      <w:r>
        <w:rPr>
          <w:rFonts w:ascii="Arial" w:hAnsi="Arial"/>
          <w:color w:val="000000"/>
          <w:vertAlign w:val="superscript"/>
        </w:rPr>
        <w:t>4</w:t>
      </w:r>
      <w:r>
        <w:rPr>
          <w:rFonts w:ascii="Arial" w:hAnsi="Arial"/>
          <w:color w:val="000000"/>
          <w:sz w:val="18"/>
        </w:rPr>
        <w:t xml:space="preserve"> </w:t>
      </w:r>
      <w:r>
        <w:rPr>
          <w:rFonts w:ascii="Arial" w:hAnsi="Arial"/>
          <w:color w:val="293A55"/>
          <w:sz w:val="18"/>
        </w:rPr>
        <w:t>частини третьої статті 29 Бюджетного кодексу України</w:t>
      </w:r>
      <w:r>
        <w:rPr>
          <w:rFonts w:ascii="Arial" w:hAnsi="Arial"/>
          <w:color w:val="000000"/>
          <w:sz w:val="18"/>
        </w:rPr>
        <w:t xml:space="preserve">, надходження, визначені </w:t>
      </w:r>
      <w:r>
        <w:rPr>
          <w:rFonts w:ascii="Arial" w:hAnsi="Arial"/>
          <w:color w:val="293A55"/>
          <w:sz w:val="18"/>
        </w:rPr>
        <w:t>статтями 32 і 57</w:t>
      </w:r>
      <w:r>
        <w:rPr>
          <w:rFonts w:ascii="Arial" w:hAnsi="Arial"/>
          <w:color w:val="000000"/>
          <w:sz w:val="18"/>
        </w:rPr>
        <w:t xml:space="preserve"> цього Закону; надходження від реалізації автомобілів, наземних, водних та повітряних транспортних засобів, сільськогоспода</w:t>
      </w:r>
      <w:r>
        <w:rPr>
          <w:rFonts w:ascii="Arial" w:hAnsi="Arial"/>
          <w:color w:val="000000"/>
          <w:sz w:val="18"/>
        </w:rPr>
        <w:t>рської техніки, обладнання та устаткування, що перебувають на балансі органів державної влади та інших державних органів, утворених органами державної влади підприємств, установ та організацій, які використовують кошти державного бюджету; надходження, отри</w:t>
      </w:r>
      <w:r>
        <w:rPr>
          <w:rFonts w:ascii="Arial" w:hAnsi="Arial"/>
          <w:color w:val="000000"/>
          <w:sz w:val="18"/>
        </w:rPr>
        <w:t>мані як плата (збір) за вторинну (оброблену) геологічну інформацію при оформленні спеціального дозволу на користування надрами; надходження від збору на соціально-економічну компенсацію ризику населення, яке проживає на території зони спостереження; надход</w:t>
      </w:r>
      <w:r>
        <w:rPr>
          <w:rFonts w:ascii="Arial" w:hAnsi="Arial"/>
          <w:color w:val="000000"/>
          <w:sz w:val="18"/>
        </w:rPr>
        <w:t xml:space="preserve">ження від урядів іноземних держав, Європейського Союзу (у тому числі в рамках Угоди про фінансування між Україною та Європейським Союзом, представленим Європейською Комісією, від 8 липня 2024 року), міжнародних організацій, донорських установ, отримані на </w:t>
      </w:r>
      <w:r>
        <w:rPr>
          <w:rFonts w:ascii="Arial" w:hAnsi="Arial"/>
          <w:color w:val="000000"/>
          <w:sz w:val="18"/>
        </w:rPr>
        <w:t>безоплатній та безповоротній основі в рамках програм та проектів бюджетної підтримки для посилення національної системи стійкості та подолання наслідків (у тому числі гуманітарних, соціальних, економічних), спричинених повномасштабною збройною агресією Рос</w:t>
      </w:r>
      <w:r>
        <w:rPr>
          <w:rFonts w:ascii="Arial" w:hAnsi="Arial"/>
          <w:color w:val="000000"/>
          <w:sz w:val="18"/>
        </w:rPr>
        <w:t>ійської Федерації проти України;</w:t>
      </w:r>
    </w:p>
    <w:p w:rsidR="00981BD4" w:rsidRDefault="006D4CD7">
      <w:pPr>
        <w:spacing w:after="75"/>
        <w:ind w:firstLine="240"/>
        <w:jc w:val="right"/>
      </w:pPr>
      <w:bookmarkStart w:id="59" w:name="33739"/>
      <w:bookmarkEnd w:id="58"/>
      <w:r>
        <w:rPr>
          <w:rFonts w:ascii="Arial" w:hAnsi="Arial"/>
          <w:color w:val="293A55"/>
          <w:sz w:val="18"/>
        </w:rPr>
        <w:t>(абзац другий статті 10 із змінами, внесеними</w:t>
      </w:r>
      <w:r>
        <w:br/>
      </w:r>
      <w:r>
        <w:rPr>
          <w:rFonts w:ascii="Arial" w:hAnsi="Arial"/>
          <w:color w:val="293A55"/>
          <w:sz w:val="18"/>
        </w:rPr>
        <w:t xml:space="preserve"> згідно із Законом України від 20.08.2025 р. N 4571-IX)</w:t>
      </w:r>
    </w:p>
    <w:p w:rsidR="00981BD4" w:rsidRDefault="006D4CD7">
      <w:pPr>
        <w:spacing w:after="75"/>
        <w:ind w:firstLine="240"/>
        <w:jc w:val="both"/>
      </w:pPr>
      <w:bookmarkStart w:id="60" w:name="55"/>
      <w:bookmarkEnd w:id="59"/>
      <w:r>
        <w:rPr>
          <w:rFonts w:ascii="Arial" w:hAnsi="Arial"/>
          <w:color w:val="000000"/>
          <w:sz w:val="18"/>
        </w:rPr>
        <w:t xml:space="preserve">джерелами формування у частині фінансування є надходження, визначені </w:t>
      </w:r>
      <w:r>
        <w:rPr>
          <w:rFonts w:ascii="Arial" w:hAnsi="Arial"/>
          <w:color w:val="293A55"/>
          <w:sz w:val="18"/>
        </w:rPr>
        <w:t>частиною першою статті 15 Бюджетного кодексу України</w:t>
      </w:r>
      <w:r>
        <w:rPr>
          <w:rFonts w:ascii="Arial" w:hAnsi="Arial"/>
          <w:color w:val="000000"/>
          <w:sz w:val="18"/>
        </w:rPr>
        <w:t xml:space="preserve"> щодо державного бюджету (крім надходжень, визначених статтею 12 цього Закону), в тому числі надходження від реалізації державних резиденцій, державних дач, будинків відпочинку, оздоровчих закладів, іншого нерухомого майна, що перебувають на балансі органі</w:t>
      </w:r>
      <w:r>
        <w:rPr>
          <w:rFonts w:ascii="Arial" w:hAnsi="Arial"/>
          <w:color w:val="000000"/>
          <w:sz w:val="18"/>
        </w:rPr>
        <w:t>в державної влади та інших державних органів, утворених органами державної влади підприємств, установ та організацій, які використовують кошти державного бюджету;</w:t>
      </w:r>
    </w:p>
    <w:p w:rsidR="00981BD4" w:rsidRDefault="006D4CD7">
      <w:pPr>
        <w:spacing w:after="75"/>
        <w:ind w:firstLine="240"/>
        <w:jc w:val="both"/>
      </w:pPr>
      <w:bookmarkStart w:id="61" w:name="56"/>
      <w:bookmarkEnd w:id="60"/>
      <w:r>
        <w:rPr>
          <w:rFonts w:ascii="Arial" w:hAnsi="Arial"/>
          <w:color w:val="000000"/>
          <w:sz w:val="18"/>
        </w:rPr>
        <w:t xml:space="preserve">джерелами формування у частині кредитування є надходження, визначені </w:t>
      </w:r>
      <w:r>
        <w:rPr>
          <w:rFonts w:ascii="Arial" w:hAnsi="Arial"/>
          <w:color w:val="293A55"/>
          <w:sz w:val="18"/>
        </w:rPr>
        <w:t>частиною другою статті 3</w:t>
      </w:r>
      <w:r>
        <w:rPr>
          <w:rFonts w:ascii="Arial" w:hAnsi="Arial"/>
          <w:color w:val="293A55"/>
          <w:sz w:val="18"/>
        </w:rPr>
        <w:t>0 Бюджетного кодексу України</w:t>
      </w:r>
      <w:r>
        <w:rPr>
          <w:rFonts w:ascii="Arial" w:hAnsi="Arial"/>
          <w:color w:val="000000"/>
          <w:sz w:val="18"/>
        </w:rPr>
        <w:t xml:space="preserve"> (крім надходжень, визначених статтею 13 цього Закону).</w:t>
      </w:r>
    </w:p>
    <w:p w:rsidR="00981BD4" w:rsidRDefault="006D4CD7">
      <w:pPr>
        <w:spacing w:after="75"/>
        <w:ind w:firstLine="240"/>
        <w:jc w:val="both"/>
      </w:pPr>
      <w:bookmarkStart w:id="62" w:name="57"/>
      <w:bookmarkEnd w:id="61"/>
      <w:r>
        <w:rPr>
          <w:rFonts w:ascii="Arial" w:hAnsi="Arial"/>
          <w:b/>
          <w:color w:val="000000"/>
          <w:sz w:val="18"/>
        </w:rPr>
        <w:t>Стаття 11.</w:t>
      </w:r>
      <w:r>
        <w:rPr>
          <w:rFonts w:ascii="Arial" w:hAnsi="Arial"/>
          <w:color w:val="000000"/>
          <w:sz w:val="18"/>
        </w:rPr>
        <w:t xml:space="preserve"> Установити, що джерелами формування спеціального фонду Державного бюджету України на 2025 рік у частині доходів є надходження, визначені </w:t>
      </w:r>
      <w:r>
        <w:rPr>
          <w:rFonts w:ascii="Arial" w:hAnsi="Arial"/>
          <w:color w:val="293A55"/>
          <w:sz w:val="18"/>
        </w:rPr>
        <w:t xml:space="preserve">частиною третьою статті </w:t>
      </w:r>
      <w:r>
        <w:rPr>
          <w:rFonts w:ascii="Arial" w:hAnsi="Arial"/>
          <w:color w:val="293A55"/>
          <w:sz w:val="18"/>
        </w:rPr>
        <w:t>29 Бюджетного кодексу України</w:t>
      </w:r>
      <w:r>
        <w:rPr>
          <w:rFonts w:ascii="Arial" w:hAnsi="Arial"/>
          <w:color w:val="000000"/>
          <w:sz w:val="18"/>
        </w:rPr>
        <w:t xml:space="preserve"> (крім надходжень, визначених абзацом другим статті 10 цього Закону), з урахуванням особливостей, визначених </w:t>
      </w:r>
      <w:r>
        <w:rPr>
          <w:rFonts w:ascii="Arial" w:hAnsi="Arial"/>
          <w:color w:val="293A55"/>
          <w:sz w:val="18"/>
        </w:rPr>
        <w:t>пунктами 17</w:t>
      </w:r>
      <w:r>
        <w:rPr>
          <w:rFonts w:ascii="Arial" w:hAnsi="Arial"/>
          <w:color w:val="000000"/>
          <w:sz w:val="18"/>
        </w:rPr>
        <w:t xml:space="preserve">, </w:t>
      </w:r>
      <w:r>
        <w:rPr>
          <w:rFonts w:ascii="Arial" w:hAnsi="Arial"/>
          <w:color w:val="293A55"/>
          <w:sz w:val="18"/>
        </w:rPr>
        <w:t>56</w:t>
      </w:r>
      <w:r>
        <w:rPr>
          <w:rFonts w:ascii="Arial" w:hAnsi="Arial"/>
          <w:color w:val="000000"/>
          <w:sz w:val="18"/>
        </w:rPr>
        <w:t xml:space="preserve"> та абзацом першим </w:t>
      </w:r>
      <w:r>
        <w:rPr>
          <w:rFonts w:ascii="Arial" w:hAnsi="Arial"/>
          <w:color w:val="293A55"/>
          <w:sz w:val="18"/>
        </w:rPr>
        <w:t>пункту 60 розділу VI "Прикінцеві та перехідні положення" Бюджетного кодексу України</w:t>
      </w:r>
      <w:r>
        <w:rPr>
          <w:rFonts w:ascii="Arial" w:hAnsi="Arial"/>
          <w:color w:val="000000"/>
          <w:sz w:val="18"/>
        </w:rPr>
        <w:t>,</w:t>
      </w:r>
      <w:r>
        <w:rPr>
          <w:rFonts w:ascii="Arial" w:hAnsi="Arial"/>
          <w:color w:val="000000"/>
          <w:sz w:val="18"/>
        </w:rPr>
        <w:t xml:space="preserve"> абзацом третім частини першої статті 37 цього Закону, а також такі надходження:</w:t>
      </w:r>
    </w:p>
    <w:p w:rsidR="00981BD4" w:rsidRDefault="006D4CD7">
      <w:pPr>
        <w:spacing w:after="75"/>
        <w:ind w:firstLine="240"/>
        <w:jc w:val="both"/>
      </w:pPr>
      <w:bookmarkStart w:id="63" w:name="58"/>
      <w:bookmarkEnd w:id="62"/>
      <w:r>
        <w:rPr>
          <w:rFonts w:ascii="Arial" w:hAnsi="Arial"/>
          <w:color w:val="000000"/>
          <w:sz w:val="18"/>
        </w:rPr>
        <w:t>1) кошти від сплати особами з інвалідністю часткової вартості автомобілів та кошти від реалізації автомобілів, повернутих особами з інвалідністю;</w:t>
      </w:r>
    </w:p>
    <w:p w:rsidR="00981BD4" w:rsidRDefault="006D4CD7">
      <w:pPr>
        <w:spacing w:after="75"/>
        <w:ind w:firstLine="240"/>
        <w:jc w:val="both"/>
      </w:pPr>
      <w:bookmarkStart w:id="64" w:name="59"/>
      <w:bookmarkEnd w:id="63"/>
      <w:r>
        <w:rPr>
          <w:rFonts w:ascii="Arial" w:hAnsi="Arial"/>
          <w:color w:val="000000"/>
          <w:sz w:val="18"/>
        </w:rPr>
        <w:t>2) плата за продукцію, докуме</w:t>
      </w:r>
      <w:r>
        <w:rPr>
          <w:rFonts w:ascii="Arial" w:hAnsi="Arial"/>
          <w:color w:val="000000"/>
          <w:sz w:val="18"/>
        </w:rPr>
        <w:t xml:space="preserve">нти, що видаються під час надання адміністративних послуг відповідно до </w:t>
      </w:r>
      <w:r>
        <w:rPr>
          <w:rFonts w:ascii="Arial" w:hAnsi="Arial"/>
          <w:color w:val="293A55"/>
          <w:sz w:val="18"/>
        </w:rPr>
        <w:t>законів України "Про Єдиний державний демографічний реєстр та документи, що підтверджують громадянство України, посвідчують особу чи її спеціальний статус"</w:t>
      </w:r>
      <w:r>
        <w:rPr>
          <w:rFonts w:ascii="Arial" w:hAnsi="Arial"/>
          <w:color w:val="000000"/>
          <w:sz w:val="18"/>
        </w:rPr>
        <w:t xml:space="preserve">, </w:t>
      </w:r>
      <w:r>
        <w:rPr>
          <w:rFonts w:ascii="Arial" w:hAnsi="Arial"/>
          <w:color w:val="293A55"/>
          <w:sz w:val="18"/>
        </w:rPr>
        <w:t>"Про дорожній рух"</w:t>
      </w:r>
      <w:r>
        <w:rPr>
          <w:rFonts w:ascii="Arial" w:hAnsi="Arial"/>
          <w:color w:val="000000"/>
          <w:sz w:val="18"/>
        </w:rPr>
        <w:t xml:space="preserve">, </w:t>
      </w:r>
      <w:r>
        <w:rPr>
          <w:rFonts w:ascii="Arial" w:hAnsi="Arial"/>
          <w:color w:val="293A55"/>
          <w:sz w:val="18"/>
        </w:rPr>
        <w:t>"Про пе</w:t>
      </w:r>
      <w:r>
        <w:rPr>
          <w:rFonts w:ascii="Arial" w:hAnsi="Arial"/>
          <w:color w:val="293A55"/>
          <w:sz w:val="18"/>
        </w:rPr>
        <w:t>ревезення небезпечних вантажів"</w:t>
      </w:r>
      <w:r>
        <w:rPr>
          <w:rFonts w:ascii="Arial" w:hAnsi="Arial"/>
          <w:color w:val="000000"/>
          <w:sz w:val="18"/>
        </w:rPr>
        <w:t>;</w:t>
      </w:r>
    </w:p>
    <w:p w:rsidR="00981BD4" w:rsidRDefault="006D4CD7">
      <w:pPr>
        <w:spacing w:after="75"/>
        <w:ind w:firstLine="240"/>
        <w:jc w:val="both"/>
      </w:pPr>
      <w:bookmarkStart w:id="65" w:name="60"/>
      <w:bookmarkEnd w:id="64"/>
      <w:r>
        <w:rPr>
          <w:rFonts w:ascii="Arial" w:hAnsi="Arial"/>
          <w:color w:val="000000"/>
          <w:sz w:val="18"/>
        </w:rPr>
        <w:t>3) 50 відсотків коштів від реалізації надлишкового озброєння, військової та спеціальної техніки, нерухомого військового майна Збройних Сил України (крім коштів від реалізації розвідувальним органом Міністерства оборони Укра</w:t>
      </w:r>
      <w:r>
        <w:rPr>
          <w:rFonts w:ascii="Arial" w:hAnsi="Arial"/>
          <w:color w:val="000000"/>
          <w:sz w:val="18"/>
        </w:rPr>
        <w:t>їни надлишкового озброєння, військової та спеціальної техніки, нерухомого військового майна);</w:t>
      </w:r>
    </w:p>
    <w:p w:rsidR="00981BD4" w:rsidRDefault="006D4CD7">
      <w:pPr>
        <w:spacing w:after="75"/>
        <w:ind w:firstLine="240"/>
        <w:jc w:val="both"/>
      </w:pPr>
      <w:bookmarkStart w:id="66" w:name="61"/>
      <w:bookmarkEnd w:id="65"/>
      <w:r>
        <w:rPr>
          <w:rFonts w:ascii="Arial" w:hAnsi="Arial"/>
          <w:color w:val="000000"/>
          <w:sz w:val="18"/>
        </w:rPr>
        <w:t>4) 30 відсотків вартості адміністративної послуги, отриманої як частина адміністративного збору за оформлення (у тому числі замість втрачених або викрадених), обм</w:t>
      </w:r>
      <w:r>
        <w:rPr>
          <w:rFonts w:ascii="Arial" w:hAnsi="Arial"/>
          <w:color w:val="000000"/>
          <w:sz w:val="18"/>
        </w:rPr>
        <w:t xml:space="preserve">ін документів, що підтверджують громадянство України, посвідчують особу чи її спеціальний статус відповідно до </w:t>
      </w:r>
      <w:r>
        <w:rPr>
          <w:rFonts w:ascii="Arial" w:hAnsi="Arial"/>
          <w:color w:val="293A55"/>
          <w:sz w:val="18"/>
        </w:rPr>
        <w:t>Закону України "Про Єдиний державний демографічний реєстр та документи, що підтверджують громадянство України, посвідчують особу чи її спеціальни</w:t>
      </w:r>
      <w:r>
        <w:rPr>
          <w:rFonts w:ascii="Arial" w:hAnsi="Arial"/>
          <w:color w:val="293A55"/>
          <w:sz w:val="18"/>
        </w:rPr>
        <w:t>й статус"</w:t>
      </w:r>
      <w:r>
        <w:rPr>
          <w:rFonts w:ascii="Arial" w:hAnsi="Arial"/>
          <w:color w:val="000000"/>
          <w:sz w:val="18"/>
        </w:rPr>
        <w:t>;</w:t>
      </w:r>
    </w:p>
    <w:p w:rsidR="00981BD4" w:rsidRDefault="006D4CD7">
      <w:pPr>
        <w:spacing w:after="75"/>
        <w:ind w:firstLine="240"/>
        <w:jc w:val="both"/>
      </w:pPr>
      <w:bookmarkStart w:id="67" w:name="62"/>
      <w:bookmarkEnd w:id="66"/>
      <w:r>
        <w:rPr>
          <w:rFonts w:ascii="Arial" w:hAnsi="Arial"/>
          <w:color w:val="000000"/>
          <w:sz w:val="18"/>
        </w:rPr>
        <w:t xml:space="preserve">5) внески на регулювання, які сплачуються суб'єктами господарювання, що провадять діяльність у сферах енергетики та комунальних послуг, відповідно до </w:t>
      </w:r>
      <w:r>
        <w:rPr>
          <w:rFonts w:ascii="Arial" w:hAnsi="Arial"/>
          <w:color w:val="293A55"/>
          <w:sz w:val="18"/>
        </w:rPr>
        <w:t>статті 13 Закону України "Про Національну комісію, що здійснює державне регулювання у сферах ен</w:t>
      </w:r>
      <w:r>
        <w:rPr>
          <w:rFonts w:ascii="Arial" w:hAnsi="Arial"/>
          <w:color w:val="293A55"/>
          <w:sz w:val="18"/>
        </w:rPr>
        <w:t>ергетики та комунальних послуг"</w:t>
      </w:r>
      <w:r>
        <w:rPr>
          <w:rFonts w:ascii="Arial" w:hAnsi="Arial"/>
          <w:color w:val="000000"/>
          <w:sz w:val="18"/>
        </w:rPr>
        <w:t>;</w:t>
      </w:r>
    </w:p>
    <w:p w:rsidR="00981BD4" w:rsidRDefault="006D4CD7">
      <w:pPr>
        <w:spacing w:after="75"/>
        <w:ind w:firstLine="240"/>
        <w:jc w:val="both"/>
      </w:pPr>
      <w:bookmarkStart w:id="68" w:name="63"/>
      <w:bookmarkEnd w:id="67"/>
      <w:r>
        <w:rPr>
          <w:rFonts w:ascii="Arial" w:hAnsi="Arial"/>
          <w:color w:val="000000"/>
          <w:sz w:val="18"/>
        </w:rPr>
        <w:t xml:space="preserve">6) відсотки за користування пільговим довгостроковим державним кредитом, наданим внутрішньо переміщеним особам, учасникам проведення антитерористичної операції (АТО) та/або учасникам </w:t>
      </w:r>
      <w:r>
        <w:rPr>
          <w:rFonts w:ascii="Arial" w:hAnsi="Arial"/>
          <w:color w:val="000000"/>
          <w:sz w:val="18"/>
        </w:rPr>
        <w:lastRenderedPageBreak/>
        <w:t>проведення операції Об'єднаних сил (ООС)</w:t>
      </w:r>
      <w:r>
        <w:rPr>
          <w:rFonts w:ascii="Arial" w:hAnsi="Arial"/>
          <w:color w:val="000000"/>
          <w:sz w:val="18"/>
        </w:rPr>
        <w:t xml:space="preserve"> на придбання житла, і пеня за порушення строку платежу з погашення кредиту;</w:t>
      </w:r>
    </w:p>
    <w:p w:rsidR="00981BD4" w:rsidRDefault="006D4CD7">
      <w:pPr>
        <w:spacing w:after="75"/>
        <w:ind w:firstLine="240"/>
        <w:jc w:val="both"/>
      </w:pPr>
      <w:bookmarkStart w:id="69" w:name="64"/>
      <w:bookmarkEnd w:id="68"/>
      <w:r>
        <w:rPr>
          <w:rFonts w:ascii="Arial" w:hAnsi="Arial"/>
          <w:color w:val="000000"/>
          <w:sz w:val="18"/>
        </w:rPr>
        <w:t>7) відсотки за користування пільговими іпотечними кредитами, наданими внутрішньо переміщеним особам за рахунок коштів гранту, наданих Кредитною установою для відбудови (</w:t>
      </w:r>
      <w:proofErr w:type="spellStart"/>
      <w:r>
        <w:rPr>
          <w:rFonts w:ascii="Arial" w:hAnsi="Arial"/>
          <w:color w:val="000000"/>
          <w:sz w:val="18"/>
        </w:rPr>
        <w:t>KfW</w:t>
      </w:r>
      <w:proofErr w:type="spellEnd"/>
      <w:r>
        <w:rPr>
          <w:rFonts w:ascii="Arial" w:hAnsi="Arial"/>
          <w:color w:val="000000"/>
          <w:sz w:val="18"/>
        </w:rPr>
        <w:t>), і пе</w:t>
      </w:r>
      <w:r>
        <w:rPr>
          <w:rFonts w:ascii="Arial" w:hAnsi="Arial"/>
          <w:color w:val="000000"/>
          <w:sz w:val="18"/>
        </w:rPr>
        <w:t>ня за порушення строку платежів з погашення кредитів;</w:t>
      </w:r>
    </w:p>
    <w:p w:rsidR="00981BD4" w:rsidRDefault="006D4CD7">
      <w:pPr>
        <w:spacing w:after="75"/>
        <w:ind w:firstLine="240"/>
        <w:jc w:val="both"/>
      </w:pPr>
      <w:bookmarkStart w:id="70" w:name="65"/>
      <w:bookmarkEnd w:id="69"/>
      <w:r>
        <w:rPr>
          <w:rFonts w:ascii="Arial" w:hAnsi="Arial"/>
          <w:color w:val="000000"/>
          <w:sz w:val="18"/>
        </w:rPr>
        <w:t>8) надходження в рамках програм бюджетної підтримки Європейського Союзу на підтримку швидкого відновлення України, подолання наслідків (у тому числі економічних, соціальних, гуманітарних), спричинених п</w:t>
      </w:r>
      <w:r>
        <w:rPr>
          <w:rFonts w:ascii="Arial" w:hAnsi="Arial"/>
          <w:color w:val="000000"/>
          <w:sz w:val="18"/>
        </w:rPr>
        <w:t xml:space="preserve">овномасштабною збройною агресією Російської Федерації проти України, у тому числі в рамках Угоди між Урядом України та Європейською Комісією, що діє від імені Європейського Союзу, про фінансування заходу "Підтримка швидкого відновлення України (Контракт з </w:t>
      </w:r>
      <w:r>
        <w:rPr>
          <w:rFonts w:ascii="Arial" w:hAnsi="Arial"/>
          <w:color w:val="000000"/>
          <w:sz w:val="18"/>
        </w:rPr>
        <w:t>розбудови держави та посилення стійкості)" від 7 листопада 2023 року;</w:t>
      </w:r>
    </w:p>
    <w:p w:rsidR="00981BD4" w:rsidRDefault="006D4CD7">
      <w:pPr>
        <w:spacing w:after="75"/>
        <w:ind w:firstLine="240"/>
        <w:jc w:val="both"/>
      </w:pPr>
      <w:bookmarkStart w:id="71" w:name="66"/>
      <w:bookmarkEnd w:id="70"/>
      <w:r>
        <w:rPr>
          <w:rFonts w:ascii="Arial" w:hAnsi="Arial"/>
          <w:color w:val="000000"/>
          <w:sz w:val="18"/>
        </w:rPr>
        <w:t>9) надходження від сплати дивідендів (доходу), нарахованих на акції приватного акціонерного товариства "Українська фінансова житлова компанія", що належать державі, за результатами фінан</w:t>
      </w:r>
      <w:r>
        <w:rPr>
          <w:rFonts w:ascii="Arial" w:hAnsi="Arial"/>
          <w:color w:val="000000"/>
          <w:sz w:val="18"/>
        </w:rPr>
        <w:t>сово-господарської діяльності товариства у 2024 році;</w:t>
      </w:r>
    </w:p>
    <w:p w:rsidR="00981BD4" w:rsidRDefault="006D4CD7">
      <w:pPr>
        <w:spacing w:after="75"/>
        <w:ind w:firstLine="240"/>
        <w:jc w:val="both"/>
      </w:pPr>
      <w:bookmarkStart w:id="72" w:name="67"/>
      <w:bookmarkEnd w:id="71"/>
      <w:r>
        <w:rPr>
          <w:rFonts w:ascii="Arial" w:hAnsi="Arial"/>
          <w:color w:val="000000"/>
          <w:sz w:val="18"/>
        </w:rPr>
        <w:t xml:space="preserve">10) кошти, отримані у зв'язку з виконанням </w:t>
      </w:r>
      <w:r>
        <w:rPr>
          <w:rFonts w:ascii="Arial" w:hAnsi="Arial"/>
          <w:color w:val="293A55"/>
          <w:sz w:val="18"/>
        </w:rPr>
        <w:t>законів України "Про основні засади примусового вилучення в Україні об'єктів права власності Російської Федерації та її резидентів"</w:t>
      </w:r>
      <w:r>
        <w:rPr>
          <w:rFonts w:ascii="Arial" w:hAnsi="Arial"/>
          <w:color w:val="000000"/>
          <w:sz w:val="18"/>
        </w:rPr>
        <w:t xml:space="preserve"> та </w:t>
      </w:r>
      <w:r>
        <w:rPr>
          <w:rFonts w:ascii="Arial" w:hAnsi="Arial"/>
          <w:color w:val="293A55"/>
          <w:sz w:val="18"/>
        </w:rPr>
        <w:t>"Про санкції"</w:t>
      </w:r>
      <w:r>
        <w:rPr>
          <w:rFonts w:ascii="Arial" w:hAnsi="Arial"/>
          <w:color w:val="000000"/>
          <w:sz w:val="18"/>
        </w:rPr>
        <w:t>;</w:t>
      </w:r>
    </w:p>
    <w:p w:rsidR="00981BD4" w:rsidRDefault="006D4CD7">
      <w:pPr>
        <w:spacing w:after="75"/>
        <w:ind w:firstLine="240"/>
        <w:jc w:val="both"/>
      </w:pPr>
      <w:bookmarkStart w:id="73" w:name="68"/>
      <w:bookmarkEnd w:id="72"/>
      <w:r>
        <w:rPr>
          <w:rFonts w:ascii="Arial" w:hAnsi="Arial"/>
          <w:color w:val="000000"/>
          <w:sz w:val="18"/>
        </w:rPr>
        <w:t>11) 90 ві</w:t>
      </w:r>
      <w:r>
        <w:rPr>
          <w:rFonts w:ascii="Arial" w:hAnsi="Arial"/>
          <w:color w:val="000000"/>
          <w:sz w:val="18"/>
        </w:rPr>
        <w:t xml:space="preserve">дсотків орендної плати за земельні ділянки сільськогосподарського призначення державної власності, передані в оренду відповідно до </w:t>
      </w:r>
      <w:r>
        <w:rPr>
          <w:rFonts w:ascii="Arial" w:hAnsi="Arial"/>
          <w:color w:val="293A55"/>
          <w:sz w:val="18"/>
        </w:rPr>
        <w:t>статті 120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Земельного кодексу України</w:t>
      </w:r>
      <w:r>
        <w:rPr>
          <w:rFonts w:ascii="Arial" w:hAnsi="Arial"/>
          <w:color w:val="000000"/>
          <w:sz w:val="18"/>
        </w:rPr>
        <w:t>.</w:t>
      </w:r>
    </w:p>
    <w:p w:rsidR="00981BD4" w:rsidRDefault="006D4CD7">
      <w:pPr>
        <w:spacing w:after="75"/>
        <w:ind w:firstLine="240"/>
        <w:jc w:val="both"/>
      </w:pPr>
      <w:bookmarkStart w:id="74" w:name="69"/>
      <w:bookmarkEnd w:id="73"/>
      <w:r>
        <w:rPr>
          <w:rFonts w:ascii="Arial" w:hAnsi="Arial"/>
          <w:b/>
          <w:color w:val="000000"/>
          <w:sz w:val="18"/>
        </w:rPr>
        <w:t>Стаття 12.</w:t>
      </w:r>
      <w:r>
        <w:rPr>
          <w:rFonts w:ascii="Arial" w:hAnsi="Arial"/>
          <w:color w:val="000000"/>
          <w:sz w:val="18"/>
        </w:rPr>
        <w:t xml:space="preserve"> Установити, що джерелами формування спеціального фонду Державного бюджету України на 2025 рік у частині фінансування є надходження, визначені </w:t>
      </w:r>
      <w:r>
        <w:rPr>
          <w:rFonts w:ascii="Arial" w:hAnsi="Arial"/>
          <w:color w:val="293A55"/>
          <w:sz w:val="18"/>
        </w:rPr>
        <w:t>частиною третьою статті 15 Бюджетного кодексу України</w:t>
      </w:r>
      <w:r>
        <w:rPr>
          <w:rFonts w:ascii="Arial" w:hAnsi="Arial"/>
          <w:color w:val="000000"/>
          <w:sz w:val="18"/>
        </w:rPr>
        <w:t>, абзацом другим частини першої статті 37 цього Закону, а та</w:t>
      </w:r>
      <w:r>
        <w:rPr>
          <w:rFonts w:ascii="Arial" w:hAnsi="Arial"/>
          <w:color w:val="000000"/>
          <w:sz w:val="18"/>
        </w:rPr>
        <w:t>кож такі надходження:</w:t>
      </w:r>
    </w:p>
    <w:p w:rsidR="00981BD4" w:rsidRDefault="006D4CD7">
      <w:pPr>
        <w:spacing w:after="75"/>
        <w:ind w:firstLine="240"/>
        <w:jc w:val="both"/>
      </w:pPr>
      <w:bookmarkStart w:id="75" w:name="70"/>
      <w:bookmarkEnd w:id="74"/>
      <w:r>
        <w:rPr>
          <w:rFonts w:ascii="Arial" w:hAnsi="Arial"/>
          <w:color w:val="000000"/>
          <w:sz w:val="18"/>
        </w:rPr>
        <w:t xml:space="preserve">1) залишок коштів, джерелом формування яких були надходження в попередні періоди в рамках </w:t>
      </w:r>
      <w:r>
        <w:rPr>
          <w:rFonts w:ascii="Arial" w:hAnsi="Arial"/>
          <w:color w:val="293A55"/>
          <w:sz w:val="18"/>
        </w:rPr>
        <w:t>Угоди про фінансування програми "Програма підтримки секторальної політики - Підтримка регіональної політики України"</w:t>
      </w:r>
      <w:r>
        <w:rPr>
          <w:rFonts w:ascii="Arial" w:hAnsi="Arial"/>
          <w:color w:val="000000"/>
          <w:sz w:val="18"/>
        </w:rPr>
        <w:t>, укладеної Урядом України т</w:t>
      </w:r>
      <w:r>
        <w:rPr>
          <w:rFonts w:ascii="Arial" w:hAnsi="Arial"/>
          <w:color w:val="000000"/>
          <w:sz w:val="18"/>
        </w:rPr>
        <w:t>а Європейським Союзом 27 листопада 2014 року, та Угоди між Урядом України та Європейською Комісією, що діє від імені Європейського Союзу, про фінансування заходу "Підтримка швидкого відновлення України (Контракт з розбудови держави та посилення стійкості)"</w:t>
      </w:r>
      <w:r>
        <w:rPr>
          <w:rFonts w:ascii="Arial" w:hAnsi="Arial"/>
          <w:color w:val="000000"/>
          <w:sz w:val="18"/>
        </w:rPr>
        <w:t xml:space="preserve"> від 7 листопада 2023 року;</w:t>
      </w:r>
    </w:p>
    <w:p w:rsidR="00981BD4" w:rsidRDefault="006D4CD7">
      <w:pPr>
        <w:spacing w:after="75"/>
        <w:ind w:firstLine="240"/>
        <w:jc w:val="both"/>
      </w:pPr>
      <w:bookmarkStart w:id="76" w:name="71"/>
      <w:bookmarkEnd w:id="75"/>
      <w:r>
        <w:rPr>
          <w:rFonts w:ascii="Arial" w:hAnsi="Arial"/>
          <w:color w:val="000000"/>
          <w:sz w:val="18"/>
        </w:rPr>
        <w:t xml:space="preserve">2) залишок коштів, джерелом формування яких були надходження від державного підприємства "Національна атомна енергогенеруюча компанія "Енергоатом" відповідно до </w:t>
      </w:r>
      <w:r>
        <w:rPr>
          <w:rFonts w:ascii="Arial" w:hAnsi="Arial"/>
          <w:color w:val="293A55"/>
          <w:sz w:val="18"/>
        </w:rPr>
        <w:t>статей 7</w:t>
      </w:r>
      <w:r>
        <w:rPr>
          <w:rFonts w:ascii="Arial" w:hAnsi="Arial"/>
          <w:color w:val="000000"/>
          <w:sz w:val="18"/>
        </w:rPr>
        <w:t xml:space="preserve"> і </w:t>
      </w:r>
      <w:r>
        <w:rPr>
          <w:rFonts w:ascii="Arial" w:hAnsi="Arial"/>
          <w:color w:val="293A55"/>
          <w:sz w:val="18"/>
        </w:rPr>
        <w:t>8 Закону України "Про впорядкування питань, пов'язаних і</w:t>
      </w:r>
      <w:r>
        <w:rPr>
          <w:rFonts w:ascii="Arial" w:hAnsi="Arial"/>
          <w:color w:val="293A55"/>
          <w:sz w:val="18"/>
        </w:rPr>
        <w:t>з забезпеченням ядерної безпеки"</w:t>
      </w:r>
      <w:r>
        <w:rPr>
          <w:rFonts w:ascii="Arial" w:hAnsi="Arial"/>
          <w:color w:val="000000"/>
          <w:sz w:val="18"/>
        </w:rPr>
        <w:t>, що надійшли у минулі періоди;</w:t>
      </w:r>
    </w:p>
    <w:p w:rsidR="00981BD4" w:rsidRDefault="006D4CD7">
      <w:pPr>
        <w:spacing w:after="75"/>
        <w:ind w:firstLine="240"/>
        <w:jc w:val="both"/>
      </w:pPr>
      <w:bookmarkStart w:id="77" w:name="72"/>
      <w:bookmarkEnd w:id="76"/>
      <w:r>
        <w:rPr>
          <w:rFonts w:ascii="Arial" w:hAnsi="Arial"/>
          <w:color w:val="000000"/>
          <w:sz w:val="18"/>
        </w:rPr>
        <w:t xml:space="preserve">3) залишок коштів, джерелом формування яких були кошти, отримані від продажу частин встановленої кількості викидів парникових газів, передбаченого </w:t>
      </w:r>
      <w:r>
        <w:rPr>
          <w:rFonts w:ascii="Arial" w:hAnsi="Arial"/>
          <w:color w:val="293A55"/>
          <w:sz w:val="18"/>
        </w:rPr>
        <w:t>статтею 17 Кіотського протоколу до Рамкової к</w:t>
      </w:r>
      <w:r>
        <w:rPr>
          <w:rFonts w:ascii="Arial" w:hAnsi="Arial"/>
          <w:color w:val="293A55"/>
          <w:sz w:val="18"/>
        </w:rPr>
        <w:t>онвенції Організації Об'єднаних Націй про зміну клімату</w:t>
      </w:r>
      <w:r>
        <w:rPr>
          <w:rFonts w:ascii="Arial" w:hAnsi="Arial"/>
          <w:color w:val="000000"/>
          <w:sz w:val="18"/>
        </w:rPr>
        <w:t>;</w:t>
      </w:r>
    </w:p>
    <w:p w:rsidR="00981BD4" w:rsidRDefault="006D4CD7">
      <w:pPr>
        <w:spacing w:after="75"/>
        <w:ind w:firstLine="240"/>
        <w:jc w:val="both"/>
      </w:pPr>
      <w:bookmarkStart w:id="78" w:name="73"/>
      <w:bookmarkEnd w:id="77"/>
      <w:r>
        <w:rPr>
          <w:rFonts w:ascii="Arial" w:hAnsi="Arial"/>
          <w:color w:val="000000"/>
          <w:sz w:val="18"/>
        </w:rPr>
        <w:t xml:space="preserve">4) залишок коштів, джерелом формування яких були надходження від Європейського інвестиційного банку в рамках проектів "Основний кредит для малих та середніх підприємств та компаній з середнім рівнем </w:t>
      </w:r>
      <w:r>
        <w:rPr>
          <w:rFonts w:ascii="Arial" w:hAnsi="Arial"/>
          <w:color w:val="000000"/>
          <w:sz w:val="18"/>
        </w:rPr>
        <w:t>капіталізації" та "Основний кредит для аграрної галузі - Україна", одержані за рахунок зовнішніх запозичень у попередні періоди;</w:t>
      </w:r>
    </w:p>
    <w:p w:rsidR="00981BD4" w:rsidRDefault="006D4CD7">
      <w:pPr>
        <w:spacing w:after="75"/>
        <w:ind w:firstLine="240"/>
        <w:jc w:val="both"/>
      </w:pPr>
      <w:bookmarkStart w:id="79" w:name="74"/>
      <w:bookmarkEnd w:id="78"/>
      <w:r>
        <w:rPr>
          <w:rFonts w:ascii="Arial" w:hAnsi="Arial"/>
          <w:color w:val="000000"/>
          <w:sz w:val="18"/>
        </w:rPr>
        <w:t xml:space="preserve">5) залишок коштів, джерелом формування яких були надходження, визначені </w:t>
      </w:r>
      <w:r>
        <w:rPr>
          <w:rFonts w:ascii="Arial" w:hAnsi="Arial"/>
          <w:color w:val="293A55"/>
          <w:sz w:val="18"/>
        </w:rPr>
        <w:t>пунктом 6 статті 13 Закону України "Про Державний бюдже</w:t>
      </w:r>
      <w:r>
        <w:rPr>
          <w:rFonts w:ascii="Arial" w:hAnsi="Arial"/>
          <w:color w:val="293A55"/>
          <w:sz w:val="18"/>
        </w:rPr>
        <w:t>т України на 2023 рік"</w:t>
      </w:r>
      <w:r>
        <w:rPr>
          <w:rFonts w:ascii="Arial" w:hAnsi="Arial"/>
          <w:color w:val="000000"/>
          <w:sz w:val="18"/>
        </w:rPr>
        <w:t xml:space="preserve"> та не використані у 2023 та 2024 роках на надання грантів для створення або розвитку бізнесу;</w:t>
      </w:r>
    </w:p>
    <w:p w:rsidR="00981BD4" w:rsidRDefault="006D4CD7">
      <w:pPr>
        <w:spacing w:after="75"/>
        <w:ind w:firstLine="240"/>
        <w:jc w:val="both"/>
      </w:pPr>
      <w:bookmarkStart w:id="80" w:name="75"/>
      <w:bookmarkEnd w:id="79"/>
      <w:r>
        <w:rPr>
          <w:rFonts w:ascii="Arial" w:hAnsi="Arial"/>
          <w:color w:val="000000"/>
          <w:sz w:val="18"/>
        </w:rPr>
        <w:t xml:space="preserve">6) залишок коштів, джерелом формування яких були кредити (позики), що надійшли у 2022 році від Європейського інвестиційного банку в рамках </w:t>
      </w:r>
      <w:r>
        <w:rPr>
          <w:rFonts w:ascii="Arial" w:hAnsi="Arial"/>
          <w:color w:val="000000"/>
          <w:sz w:val="18"/>
        </w:rPr>
        <w:t xml:space="preserve">інвестиційних проектів та не використані у 2023 та 2024 роках за напрямами, визначеними </w:t>
      </w:r>
      <w:r>
        <w:rPr>
          <w:rFonts w:ascii="Arial" w:hAnsi="Arial"/>
          <w:color w:val="293A55"/>
          <w:sz w:val="18"/>
        </w:rPr>
        <w:t>статтею 34 Закону України "Про Державний бюджет України на 2023 рік"</w:t>
      </w:r>
      <w:r>
        <w:rPr>
          <w:rFonts w:ascii="Arial" w:hAnsi="Arial"/>
          <w:color w:val="000000"/>
          <w:sz w:val="18"/>
        </w:rPr>
        <w:t>;</w:t>
      </w:r>
    </w:p>
    <w:p w:rsidR="00981BD4" w:rsidRDefault="006D4CD7">
      <w:pPr>
        <w:spacing w:after="75"/>
        <w:ind w:firstLine="240"/>
        <w:jc w:val="both"/>
      </w:pPr>
      <w:bookmarkStart w:id="81" w:name="76"/>
      <w:bookmarkEnd w:id="80"/>
      <w:r>
        <w:rPr>
          <w:rFonts w:ascii="Arial" w:hAnsi="Arial"/>
          <w:color w:val="000000"/>
          <w:sz w:val="18"/>
        </w:rPr>
        <w:t>7) залишок коштів, джерелом формування яких були надходження спеціального фонду державного бюджету</w:t>
      </w:r>
      <w:r>
        <w:rPr>
          <w:rFonts w:ascii="Arial" w:hAnsi="Arial"/>
          <w:color w:val="000000"/>
          <w:sz w:val="18"/>
        </w:rPr>
        <w:t xml:space="preserve">, передбачені на здійснення заходів, визначених </w:t>
      </w:r>
      <w:r>
        <w:rPr>
          <w:rFonts w:ascii="Arial" w:hAnsi="Arial"/>
          <w:color w:val="293A55"/>
          <w:sz w:val="18"/>
        </w:rPr>
        <w:t>пунктом 4 частини третьої статті 24</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Бюджетного кодексу України</w:t>
      </w:r>
      <w:r>
        <w:rPr>
          <w:rFonts w:ascii="Arial" w:hAnsi="Arial"/>
          <w:color w:val="000000"/>
          <w:sz w:val="18"/>
        </w:rPr>
        <w:t>, який утворився на 1 січня 2023 року та не використаний у 2023 та 2024 роках на фінансове забезпечення заходів функціонування і розвитку внутріш</w:t>
      </w:r>
      <w:r>
        <w:rPr>
          <w:rFonts w:ascii="Arial" w:hAnsi="Arial"/>
          <w:color w:val="000000"/>
          <w:sz w:val="18"/>
        </w:rPr>
        <w:t>ніх водних шляхів та інфраструктури внутрішнього водного транспорту;</w:t>
      </w:r>
    </w:p>
    <w:p w:rsidR="00981BD4" w:rsidRDefault="006D4CD7">
      <w:pPr>
        <w:spacing w:after="75"/>
        <w:ind w:firstLine="240"/>
        <w:jc w:val="both"/>
      </w:pPr>
      <w:bookmarkStart w:id="82" w:name="77"/>
      <w:bookmarkEnd w:id="81"/>
      <w:r>
        <w:rPr>
          <w:rFonts w:ascii="Arial" w:hAnsi="Arial"/>
          <w:color w:val="000000"/>
          <w:sz w:val="18"/>
        </w:rPr>
        <w:t xml:space="preserve">8) залишок коштів, джерелом формування яких були надходження спеціального фонду державного бюджету, передбачені на здійснення заходів, визначених </w:t>
      </w:r>
      <w:r>
        <w:rPr>
          <w:rFonts w:ascii="Arial" w:hAnsi="Arial"/>
          <w:color w:val="293A55"/>
          <w:sz w:val="18"/>
        </w:rPr>
        <w:t>пунктом 5 частини третьої статті 24</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Бюдж</w:t>
      </w:r>
      <w:r>
        <w:rPr>
          <w:rFonts w:ascii="Arial" w:hAnsi="Arial"/>
          <w:color w:val="293A55"/>
          <w:sz w:val="18"/>
        </w:rPr>
        <w:t>етного кодексу України</w:t>
      </w:r>
      <w:r>
        <w:rPr>
          <w:rFonts w:ascii="Arial" w:hAnsi="Arial"/>
          <w:color w:val="000000"/>
          <w:sz w:val="18"/>
        </w:rPr>
        <w:t>, що утворився на 1 січня 2024 року та не використаний у 2024 році;</w:t>
      </w:r>
    </w:p>
    <w:p w:rsidR="00981BD4" w:rsidRDefault="006D4CD7">
      <w:pPr>
        <w:spacing w:after="75"/>
        <w:ind w:firstLine="240"/>
        <w:jc w:val="both"/>
      </w:pPr>
      <w:bookmarkStart w:id="83" w:name="78"/>
      <w:bookmarkEnd w:id="82"/>
      <w:r>
        <w:rPr>
          <w:rFonts w:ascii="Arial" w:hAnsi="Arial"/>
          <w:color w:val="000000"/>
          <w:sz w:val="18"/>
        </w:rPr>
        <w:lastRenderedPageBreak/>
        <w:t>9) залишок коштів, джерелом формування яких були надходження від Європейського інвестиційного банку в рамках проекту "Реабілітація гідроелектростанцій", одержані за р</w:t>
      </w:r>
      <w:r>
        <w:rPr>
          <w:rFonts w:ascii="Arial" w:hAnsi="Arial"/>
          <w:color w:val="000000"/>
          <w:sz w:val="18"/>
        </w:rPr>
        <w:t>ахунок зовнішніх запозичень у попередні періоди;</w:t>
      </w:r>
    </w:p>
    <w:p w:rsidR="00981BD4" w:rsidRDefault="006D4CD7">
      <w:pPr>
        <w:spacing w:after="75"/>
        <w:ind w:firstLine="240"/>
        <w:jc w:val="both"/>
      </w:pPr>
      <w:bookmarkStart w:id="84" w:name="79"/>
      <w:bookmarkEnd w:id="83"/>
      <w:r>
        <w:rPr>
          <w:rFonts w:ascii="Arial" w:hAnsi="Arial"/>
          <w:color w:val="000000"/>
          <w:sz w:val="18"/>
        </w:rPr>
        <w:t xml:space="preserve">10) залишок коштів, джерелом формування яких були надходження Державного агентства відновлення та розвитку інфраструктури України, одержані за рахунок запозичень, залучених під державні гарантії у попередні </w:t>
      </w:r>
      <w:r>
        <w:rPr>
          <w:rFonts w:ascii="Arial" w:hAnsi="Arial"/>
          <w:color w:val="000000"/>
          <w:sz w:val="18"/>
        </w:rPr>
        <w:t>роки;</w:t>
      </w:r>
    </w:p>
    <w:p w:rsidR="00981BD4" w:rsidRDefault="006D4CD7">
      <w:pPr>
        <w:spacing w:after="75"/>
        <w:ind w:firstLine="240"/>
        <w:jc w:val="both"/>
      </w:pPr>
      <w:bookmarkStart w:id="85" w:name="80"/>
      <w:bookmarkEnd w:id="84"/>
      <w:r>
        <w:rPr>
          <w:rFonts w:ascii="Arial" w:hAnsi="Arial"/>
          <w:color w:val="000000"/>
          <w:sz w:val="18"/>
        </w:rPr>
        <w:t>11) 90 відсотків надходжень від приватизації будівель та споруд державних закладів вищої освіти та наукових установ, що реорганізуються або реорганізовані шляхом злиття або приєднання;</w:t>
      </w:r>
    </w:p>
    <w:p w:rsidR="00981BD4" w:rsidRDefault="006D4CD7">
      <w:pPr>
        <w:spacing w:after="75"/>
        <w:ind w:firstLine="240"/>
        <w:jc w:val="both"/>
      </w:pPr>
      <w:bookmarkStart w:id="86" w:name="81"/>
      <w:bookmarkEnd w:id="85"/>
      <w:r>
        <w:rPr>
          <w:rFonts w:ascii="Arial" w:hAnsi="Arial"/>
          <w:color w:val="000000"/>
          <w:sz w:val="18"/>
        </w:rPr>
        <w:t xml:space="preserve">12) залишки коштів, джерелом формування яких були доходи державного бюджету, визначені </w:t>
      </w:r>
      <w:r>
        <w:rPr>
          <w:rFonts w:ascii="Arial" w:hAnsi="Arial"/>
          <w:color w:val="293A55"/>
          <w:sz w:val="18"/>
        </w:rPr>
        <w:t>пунктом 1 частини другої статті 24</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Бюджетного кодексу України</w:t>
      </w:r>
      <w:r>
        <w:rPr>
          <w:rFonts w:ascii="Arial" w:hAnsi="Arial"/>
          <w:color w:val="000000"/>
          <w:sz w:val="18"/>
        </w:rPr>
        <w:t>, що надійшли у попередні роки та не використані у 2024 році (крім залишків коштів за субвенцією, наданою в</w:t>
      </w:r>
      <w:r>
        <w:rPr>
          <w:rFonts w:ascii="Arial" w:hAnsi="Arial"/>
          <w:color w:val="000000"/>
          <w:sz w:val="18"/>
        </w:rPr>
        <w:t xml:space="preserve">ідповідно до </w:t>
      </w:r>
      <w:r>
        <w:rPr>
          <w:rFonts w:ascii="Arial" w:hAnsi="Arial"/>
          <w:color w:val="293A55"/>
          <w:sz w:val="18"/>
        </w:rPr>
        <w:t>пункту 2 частини третьої статті 24</w:t>
      </w:r>
      <w:r>
        <w:rPr>
          <w:rFonts w:ascii="Arial" w:hAnsi="Arial"/>
          <w:color w:val="000000"/>
          <w:vertAlign w:val="superscript"/>
        </w:rPr>
        <w:t>2</w:t>
      </w:r>
      <w:r>
        <w:rPr>
          <w:rFonts w:ascii="Arial" w:hAnsi="Arial"/>
          <w:color w:val="000000"/>
          <w:sz w:val="18"/>
        </w:rPr>
        <w:t xml:space="preserve"> і </w:t>
      </w:r>
      <w:r>
        <w:rPr>
          <w:rFonts w:ascii="Arial" w:hAnsi="Arial"/>
          <w:color w:val="293A55"/>
          <w:sz w:val="18"/>
        </w:rPr>
        <w:t>статті 103</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Бюджетного кодексу України</w:t>
      </w:r>
      <w:r>
        <w:rPr>
          <w:rFonts w:ascii="Arial" w:hAnsi="Arial"/>
          <w:color w:val="000000"/>
          <w:sz w:val="18"/>
        </w:rPr>
        <w:t>, що зберігаються на рахунках відповідних місцевих бюджетів і використовуються у 2025 році з урахуванням цільового призначення субвенції, а також залишків коштів, визн</w:t>
      </w:r>
      <w:r>
        <w:rPr>
          <w:rFonts w:ascii="Arial" w:hAnsi="Arial"/>
          <w:color w:val="000000"/>
          <w:sz w:val="18"/>
        </w:rPr>
        <w:t>ачених пунктами 7 і 8 статті 12 цього Закону).</w:t>
      </w:r>
    </w:p>
    <w:p w:rsidR="00981BD4" w:rsidRDefault="006D4CD7">
      <w:pPr>
        <w:spacing w:after="75"/>
        <w:ind w:firstLine="240"/>
        <w:jc w:val="both"/>
      </w:pPr>
      <w:bookmarkStart w:id="87" w:name="82"/>
      <w:bookmarkEnd w:id="86"/>
      <w:r>
        <w:rPr>
          <w:rFonts w:ascii="Arial" w:hAnsi="Arial"/>
          <w:b/>
          <w:color w:val="000000"/>
          <w:sz w:val="18"/>
        </w:rPr>
        <w:t>Стаття 13.</w:t>
      </w:r>
      <w:r>
        <w:rPr>
          <w:rFonts w:ascii="Arial" w:hAnsi="Arial"/>
          <w:color w:val="000000"/>
          <w:sz w:val="18"/>
        </w:rPr>
        <w:t xml:space="preserve"> Установити, що джерелами формування спеціального фонду Державного бюджету України на 2025 рік у частині кредитування є надходження, визначені </w:t>
      </w:r>
      <w:r>
        <w:rPr>
          <w:rFonts w:ascii="Arial" w:hAnsi="Arial"/>
          <w:color w:val="293A55"/>
          <w:sz w:val="18"/>
        </w:rPr>
        <w:t>частиною третьою статті 30 Бюджетного кодексу України</w:t>
      </w:r>
      <w:r>
        <w:rPr>
          <w:rFonts w:ascii="Arial" w:hAnsi="Arial"/>
          <w:color w:val="000000"/>
          <w:sz w:val="18"/>
        </w:rPr>
        <w:t>, а</w:t>
      </w:r>
      <w:r>
        <w:rPr>
          <w:rFonts w:ascii="Arial" w:hAnsi="Arial"/>
          <w:color w:val="000000"/>
          <w:sz w:val="18"/>
        </w:rPr>
        <w:t xml:space="preserve"> також такі надходження:</w:t>
      </w:r>
    </w:p>
    <w:p w:rsidR="00981BD4" w:rsidRDefault="006D4CD7">
      <w:pPr>
        <w:spacing w:after="75"/>
        <w:ind w:firstLine="240"/>
        <w:jc w:val="both"/>
      </w:pPr>
      <w:bookmarkStart w:id="88" w:name="83"/>
      <w:bookmarkEnd w:id="87"/>
      <w:r>
        <w:rPr>
          <w:rFonts w:ascii="Arial" w:hAnsi="Arial"/>
          <w:color w:val="000000"/>
          <w:sz w:val="18"/>
        </w:rPr>
        <w:t>1) повернення коштів, наданих з державного бюджету для кредитування окремих категорій громадян, які відповідно до законодавства мають право на отримання таких кредитів на будівництво (придбання) житла, та науково-педагогічних і пед</w:t>
      </w:r>
      <w:r>
        <w:rPr>
          <w:rFonts w:ascii="Arial" w:hAnsi="Arial"/>
          <w:color w:val="000000"/>
          <w:sz w:val="18"/>
        </w:rPr>
        <w:t>агогічних працівників, а також на будівництво (реконструкцію) і придбання житла для наукових, науково-педагогічних та педагогічних працівників, і пеня;</w:t>
      </w:r>
    </w:p>
    <w:p w:rsidR="00981BD4" w:rsidRDefault="006D4CD7">
      <w:pPr>
        <w:spacing w:after="75"/>
        <w:ind w:firstLine="240"/>
        <w:jc w:val="both"/>
      </w:pPr>
      <w:bookmarkStart w:id="89" w:name="84"/>
      <w:bookmarkEnd w:id="88"/>
      <w:r>
        <w:rPr>
          <w:rFonts w:ascii="Arial" w:hAnsi="Arial"/>
          <w:color w:val="000000"/>
          <w:sz w:val="18"/>
        </w:rPr>
        <w:t xml:space="preserve">2) повернення кредитів у сумі 6.745,1 тис. гривень, наданих у 2007 році з Державного бюджету України на </w:t>
      </w:r>
      <w:r>
        <w:rPr>
          <w:rFonts w:ascii="Arial" w:hAnsi="Arial"/>
          <w:color w:val="000000"/>
          <w:sz w:val="18"/>
        </w:rPr>
        <w:t>реалізацію інноваційних та інвестиційних проектів у галузях економіки, насамперед із впровадження передових енергозберігаючих технологій і технологій з виробництва альтернативних джерел палива;</w:t>
      </w:r>
    </w:p>
    <w:p w:rsidR="00981BD4" w:rsidRDefault="006D4CD7">
      <w:pPr>
        <w:spacing w:after="75"/>
        <w:ind w:firstLine="240"/>
        <w:jc w:val="both"/>
      </w:pPr>
      <w:bookmarkStart w:id="90" w:name="85"/>
      <w:bookmarkEnd w:id="89"/>
      <w:r>
        <w:rPr>
          <w:rFonts w:ascii="Arial" w:hAnsi="Arial"/>
          <w:color w:val="000000"/>
          <w:sz w:val="18"/>
        </w:rPr>
        <w:t>3) повернення кредитів, наданих із спеціального фонду державно</w:t>
      </w:r>
      <w:r>
        <w:rPr>
          <w:rFonts w:ascii="Arial" w:hAnsi="Arial"/>
          <w:color w:val="000000"/>
          <w:sz w:val="18"/>
        </w:rPr>
        <w:t>го бюджету внутрішньо переміщеним особам на придбання житла;</w:t>
      </w:r>
    </w:p>
    <w:p w:rsidR="00981BD4" w:rsidRDefault="006D4CD7">
      <w:pPr>
        <w:spacing w:after="75"/>
        <w:ind w:firstLine="240"/>
        <w:jc w:val="both"/>
      </w:pPr>
      <w:bookmarkStart w:id="91" w:name="86"/>
      <w:bookmarkEnd w:id="90"/>
      <w:r>
        <w:rPr>
          <w:rFonts w:ascii="Arial" w:hAnsi="Arial"/>
          <w:color w:val="000000"/>
          <w:sz w:val="18"/>
        </w:rPr>
        <w:t>4) повернення кредитів, наданих з державного бюджету внутрішньо переміщеним особам, учасникам проведення антитерористичної операції (АТО) та/або учасникам проведення операції Об'єднаних сил (ООС)</w:t>
      </w:r>
      <w:r>
        <w:rPr>
          <w:rFonts w:ascii="Arial" w:hAnsi="Arial"/>
          <w:color w:val="000000"/>
          <w:sz w:val="18"/>
        </w:rPr>
        <w:t xml:space="preserve"> на придбання житла.</w:t>
      </w:r>
    </w:p>
    <w:p w:rsidR="00981BD4" w:rsidRDefault="006D4CD7">
      <w:pPr>
        <w:spacing w:after="75"/>
        <w:ind w:firstLine="240"/>
        <w:jc w:val="both"/>
      </w:pPr>
      <w:bookmarkStart w:id="92" w:name="87"/>
      <w:bookmarkEnd w:id="91"/>
      <w:r>
        <w:rPr>
          <w:rFonts w:ascii="Arial" w:hAnsi="Arial"/>
          <w:b/>
          <w:color w:val="000000"/>
          <w:sz w:val="18"/>
        </w:rPr>
        <w:t>Стаття 14.</w:t>
      </w:r>
      <w:r>
        <w:rPr>
          <w:rFonts w:ascii="Arial" w:hAnsi="Arial"/>
          <w:color w:val="000000"/>
          <w:sz w:val="18"/>
        </w:rPr>
        <w:t xml:space="preserve"> Установити, що у 2025 році кошти, отримані до спеціального фонду Державного бюджету України згідно з відповідними пунктами </w:t>
      </w:r>
      <w:r>
        <w:rPr>
          <w:rFonts w:ascii="Arial" w:hAnsi="Arial"/>
          <w:color w:val="293A55"/>
          <w:sz w:val="18"/>
        </w:rPr>
        <w:t>частини третьої статті 15</w:t>
      </w:r>
      <w:r>
        <w:rPr>
          <w:rFonts w:ascii="Arial" w:hAnsi="Arial"/>
          <w:color w:val="000000"/>
          <w:sz w:val="18"/>
        </w:rPr>
        <w:t xml:space="preserve">, </w:t>
      </w:r>
      <w:r>
        <w:rPr>
          <w:rFonts w:ascii="Arial" w:hAnsi="Arial"/>
          <w:color w:val="293A55"/>
          <w:sz w:val="18"/>
        </w:rPr>
        <w:t>частини третьої статті 29</w:t>
      </w:r>
      <w:r>
        <w:rPr>
          <w:rFonts w:ascii="Arial" w:hAnsi="Arial"/>
          <w:color w:val="000000"/>
          <w:sz w:val="18"/>
        </w:rPr>
        <w:t xml:space="preserve"> і </w:t>
      </w:r>
      <w:r>
        <w:rPr>
          <w:rFonts w:ascii="Arial" w:hAnsi="Arial"/>
          <w:color w:val="293A55"/>
          <w:sz w:val="18"/>
        </w:rPr>
        <w:t>частини третьої статті 30</w:t>
      </w:r>
      <w:r>
        <w:rPr>
          <w:rFonts w:ascii="Arial" w:hAnsi="Arial"/>
          <w:color w:val="000000"/>
          <w:sz w:val="18"/>
        </w:rPr>
        <w:t xml:space="preserve">, абзацом першим </w:t>
      </w:r>
      <w:r>
        <w:rPr>
          <w:rFonts w:ascii="Arial" w:hAnsi="Arial"/>
          <w:color w:val="293A55"/>
          <w:sz w:val="18"/>
        </w:rPr>
        <w:t>пункту 60 розділу VI "Прикінцеві та перехідні положення" Бюджетного кодексу України</w:t>
      </w:r>
      <w:r>
        <w:rPr>
          <w:rFonts w:ascii="Arial" w:hAnsi="Arial"/>
          <w:color w:val="000000"/>
          <w:sz w:val="18"/>
        </w:rPr>
        <w:t xml:space="preserve">, спрямовуються на реалізацію програм та здійснення заходів, визначених </w:t>
      </w:r>
      <w:r>
        <w:rPr>
          <w:rFonts w:ascii="Arial" w:hAnsi="Arial"/>
          <w:color w:val="293A55"/>
          <w:sz w:val="18"/>
        </w:rPr>
        <w:t>частиною четвертою статті 30 Бюджетного кодексу України</w:t>
      </w:r>
      <w:r>
        <w:rPr>
          <w:rFonts w:ascii="Arial" w:hAnsi="Arial"/>
          <w:color w:val="000000"/>
          <w:sz w:val="18"/>
        </w:rPr>
        <w:t xml:space="preserve">, у пропорціях за напрямами, визначеними </w:t>
      </w:r>
      <w:r>
        <w:rPr>
          <w:rFonts w:ascii="Arial" w:hAnsi="Arial"/>
          <w:color w:val="293A55"/>
          <w:sz w:val="18"/>
        </w:rPr>
        <w:t>статт</w:t>
      </w:r>
      <w:r>
        <w:rPr>
          <w:rFonts w:ascii="Arial" w:hAnsi="Arial"/>
          <w:color w:val="293A55"/>
          <w:sz w:val="18"/>
        </w:rPr>
        <w:t>ею 50 цього Закону</w:t>
      </w:r>
      <w:r>
        <w:rPr>
          <w:rFonts w:ascii="Arial" w:hAnsi="Arial"/>
          <w:color w:val="000000"/>
          <w:sz w:val="18"/>
        </w:rPr>
        <w:t xml:space="preserve">, з урахуванням особливостей, визначених </w:t>
      </w:r>
      <w:r>
        <w:rPr>
          <w:rFonts w:ascii="Arial" w:hAnsi="Arial"/>
          <w:color w:val="293A55"/>
          <w:sz w:val="18"/>
        </w:rPr>
        <w:t>пунктом 56 розділу VI "Прикінцеві та перехідні положення" Бюджетного кодексу України</w:t>
      </w:r>
      <w:r>
        <w:rPr>
          <w:rFonts w:ascii="Arial" w:hAnsi="Arial"/>
          <w:color w:val="000000"/>
          <w:sz w:val="18"/>
        </w:rPr>
        <w:t>, а кошти, отримані до спеціального фонду Державного бюджету України згідно з відповідними пунктами статей 11 - 1</w:t>
      </w:r>
      <w:r>
        <w:rPr>
          <w:rFonts w:ascii="Arial" w:hAnsi="Arial"/>
          <w:color w:val="000000"/>
          <w:sz w:val="18"/>
        </w:rPr>
        <w:t>3 цього Закону, спрямовуються відповідно на:</w:t>
      </w:r>
    </w:p>
    <w:p w:rsidR="00981BD4" w:rsidRDefault="006D4CD7">
      <w:pPr>
        <w:spacing w:after="75"/>
        <w:ind w:firstLine="240"/>
        <w:jc w:val="right"/>
      </w:pPr>
      <w:bookmarkStart w:id="93" w:name="32802"/>
      <w:bookmarkEnd w:id="92"/>
      <w:r>
        <w:rPr>
          <w:rFonts w:ascii="Arial" w:hAnsi="Arial"/>
          <w:color w:val="293A55"/>
          <w:sz w:val="18"/>
        </w:rPr>
        <w:t>(абзац перший статті 14 із змінами, внесеними</w:t>
      </w:r>
      <w:r>
        <w:br/>
      </w:r>
      <w:r>
        <w:rPr>
          <w:rFonts w:ascii="Arial" w:hAnsi="Arial"/>
          <w:color w:val="293A55"/>
          <w:sz w:val="18"/>
        </w:rPr>
        <w:t xml:space="preserve"> згідно із Законом України від 31.07.2025 р. N 4561-IX)</w:t>
      </w:r>
    </w:p>
    <w:p w:rsidR="00981BD4" w:rsidRDefault="006D4CD7">
      <w:pPr>
        <w:spacing w:after="75"/>
        <w:ind w:firstLine="240"/>
        <w:jc w:val="both"/>
      </w:pPr>
      <w:bookmarkStart w:id="94" w:name="88"/>
      <w:bookmarkEnd w:id="93"/>
      <w:r>
        <w:rPr>
          <w:rFonts w:ascii="Arial" w:hAnsi="Arial"/>
          <w:color w:val="000000"/>
          <w:sz w:val="18"/>
        </w:rPr>
        <w:t>1) реалізацію Фондом соціального захисту осіб з інвалідністю заходів щодо соціального захисту осіб з інвалідн</w:t>
      </w:r>
      <w:r>
        <w:rPr>
          <w:rFonts w:ascii="Arial" w:hAnsi="Arial"/>
          <w:color w:val="000000"/>
          <w:sz w:val="18"/>
        </w:rPr>
        <w:t>істю (за рахунок джерел, визначених пунктом 1 статті 11 цього Закону);</w:t>
      </w:r>
    </w:p>
    <w:p w:rsidR="00981BD4" w:rsidRDefault="006D4CD7">
      <w:pPr>
        <w:spacing w:after="75"/>
        <w:ind w:firstLine="240"/>
        <w:jc w:val="both"/>
      </w:pPr>
      <w:bookmarkStart w:id="95" w:name="89"/>
      <w:bookmarkEnd w:id="94"/>
      <w:r>
        <w:rPr>
          <w:rFonts w:ascii="Arial" w:hAnsi="Arial"/>
          <w:color w:val="000000"/>
          <w:sz w:val="18"/>
        </w:rPr>
        <w:t xml:space="preserve">2) закупівлю продукції, документів, що видаються під час надання адміністративних послуг відповідно до </w:t>
      </w:r>
      <w:r>
        <w:rPr>
          <w:rFonts w:ascii="Arial" w:hAnsi="Arial"/>
          <w:color w:val="293A55"/>
          <w:sz w:val="18"/>
        </w:rPr>
        <w:t>законів України "Про Єдиний державний демографічний реєстр та документи, що підтве</w:t>
      </w:r>
      <w:r>
        <w:rPr>
          <w:rFonts w:ascii="Arial" w:hAnsi="Arial"/>
          <w:color w:val="293A55"/>
          <w:sz w:val="18"/>
        </w:rPr>
        <w:t>рджують громадянство України, посвідчують особу чи її спеціальний статус"</w:t>
      </w:r>
      <w:r>
        <w:rPr>
          <w:rFonts w:ascii="Arial" w:hAnsi="Arial"/>
          <w:color w:val="000000"/>
          <w:sz w:val="18"/>
        </w:rPr>
        <w:t xml:space="preserve">, </w:t>
      </w:r>
      <w:r>
        <w:rPr>
          <w:rFonts w:ascii="Arial" w:hAnsi="Arial"/>
          <w:color w:val="293A55"/>
          <w:sz w:val="18"/>
        </w:rPr>
        <w:t>"Про дорожній рух"</w:t>
      </w:r>
      <w:r>
        <w:rPr>
          <w:rFonts w:ascii="Arial" w:hAnsi="Arial"/>
          <w:color w:val="000000"/>
          <w:sz w:val="18"/>
        </w:rPr>
        <w:t xml:space="preserve">, </w:t>
      </w:r>
      <w:r>
        <w:rPr>
          <w:rFonts w:ascii="Arial" w:hAnsi="Arial"/>
          <w:color w:val="293A55"/>
          <w:sz w:val="18"/>
        </w:rPr>
        <w:t>"Про перевезення небезпечних вантажів"</w:t>
      </w:r>
      <w:r>
        <w:rPr>
          <w:rFonts w:ascii="Arial" w:hAnsi="Arial"/>
          <w:color w:val="000000"/>
          <w:sz w:val="18"/>
        </w:rPr>
        <w:t xml:space="preserve"> (за рахунок джерел, визначених пунктом 2 статті 11 цього Закону);</w:t>
      </w:r>
    </w:p>
    <w:p w:rsidR="00981BD4" w:rsidRDefault="006D4CD7">
      <w:pPr>
        <w:spacing w:after="75"/>
        <w:ind w:firstLine="240"/>
        <w:jc w:val="both"/>
      </w:pPr>
      <w:bookmarkStart w:id="96" w:name="90"/>
      <w:bookmarkEnd w:id="95"/>
      <w:r>
        <w:rPr>
          <w:rFonts w:ascii="Arial" w:hAnsi="Arial"/>
          <w:color w:val="000000"/>
          <w:sz w:val="18"/>
        </w:rPr>
        <w:t>3) будівництво (придбання) житла для військовослужбовців</w:t>
      </w:r>
      <w:r>
        <w:rPr>
          <w:rFonts w:ascii="Arial" w:hAnsi="Arial"/>
          <w:color w:val="000000"/>
          <w:sz w:val="18"/>
        </w:rPr>
        <w:t xml:space="preserve"> Збройних Сил України (за рахунок джерел, визначених пунктом 3 статті 11 цього Закону);</w:t>
      </w:r>
    </w:p>
    <w:p w:rsidR="00981BD4" w:rsidRDefault="006D4CD7">
      <w:pPr>
        <w:spacing w:after="75"/>
        <w:ind w:firstLine="240"/>
        <w:jc w:val="both"/>
      </w:pPr>
      <w:bookmarkStart w:id="97" w:name="91"/>
      <w:bookmarkEnd w:id="96"/>
      <w:r>
        <w:rPr>
          <w:rFonts w:ascii="Arial" w:hAnsi="Arial"/>
          <w:color w:val="000000"/>
          <w:sz w:val="18"/>
        </w:rPr>
        <w:t>4) розбудову інфраструктури Єдиного державного демографічного реєстру та функціонування розпорядника зазначеного Реєстру та його територіальних органів (за рахунок джер</w:t>
      </w:r>
      <w:r>
        <w:rPr>
          <w:rFonts w:ascii="Arial" w:hAnsi="Arial"/>
          <w:color w:val="000000"/>
          <w:sz w:val="18"/>
        </w:rPr>
        <w:t>ел, визначених пунктом 4 статті 11 цього Закону);</w:t>
      </w:r>
    </w:p>
    <w:p w:rsidR="00981BD4" w:rsidRDefault="006D4CD7">
      <w:pPr>
        <w:spacing w:after="75"/>
        <w:ind w:firstLine="240"/>
        <w:jc w:val="both"/>
      </w:pPr>
      <w:bookmarkStart w:id="98" w:name="92"/>
      <w:bookmarkEnd w:id="97"/>
      <w:r>
        <w:rPr>
          <w:rFonts w:ascii="Arial" w:hAnsi="Arial"/>
          <w:color w:val="000000"/>
          <w:sz w:val="18"/>
        </w:rPr>
        <w:t>5) забезпечення функціонування постійно діючого незалежного державного колегіального органу, що здійснює державне регулювання, моніторинг та контроль за діяльністю суб'єктів господарювання у сферах енергети</w:t>
      </w:r>
      <w:r>
        <w:rPr>
          <w:rFonts w:ascii="Arial" w:hAnsi="Arial"/>
          <w:color w:val="000000"/>
          <w:sz w:val="18"/>
        </w:rPr>
        <w:t>ки та комунальних послуг (за рахунок джерел, визначених пунктом 5 статті 11 цього Закону);</w:t>
      </w:r>
    </w:p>
    <w:p w:rsidR="00981BD4" w:rsidRDefault="006D4CD7">
      <w:pPr>
        <w:spacing w:after="75"/>
        <w:ind w:firstLine="240"/>
        <w:jc w:val="both"/>
      </w:pPr>
      <w:bookmarkStart w:id="99" w:name="93"/>
      <w:bookmarkEnd w:id="98"/>
      <w:r>
        <w:rPr>
          <w:rFonts w:ascii="Arial" w:hAnsi="Arial"/>
          <w:color w:val="000000"/>
          <w:sz w:val="18"/>
        </w:rPr>
        <w:lastRenderedPageBreak/>
        <w:t>6) надання пільгового довгострокового державного кредиту внутрішньо переміщеним особам, учасникам проведення антитерористичної операції (АТО) та/або учасникам провед</w:t>
      </w:r>
      <w:r>
        <w:rPr>
          <w:rFonts w:ascii="Arial" w:hAnsi="Arial"/>
          <w:color w:val="000000"/>
          <w:sz w:val="18"/>
        </w:rPr>
        <w:t>ення операції Об'єднаних сил (ООС) на придбання житла (за рахунок джерел, визначених пунктом 6 статті 11 та пунктом 4 статті 13 цього Закону);</w:t>
      </w:r>
    </w:p>
    <w:p w:rsidR="00981BD4" w:rsidRDefault="006D4CD7">
      <w:pPr>
        <w:spacing w:after="75"/>
        <w:ind w:firstLine="240"/>
        <w:jc w:val="both"/>
      </w:pPr>
      <w:bookmarkStart w:id="100" w:name="94"/>
      <w:bookmarkEnd w:id="99"/>
      <w:r>
        <w:rPr>
          <w:rFonts w:ascii="Arial" w:hAnsi="Arial"/>
          <w:color w:val="000000"/>
          <w:sz w:val="18"/>
        </w:rPr>
        <w:t>7) надання пільгових іпотечних кредитів внутрішньо переміщеним особам (за рахунок джерел, визначених пунктом 7 ст</w:t>
      </w:r>
      <w:r>
        <w:rPr>
          <w:rFonts w:ascii="Arial" w:hAnsi="Arial"/>
          <w:color w:val="000000"/>
          <w:sz w:val="18"/>
        </w:rPr>
        <w:t>атті 11 та пунктом 3 статті 13 цього Закону);</w:t>
      </w:r>
    </w:p>
    <w:p w:rsidR="00981BD4" w:rsidRDefault="006D4CD7">
      <w:pPr>
        <w:spacing w:after="75"/>
        <w:ind w:firstLine="240"/>
        <w:jc w:val="both"/>
      </w:pPr>
      <w:bookmarkStart w:id="101" w:name="95"/>
      <w:bookmarkEnd w:id="100"/>
      <w:r>
        <w:rPr>
          <w:rFonts w:ascii="Arial" w:hAnsi="Arial"/>
          <w:color w:val="000000"/>
          <w:sz w:val="18"/>
        </w:rPr>
        <w:t xml:space="preserve">8) реалізацію програм допомоги Європейського Союзу щодо підтримки регіональної політики, а також державної політики щодо швидкого відновлення України, подолання наслідків (у тому числі економічних, соціальних, </w:t>
      </w:r>
      <w:r>
        <w:rPr>
          <w:rFonts w:ascii="Arial" w:hAnsi="Arial"/>
          <w:color w:val="000000"/>
          <w:sz w:val="18"/>
        </w:rPr>
        <w:t xml:space="preserve">гуманітарних), спричинених повномасштабною збройною агресією Російської Федерації проти України (кошти спрямовуються головним </w:t>
      </w:r>
      <w:proofErr w:type="spellStart"/>
      <w:r>
        <w:rPr>
          <w:rFonts w:ascii="Arial" w:hAnsi="Arial"/>
          <w:color w:val="000000"/>
          <w:sz w:val="18"/>
        </w:rPr>
        <w:t>бенефіціарам</w:t>
      </w:r>
      <w:proofErr w:type="spellEnd"/>
      <w:r>
        <w:rPr>
          <w:rFonts w:ascii="Arial" w:hAnsi="Arial"/>
          <w:color w:val="000000"/>
          <w:sz w:val="18"/>
        </w:rPr>
        <w:t xml:space="preserve"> відповідно до напрямів та розподілу, установлених відповідними угодами про фінансування між Урядом України та Європей</w:t>
      </w:r>
      <w:r>
        <w:rPr>
          <w:rFonts w:ascii="Arial" w:hAnsi="Arial"/>
          <w:color w:val="000000"/>
          <w:sz w:val="18"/>
        </w:rPr>
        <w:t>ським Союзом) (за рахунок джерел, визначених пунктом 8 статті 11 та пунктом 1 статті 12 цього Закону);</w:t>
      </w:r>
    </w:p>
    <w:p w:rsidR="00981BD4" w:rsidRDefault="006D4CD7">
      <w:pPr>
        <w:spacing w:after="75"/>
        <w:ind w:firstLine="240"/>
        <w:jc w:val="both"/>
      </w:pPr>
      <w:bookmarkStart w:id="102" w:name="96"/>
      <w:bookmarkEnd w:id="101"/>
      <w:r>
        <w:rPr>
          <w:rFonts w:ascii="Arial" w:hAnsi="Arial"/>
          <w:color w:val="000000"/>
          <w:sz w:val="18"/>
        </w:rPr>
        <w:t>9) реалізацію приватним акціонерним товариством "Українська фінансова житлова компанія" житлової політики держави шляхом забезпечення громадян України жи</w:t>
      </w:r>
      <w:r>
        <w:rPr>
          <w:rFonts w:ascii="Arial" w:hAnsi="Arial"/>
          <w:color w:val="000000"/>
          <w:sz w:val="18"/>
        </w:rPr>
        <w:t>тлом (за рахунок джерел, визначених пунктом 9 статті 11 цього Закону);</w:t>
      </w:r>
    </w:p>
    <w:p w:rsidR="00981BD4" w:rsidRDefault="006D4CD7">
      <w:pPr>
        <w:spacing w:after="75"/>
        <w:ind w:firstLine="240"/>
        <w:jc w:val="both"/>
      </w:pPr>
      <w:bookmarkStart w:id="103" w:name="97"/>
      <w:bookmarkEnd w:id="102"/>
      <w:r>
        <w:rPr>
          <w:rFonts w:ascii="Arial" w:hAnsi="Arial"/>
          <w:color w:val="000000"/>
          <w:sz w:val="18"/>
        </w:rPr>
        <w:t>10) фінансову підтримку виробників сільськогосподарської продукції для державної підтримки розвитку тваринництва та переробки сільськогосподарської продукції (за рахунок джерел, визначе</w:t>
      </w:r>
      <w:r>
        <w:rPr>
          <w:rFonts w:ascii="Arial" w:hAnsi="Arial"/>
          <w:color w:val="000000"/>
          <w:sz w:val="18"/>
        </w:rPr>
        <w:t>них пунктом 11 статті 11 цього Закону);</w:t>
      </w:r>
    </w:p>
    <w:p w:rsidR="00981BD4" w:rsidRDefault="006D4CD7">
      <w:pPr>
        <w:spacing w:after="75"/>
        <w:ind w:firstLine="240"/>
        <w:jc w:val="both"/>
      </w:pPr>
      <w:bookmarkStart w:id="104" w:name="98"/>
      <w:bookmarkEnd w:id="103"/>
      <w:r>
        <w:rPr>
          <w:rFonts w:ascii="Arial" w:hAnsi="Arial"/>
          <w:color w:val="000000"/>
          <w:sz w:val="18"/>
        </w:rPr>
        <w:t>11) фонд ліквідації наслідків збройної агресії, що передбачається за бюджетною програмою Міністерства розвитку громад та територій України (загальнодержавні видатки та кредитування) "Фонд ліквідації наслідків збройно</w:t>
      </w:r>
      <w:r>
        <w:rPr>
          <w:rFonts w:ascii="Arial" w:hAnsi="Arial"/>
          <w:color w:val="000000"/>
          <w:sz w:val="18"/>
        </w:rPr>
        <w:t>ї агресії" (код 3121430) (за рахунок джерела, визначеного пунктом 10 статті 11 цього Закону);</w:t>
      </w:r>
    </w:p>
    <w:p w:rsidR="00981BD4" w:rsidRDefault="006D4CD7">
      <w:pPr>
        <w:spacing w:after="75"/>
        <w:ind w:firstLine="240"/>
        <w:jc w:val="both"/>
      </w:pPr>
      <w:bookmarkStart w:id="105" w:name="99"/>
      <w:bookmarkEnd w:id="104"/>
      <w:r>
        <w:rPr>
          <w:rFonts w:ascii="Arial" w:hAnsi="Arial"/>
          <w:color w:val="000000"/>
          <w:sz w:val="18"/>
        </w:rPr>
        <w:t xml:space="preserve">12) придбання Міністерством енергетики України облігацій внутрішньої державної позики відповідно до </w:t>
      </w:r>
      <w:r>
        <w:rPr>
          <w:rFonts w:ascii="Arial" w:hAnsi="Arial"/>
          <w:color w:val="293A55"/>
          <w:sz w:val="18"/>
        </w:rPr>
        <w:t xml:space="preserve">статті 9 Закону України "Про впорядкування питань, пов'язаних </w:t>
      </w:r>
      <w:r>
        <w:rPr>
          <w:rFonts w:ascii="Arial" w:hAnsi="Arial"/>
          <w:color w:val="293A55"/>
          <w:sz w:val="18"/>
        </w:rPr>
        <w:t>із забезпеченням ядерної безпеки"</w:t>
      </w:r>
      <w:r>
        <w:rPr>
          <w:rFonts w:ascii="Arial" w:hAnsi="Arial"/>
          <w:color w:val="000000"/>
          <w:sz w:val="18"/>
        </w:rPr>
        <w:t xml:space="preserve"> (за рахунок джерел, визначених пунктом 2 статті 12 та пунктом 2 статті 13 цього Закону);</w:t>
      </w:r>
    </w:p>
    <w:p w:rsidR="00981BD4" w:rsidRDefault="006D4CD7">
      <w:pPr>
        <w:spacing w:after="75"/>
        <w:ind w:firstLine="240"/>
        <w:jc w:val="both"/>
      </w:pPr>
      <w:bookmarkStart w:id="106" w:name="100"/>
      <w:bookmarkEnd w:id="105"/>
      <w:r>
        <w:rPr>
          <w:rFonts w:ascii="Arial" w:hAnsi="Arial"/>
          <w:color w:val="000000"/>
          <w:sz w:val="18"/>
        </w:rPr>
        <w:t>13) державну підтримку заходів, спрямованих на зменшення обсягів викидів (збільшення абсорбції) парникових газів, у тому числі на уте</w:t>
      </w:r>
      <w:r>
        <w:rPr>
          <w:rFonts w:ascii="Arial" w:hAnsi="Arial"/>
          <w:color w:val="000000"/>
          <w:sz w:val="18"/>
        </w:rPr>
        <w:t>плення приміщень закладів соціального забезпечення, розвиток міжнародного співробітництва з питань зміни клімату (за рахунок джерел, визначених пунктом 3 статті 12 цього Закону);</w:t>
      </w:r>
    </w:p>
    <w:p w:rsidR="00981BD4" w:rsidRDefault="006D4CD7">
      <w:pPr>
        <w:spacing w:after="75"/>
        <w:ind w:firstLine="240"/>
        <w:jc w:val="both"/>
      </w:pPr>
      <w:bookmarkStart w:id="107" w:name="101"/>
      <w:bookmarkEnd w:id="106"/>
      <w:r>
        <w:rPr>
          <w:rFonts w:ascii="Arial" w:hAnsi="Arial"/>
          <w:color w:val="000000"/>
          <w:sz w:val="18"/>
        </w:rPr>
        <w:t>14) кредитування проектів малого та середнього бізнесу (за рахунок джерел, ви</w:t>
      </w:r>
      <w:r>
        <w:rPr>
          <w:rFonts w:ascii="Arial" w:hAnsi="Arial"/>
          <w:color w:val="000000"/>
          <w:sz w:val="18"/>
        </w:rPr>
        <w:t>значених пунктом 4 статті 12 цього Закону);</w:t>
      </w:r>
    </w:p>
    <w:p w:rsidR="00981BD4" w:rsidRDefault="006D4CD7">
      <w:pPr>
        <w:spacing w:after="75"/>
        <w:ind w:firstLine="240"/>
        <w:jc w:val="both"/>
      </w:pPr>
      <w:bookmarkStart w:id="108" w:name="102"/>
      <w:bookmarkEnd w:id="107"/>
      <w:r>
        <w:rPr>
          <w:rFonts w:ascii="Arial" w:hAnsi="Arial"/>
          <w:color w:val="000000"/>
          <w:sz w:val="18"/>
        </w:rPr>
        <w:t>15) надання грантів для створення або розвитку бізнесу (за рахунок джерел, визначених пунктом 5 статті 12 цього Закону);</w:t>
      </w:r>
    </w:p>
    <w:p w:rsidR="00981BD4" w:rsidRDefault="006D4CD7">
      <w:pPr>
        <w:spacing w:after="75"/>
        <w:ind w:firstLine="240"/>
        <w:jc w:val="both"/>
      </w:pPr>
      <w:bookmarkStart w:id="109" w:name="103"/>
      <w:bookmarkEnd w:id="108"/>
      <w:r>
        <w:rPr>
          <w:rFonts w:ascii="Arial" w:hAnsi="Arial"/>
          <w:color w:val="000000"/>
          <w:sz w:val="18"/>
        </w:rPr>
        <w:t>16) розвиток та відновлення інфраструктури за новими бюджетними програмами Державного агент</w:t>
      </w:r>
      <w:r>
        <w:rPr>
          <w:rFonts w:ascii="Arial" w:hAnsi="Arial"/>
          <w:color w:val="000000"/>
          <w:sz w:val="18"/>
        </w:rPr>
        <w:t>ства відновлення та розвитку інфраструктури України, відкритими під час внесення змін до розпису Державного бюджету України (за рахунок джерел, визначених пунктом 6 статті 12 цього Закону);</w:t>
      </w:r>
    </w:p>
    <w:p w:rsidR="00981BD4" w:rsidRDefault="006D4CD7">
      <w:pPr>
        <w:spacing w:after="75"/>
        <w:ind w:firstLine="240"/>
        <w:jc w:val="both"/>
      </w:pPr>
      <w:bookmarkStart w:id="110" w:name="104"/>
      <w:bookmarkEnd w:id="109"/>
      <w:r>
        <w:rPr>
          <w:rFonts w:ascii="Arial" w:hAnsi="Arial"/>
          <w:color w:val="000000"/>
          <w:sz w:val="18"/>
        </w:rPr>
        <w:t>17) фінансове забезпечення заходів функціонування і розвитку внутр</w:t>
      </w:r>
      <w:r>
        <w:rPr>
          <w:rFonts w:ascii="Arial" w:hAnsi="Arial"/>
          <w:color w:val="000000"/>
          <w:sz w:val="18"/>
        </w:rPr>
        <w:t>ішніх водних шляхів та інфраструктури внутрішнього водного транспорту (за рахунок джерел, визначених пунктами 7 і 8 статті 12 цього Закону);</w:t>
      </w:r>
    </w:p>
    <w:p w:rsidR="00981BD4" w:rsidRDefault="006D4CD7">
      <w:pPr>
        <w:spacing w:after="75"/>
        <w:ind w:firstLine="240"/>
        <w:jc w:val="both"/>
      </w:pPr>
      <w:bookmarkStart w:id="111" w:name="105"/>
      <w:bookmarkEnd w:id="110"/>
      <w:r>
        <w:rPr>
          <w:rFonts w:ascii="Arial" w:hAnsi="Arial"/>
          <w:color w:val="000000"/>
          <w:sz w:val="18"/>
        </w:rPr>
        <w:t>18) кредитування заходів у рамках проекту "Реабілітація гідроелектростанцій" (за рахунок джерел, визначених пунктом</w:t>
      </w:r>
      <w:r>
        <w:rPr>
          <w:rFonts w:ascii="Arial" w:hAnsi="Arial"/>
          <w:color w:val="000000"/>
          <w:sz w:val="18"/>
        </w:rPr>
        <w:t xml:space="preserve"> 9 статті 12 цього Закону);</w:t>
      </w:r>
    </w:p>
    <w:p w:rsidR="00981BD4" w:rsidRDefault="006D4CD7">
      <w:pPr>
        <w:spacing w:after="75"/>
        <w:ind w:firstLine="240"/>
        <w:jc w:val="both"/>
      </w:pPr>
      <w:bookmarkStart w:id="112" w:name="106"/>
      <w:bookmarkEnd w:id="111"/>
      <w:r>
        <w:rPr>
          <w:rFonts w:ascii="Arial" w:hAnsi="Arial"/>
          <w:color w:val="000000"/>
          <w:sz w:val="18"/>
        </w:rPr>
        <w:t>19) розвиток мережі та утримання автомобільних доріг загального користування (за рахунок джерел, визначених пунктами 10 і 12 статті 12 цього Закону);</w:t>
      </w:r>
    </w:p>
    <w:p w:rsidR="00981BD4" w:rsidRDefault="006D4CD7">
      <w:pPr>
        <w:spacing w:after="75"/>
        <w:ind w:firstLine="240"/>
        <w:jc w:val="both"/>
      </w:pPr>
      <w:bookmarkStart w:id="113" w:name="107"/>
      <w:bookmarkEnd w:id="112"/>
      <w:r>
        <w:rPr>
          <w:rFonts w:ascii="Arial" w:hAnsi="Arial"/>
          <w:color w:val="000000"/>
          <w:sz w:val="18"/>
        </w:rPr>
        <w:t xml:space="preserve">20) розвиток матеріально-технічної бази державних закладів вищої освіти та </w:t>
      </w:r>
      <w:r>
        <w:rPr>
          <w:rFonts w:ascii="Arial" w:hAnsi="Arial"/>
          <w:color w:val="000000"/>
          <w:sz w:val="18"/>
        </w:rPr>
        <w:t xml:space="preserve">інфраструктури наукової і науково-технічної діяльності державних наукових установ, що реорганізуються або реорганізовані шляхом злиття або приєднання, в порядку, встановленому Кабінетом Міністрів України (за рахунок джерел, визначених пунктом 11 статті 12 </w:t>
      </w:r>
      <w:r>
        <w:rPr>
          <w:rFonts w:ascii="Arial" w:hAnsi="Arial"/>
          <w:color w:val="000000"/>
          <w:sz w:val="18"/>
        </w:rPr>
        <w:t>цього Закону);</w:t>
      </w:r>
    </w:p>
    <w:p w:rsidR="00981BD4" w:rsidRDefault="006D4CD7">
      <w:pPr>
        <w:spacing w:after="75"/>
        <w:ind w:firstLine="240"/>
        <w:jc w:val="both"/>
      </w:pPr>
      <w:bookmarkStart w:id="114" w:name="108"/>
      <w:bookmarkEnd w:id="113"/>
      <w:r>
        <w:rPr>
          <w:rFonts w:ascii="Arial" w:hAnsi="Arial"/>
          <w:color w:val="000000"/>
          <w:sz w:val="18"/>
        </w:rPr>
        <w:t>21) надання кредитів на будівництво (реконструкцію) і придбання житла для наукових, науково-педагогічних та педагогічних працівників (за рахунок джерел, визначених пунктом 1 статті 13 цього Закону).</w:t>
      </w:r>
    </w:p>
    <w:p w:rsidR="00981BD4" w:rsidRDefault="006D4CD7">
      <w:pPr>
        <w:spacing w:after="75"/>
        <w:ind w:firstLine="240"/>
        <w:jc w:val="both"/>
      </w:pPr>
      <w:bookmarkStart w:id="115" w:name="109"/>
      <w:bookmarkEnd w:id="114"/>
      <w:r>
        <w:rPr>
          <w:rFonts w:ascii="Arial" w:hAnsi="Arial"/>
          <w:b/>
          <w:color w:val="000000"/>
          <w:sz w:val="18"/>
        </w:rPr>
        <w:t>Стаття 15.</w:t>
      </w:r>
      <w:r>
        <w:rPr>
          <w:rFonts w:ascii="Arial" w:hAnsi="Arial"/>
          <w:color w:val="000000"/>
          <w:sz w:val="18"/>
        </w:rPr>
        <w:t xml:space="preserve"> Установити, що у 2025 році Наці</w:t>
      </w:r>
      <w:r>
        <w:rPr>
          <w:rFonts w:ascii="Arial" w:hAnsi="Arial"/>
          <w:color w:val="000000"/>
          <w:sz w:val="18"/>
        </w:rPr>
        <w:t xml:space="preserve">ональний банк України відповідно до </w:t>
      </w:r>
      <w:r>
        <w:rPr>
          <w:rFonts w:ascii="Arial" w:hAnsi="Arial"/>
          <w:color w:val="293A55"/>
          <w:sz w:val="18"/>
        </w:rPr>
        <w:t>Закону України "Про Національний банк України"</w:t>
      </w:r>
      <w:r>
        <w:rPr>
          <w:rFonts w:ascii="Arial" w:hAnsi="Arial"/>
          <w:color w:val="000000"/>
          <w:sz w:val="18"/>
        </w:rPr>
        <w:t xml:space="preserve"> перераховує до Державного бюджету України суму частини прибутку до розподілу в розмірі не менш як 63.900.000 тис. гривень.</w:t>
      </w:r>
    </w:p>
    <w:p w:rsidR="00981BD4" w:rsidRDefault="006D4CD7">
      <w:pPr>
        <w:spacing w:after="75"/>
        <w:ind w:firstLine="240"/>
        <w:jc w:val="both"/>
      </w:pPr>
      <w:bookmarkStart w:id="116" w:name="110"/>
      <w:bookmarkEnd w:id="115"/>
      <w:r>
        <w:rPr>
          <w:rFonts w:ascii="Arial" w:hAnsi="Arial"/>
          <w:color w:val="000000"/>
          <w:sz w:val="18"/>
        </w:rPr>
        <w:lastRenderedPageBreak/>
        <w:t>Кошти, передбачені частиною першою цієї статті, пе</w:t>
      </w:r>
      <w:r>
        <w:rPr>
          <w:rFonts w:ascii="Arial" w:hAnsi="Arial"/>
          <w:color w:val="000000"/>
          <w:sz w:val="18"/>
        </w:rPr>
        <w:t>рераховуються Національним банком України до Державного бюджету України відповідно до графіка, встановленого Міністерством фінансів України.</w:t>
      </w:r>
    </w:p>
    <w:p w:rsidR="00981BD4" w:rsidRDefault="006D4CD7">
      <w:pPr>
        <w:spacing w:after="75"/>
        <w:ind w:firstLine="240"/>
        <w:jc w:val="both"/>
      </w:pPr>
      <w:bookmarkStart w:id="117" w:name="111"/>
      <w:bookmarkEnd w:id="116"/>
      <w:r>
        <w:rPr>
          <w:rFonts w:ascii="Arial" w:hAnsi="Arial"/>
          <w:b/>
          <w:color w:val="000000"/>
          <w:sz w:val="18"/>
        </w:rPr>
        <w:t>Стаття 16.</w:t>
      </w:r>
      <w:r>
        <w:rPr>
          <w:rFonts w:ascii="Arial" w:hAnsi="Arial"/>
          <w:color w:val="000000"/>
          <w:sz w:val="18"/>
        </w:rPr>
        <w:t xml:space="preserve"> Надати право Міністерству фінансів України у разі потреби здійснювати за рішенням Кабінету Міністрів Укр</w:t>
      </w:r>
      <w:r>
        <w:rPr>
          <w:rFonts w:ascii="Arial" w:hAnsi="Arial"/>
          <w:color w:val="000000"/>
          <w:sz w:val="18"/>
        </w:rPr>
        <w:t>аїни випуски облігацій внутрішньої державної позики понад обсяги, встановлені додатком N 2 до цього Закону, з подальшим придбанням у державну власність в обмін на такі облігації акцій банків та обмін облігацій внутрішньої державної позики на ринкових умова</w:t>
      </w:r>
      <w:r>
        <w:rPr>
          <w:rFonts w:ascii="Arial" w:hAnsi="Arial"/>
          <w:color w:val="000000"/>
          <w:sz w:val="18"/>
        </w:rPr>
        <w:t>х, що були раніше випущені з метою поповнення статутного капіталу банків, з відповідним коригуванням граничного обсягу державного боргу, визначеного цим Законом, а також інформуванням у тижневий строк Верховної Ради України.</w:t>
      </w:r>
    </w:p>
    <w:p w:rsidR="00981BD4" w:rsidRDefault="006D4CD7">
      <w:pPr>
        <w:spacing w:after="75"/>
        <w:ind w:firstLine="240"/>
        <w:jc w:val="both"/>
      </w:pPr>
      <w:bookmarkStart w:id="118" w:name="112"/>
      <w:bookmarkEnd w:id="117"/>
      <w:r>
        <w:rPr>
          <w:rFonts w:ascii="Arial" w:hAnsi="Arial"/>
          <w:color w:val="000000"/>
          <w:sz w:val="18"/>
        </w:rPr>
        <w:t xml:space="preserve">На обсяг випущених облігацій </w:t>
      </w:r>
      <w:r>
        <w:rPr>
          <w:rFonts w:ascii="Arial" w:hAnsi="Arial"/>
          <w:color w:val="000000"/>
          <w:sz w:val="18"/>
        </w:rPr>
        <w:t>внутрішньої державної позики Міністерство фінансів України збільшує відповідні показники фінансування державного бюджету понад обсяги, встановлені додатком N 2 до цього Закону.</w:t>
      </w:r>
    </w:p>
    <w:p w:rsidR="00981BD4" w:rsidRDefault="006D4CD7">
      <w:pPr>
        <w:spacing w:after="75"/>
        <w:ind w:firstLine="240"/>
        <w:jc w:val="both"/>
      </w:pPr>
      <w:bookmarkStart w:id="119" w:name="113"/>
      <w:bookmarkEnd w:id="118"/>
      <w:r>
        <w:rPr>
          <w:rFonts w:ascii="Arial" w:hAnsi="Arial"/>
          <w:b/>
          <w:color w:val="000000"/>
          <w:sz w:val="18"/>
        </w:rPr>
        <w:t>Стаття 17.</w:t>
      </w:r>
      <w:r>
        <w:rPr>
          <w:rFonts w:ascii="Arial" w:hAnsi="Arial"/>
          <w:color w:val="000000"/>
          <w:sz w:val="18"/>
        </w:rPr>
        <w:t xml:space="preserve"> Надати право Міністерству фінансів України у разі потреби здійснюват</w:t>
      </w:r>
      <w:r>
        <w:rPr>
          <w:rFonts w:ascii="Arial" w:hAnsi="Arial"/>
          <w:color w:val="000000"/>
          <w:sz w:val="18"/>
        </w:rPr>
        <w:t>и за рішенням Кабінету Міністрів України випуски облігацій внутрішньої державної позики понад обсяги, встановлені додатком N 2 до цього Закону, в обмін на такі облігації векселів, виданих Фондом гарантування вкладів фізичних осіб, з відповідним коригування</w:t>
      </w:r>
      <w:r>
        <w:rPr>
          <w:rFonts w:ascii="Arial" w:hAnsi="Arial"/>
          <w:color w:val="000000"/>
          <w:sz w:val="18"/>
        </w:rPr>
        <w:t>м граничного обсягу державного боргу, визначеного цим Законом, а також інформуванням у тижневий строк Верховної Ради України.</w:t>
      </w:r>
    </w:p>
    <w:p w:rsidR="00981BD4" w:rsidRDefault="006D4CD7">
      <w:pPr>
        <w:spacing w:after="75"/>
        <w:ind w:firstLine="240"/>
        <w:jc w:val="both"/>
      </w:pPr>
      <w:bookmarkStart w:id="120" w:name="114"/>
      <w:bookmarkEnd w:id="119"/>
      <w:r>
        <w:rPr>
          <w:rFonts w:ascii="Arial" w:hAnsi="Arial"/>
          <w:color w:val="000000"/>
          <w:sz w:val="18"/>
        </w:rPr>
        <w:t>На обсяг випущених облігацій внутрішньої державної позики Міністерство фінансів України збільшує відповідні показники фінансування</w:t>
      </w:r>
      <w:r>
        <w:rPr>
          <w:rFonts w:ascii="Arial" w:hAnsi="Arial"/>
          <w:color w:val="000000"/>
          <w:sz w:val="18"/>
        </w:rPr>
        <w:t xml:space="preserve"> державного бюджету понад обсяги, встановлені додатком N 2 до цього Закону.</w:t>
      </w:r>
    </w:p>
    <w:p w:rsidR="00981BD4" w:rsidRDefault="006D4CD7">
      <w:pPr>
        <w:spacing w:after="75"/>
        <w:ind w:firstLine="240"/>
        <w:jc w:val="both"/>
      </w:pPr>
      <w:bookmarkStart w:id="121" w:name="32856"/>
      <w:bookmarkEnd w:id="120"/>
      <w:r>
        <w:rPr>
          <w:rFonts w:ascii="Arial" w:hAnsi="Arial"/>
          <w:b/>
          <w:color w:val="000000"/>
          <w:sz w:val="18"/>
        </w:rPr>
        <w:t>Стаття 18.</w:t>
      </w:r>
      <w:r>
        <w:rPr>
          <w:rFonts w:ascii="Arial" w:hAnsi="Arial"/>
          <w:color w:val="293A55"/>
          <w:sz w:val="18"/>
        </w:rPr>
        <w:t xml:space="preserve"> Надати право Міністерству фінансів України здійснювати правочини з державними деривативами, включаючи їх обмін, випуск, купівлю, викуп, продаж, виплати, пов'язані з таки</w:t>
      </w:r>
      <w:r>
        <w:rPr>
          <w:rFonts w:ascii="Arial" w:hAnsi="Arial"/>
          <w:color w:val="293A55"/>
          <w:sz w:val="18"/>
        </w:rPr>
        <w:t>ми правочинами, за рахунок розміщення (емісії) облігацій зовнішньої державної позики для цілей таких правочинів понад обсяги, встановлені додатком N 2 до цього Закону, з відповідним коригуванням граничного обсягу державного боргу, визначеного цим Законом.</w:t>
      </w:r>
    </w:p>
    <w:p w:rsidR="00981BD4" w:rsidRDefault="006D4CD7">
      <w:pPr>
        <w:spacing w:after="75"/>
        <w:ind w:firstLine="240"/>
        <w:jc w:val="both"/>
      </w:pPr>
      <w:bookmarkStart w:id="122" w:name="32857"/>
      <w:bookmarkEnd w:id="121"/>
      <w:r>
        <w:rPr>
          <w:rFonts w:ascii="Arial" w:hAnsi="Arial"/>
          <w:color w:val="293A55"/>
          <w:sz w:val="18"/>
        </w:rPr>
        <w:t>Кабінет Міністрів України визначає умови здійснення таких правочинів, а також необхідність внесення змін до розпису Державного бюджету України, зокрема збільшення відповідних показників фінансування, видатків та граничного обсягу дефіциту, визначених цим З</w:t>
      </w:r>
      <w:r>
        <w:rPr>
          <w:rFonts w:ascii="Arial" w:hAnsi="Arial"/>
          <w:color w:val="293A55"/>
          <w:sz w:val="18"/>
        </w:rPr>
        <w:t>аконом.</w:t>
      </w:r>
    </w:p>
    <w:p w:rsidR="00981BD4" w:rsidRDefault="006D4CD7">
      <w:pPr>
        <w:spacing w:after="75"/>
        <w:ind w:firstLine="240"/>
        <w:jc w:val="right"/>
      </w:pPr>
      <w:bookmarkStart w:id="123" w:name="33740"/>
      <w:bookmarkEnd w:id="122"/>
      <w:r>
        <w:rPr>
          <w:rFonts w:ascii="Arial" w:hAnsi="Arial"/>
          <w:color w:val="293A55"/>
          <w:sz w:val="18"/>
        </w:rPr>
        <w:t>(стаття 18 у редакції Закону</w:t>
      </w:r>
      <w:r>
        <w:br/>
      </w:r>
      <w:r>
        <w:rPr>
          <w:rFonts w:ascii="Arial" w:hAnsi="Arial"/>
          <w:color w:val="293A55"/>
          <w:sz w:val="18"/>
        </w:rPr>
        <w:t xml:space="preserve"> України від 20.08.2025 р. N 4571-IX)</w:t>
      </w:r>
    </w:p>
    <w:p w:rsidR="00981BD4" w:rsidRDefault="006D4CD7">
      <w:pPr>
        <w:spacing w:after="75"/>
        <w:ind w:firstLine="240"/>
        <w:jc w:val="both"/>
      </w:pPr>
      <w:bookmarkStart w:id="124" w:name="117"/>
      <w:bookmarkEnd w:id="123"/>
      <w:r>
        <w:rPr>
          <w:rFonts w:ascii="Arial" w:hAnsi="Arial"/>
          <w:b/>
          <w:color w:val="000000"/>
          <w:sz w:val="18"/>
        </w:rPr>
        <w:t>Стаття 19.</w:t>
      </w:r>
      <w:r>
        <w:rPr>
          <w:rFonts w:ascii="Arial" w:hAnsi="Arial"/>
          <w:color w:val="000000"/>
          <w:sz w:val="18"/>
        </w:rPr>
        <w:t xml:space="preserve"> Установити, що господарські товариства, у статутному капіталі яких 100 відсотків акцій (часток) належать державі, та господарські товариства, 100 відсотків акцій (часток)</w:t>
      </w:r>
      <w:r>
        <w:rPr>
          <w:rFonts w:ascii="Arial" w:hAnsi="Arial"/>
          <w:color w:val="000000"/>
          <w:sz w:val="18"/>
        </w:rPr>
        <w:t xml:space="preserve"> яких належать господарським товариствам, частка держави в яких становить 100 відсотків (крім господарських товариств, акціонером (учасником) яких є господарське товариство, у статутному капіталі якого 100 відсотків акцій (часток) належать державі, включен</w:t>
      </w:r>
      <w:r>
        <w:rPr>
          <w:rFonts w:ascii="Arial" w:hAnsi="Arial"/>
          <w:color w:val="000000"/>
          <w:sz w:val="18"/>
        </w:rPr>
        <w:t xml:space="preserve">их до консолідованої фінансової звітності такого господарського товариства), які не прийняли рішення про виплату дивідендів та затвердження розміру річних дивідендів до 1 травня року, що настає за звітним періодом, сплачують до загального фонду державного </w:t>
      </w:r>
      <w:r>
        <w:rPr>
          <w:rFonts w:ascii="Arial" w:hAnsi="Arial"/>
          <w:color w:val="000000"/>
          <w:sz w:val="18"/>
        </w:rPr>
        <w:t>бюджету частину чистого прибутку на державну частку в розмірі 90 відсотків до 1 липня року, що настає за звітним періодом.</w:t>
      </w:r>
    </w:p>
    <w:p w:rsidR="00981BD4" w:rsidRDefault="006D4CD7">
      <w:pPr>
        <w:spacing w:after="75"/>
        <w:ind w:firstLine="240"/>
        <w:jc w:val="both"/>
      </w:pPr>
      <w:bookmarkStart w:id="125" w:name="118"/>
      <w:bookmarkEnd w:id="124"/>
      <w:r>
        <w:rPr>
          <w:rFonts w:ascii="Arial" w:hAnsi="Arial"/>
          <w:color w:val="000000"/>
          <w:sz w:val="18"/>
        </w:rPr>
        <w:t>Господарські товариства, у статутному капіталі яких є корпоративні права держави, та господарські товариства, 50 і більше відсотків а</w:t>
      </w:r>
      <w:r>
        <w:rPr>
          <w:rFonts w:ascii="Arial" w:hAnsi="Arial"/>
          <w:color w:val="000000"/>
          <w:sz w:val="18"/>
        </w:rPr>
        <w:t>кцій (часток) яких належать господарським товариствам, частка держави в яких становить 50 і більше відсотків (крім тих, що визначені частиною першою цієї статті, та крім господарських товариств, акціонером (учасником) яких є господарське товариство, у стат</w:t>
      </w:r>
      <w:r>
        <w:rPr>
          <w:rFonts w:ascii="Arial" w:hAnsi="Arial"/>
          <w:color w:val="000000"/>
          <w:sz w:val="18"/>
        </w:rPr>
        <w:t>утному капіталі якого 50 і більше відсотків акцій (часток) належать державі, включених до консолідованої фінансової звітності такого господарського товариства), які не прийняли рішення про виплату дивідендів та затвердження розміру річних дивідендів до 1 т</w:t>
      </w:r>
      <w:r>
        <w:rPr>
          <w:rFonts w:ascii="Arial" w:hAnsi="Arial"/>
          <w:color w:val="000000"/>
          <w:sz w:val="18"/>
        </w:rPr>
        <w:t>равня року, що настає за звітним періодом, сплачують до загального фонду державного бюджету та іншим учасникам господарського товариства пропорційно розміру їх акцій (часток) у статутному капіталі господарського товариства частину чистого прибутку в розмір</w:t>
      </w:r>
      <w:r>
        <w:rPr>
          <w:rFonts w:ascii="Arial" w:hAnsi="Arial"/>
          <w:color w:val="000000"/>
          <w:sz w:val="18"/>
        </w:rPr>
        <w:t>і 90 відсотків до 1 липня року, що настає за звітним періодом.</w:t>
      </w:r>
    </w:p>
    <w:p w:rsidR="00981BD4" w:rsidRDefault="006D4CD7">
      <w:pPr>
        <w:spacing w:after="75"/>
        <w:ind w:firstLine="240"/>
        <w:jc w:val="both"/>
      </w:pPr>
      <w:bookmarkStart w:id="126" w:name="119"/>
      <w:bookmarkEnd w:id="125"/>
      <w:r>
        <w:rPr>
          <w:rFonts w:ascii="Arial" w:hAnsi="Arial"/>
          <w:color w:val="000000"/>
          <w:sz w:val="18"/>
        </w:rPr>
        <w:t>Господарські товариства, у статутному капіталі яких 50 і більше відсотків акцій (часток) належать державі, які зобов'язані складати та подавати консолідовану фінансову звітність відповідно до з</w:t>
      </w:r>
      <w:r>
        <w:rPr>
          <w:rFonts w:ascii="Arial" w:hAnsi="Arial"/>
          <w:color w:val="000000"/>
          <w:sz w:val="18"/>
        </w:rPr>
        <w:t>акону, які не прийняли рішення про виплату дивідендів та затвердження розміру річних дивідендів до 1 травня року, що настає за звітним періодом, сплачують до загального фонду державного бюджету та іншим учасникам господарського товариства пропорційно розмі</w:t>
      </w:r>
      <w:r>
        <w:rPr>
          <w:rFonts w:ascii="Arial" w:hAnsi="Arial"/>
          <w:color w:val="000000"/>
          <w:sz w:val="18"/>
        </w:rPr>
        <w:t xml:space="preserve">ру їх акцій (часток) у статутному капіталі господарського товариства частину чистого прибутку в розмірі 90 відсотків до 30 липня року, що настає за звітним </w:t>
      </w:r>
      <w:r>
        <w:rPr>
          <w:rFonts w:ascii="Arial" w:hAnsi="Arial"/>
          <w:color w:val="000000"/>
          <w:sz w:val="18"/>
        </w:rPr>
        <w:lastRenderedPageBreak/>
        <w:t xml:space="preserve">періодом, за результатами фінансово-господарської діяльності, відображеними у консолідованій річній </w:t>
      </w:r>
      <w:r>
        <w:rPr>
          <w:rFonts w:ascii="Arial" w:hAnsi="Arial"/>
          <w:color w:val="000000"/>
          <w:sz w:val="18"/>
        </w:rPr>
        <w:t>фінансовій звітності, підтвердженій незалежним аудитором.</w:t>
      </w:r>
    </w:p>
    <w:p w:rsidR="00981BD4" w:rsidRDefault="006D4CD7">
      <w:pPr>
        <w:spacing w:after="75"/>
        <w:ind w:firstLine="240"/>
        <w:jc w:val="both"/>
      </w:pPr>
      <w:bookmarkStart w:id="127" w:name="120"/>
      <w:bookmarkEnd w:id="126"/>
      <w:r>
        <w:rPr>
          <w:rFonts w:ascii="Arial" w:hAnsi="Arial"/>
          <w:color w:val="000000"/>
          <w:sz w:val="18"/>
        </w:rPr>
        <w:t>На суму несвоєчасно сплачених коштів (частини чистого прибутку) до державного бюджету контролюючими органами нараховується пеня, яка сплачується до загального фонду Державного бюджету України з розр</w:t>
      </w:r>
      <w:r>
        <w:rPr>
          <w:rFonts w:ascii="Arial" w:hAnsi="Arial"/>
          <w:color w:val="000000"/>
          <w:sz w:val="18"/>
        </w:rPr>
        <w:t>ахунку подвійної облікової ставки Національного банку України від суми недоплати, розрахованої за кожний день прострочення платежу, починаючи з наступного дня після настання строку платежу і по день сплати включно.</w:t>
      </w:r>
    </w:p>
    <w:p w:rsidR="00981BD4" w:rsidRDefault="006D4CD7">
      <w:pPr>
        <w:spacing w:after="75"/>
        <w:ind w:firstLine="240"/>
        <w:jc w:val="both"/>
      </w:pPr>
      <w:bookmarkStart w:id="128" w:name="121"/>
      <w:bookmarkEnd w:id="127"/>
      <w:r>
        <w:rPr>
          <w:rFonts w:ascii="Arial" w:hAnsi="Arial"/>
          <w:color w:val="000000"/>
          <w:sz w:val="18"/>
        </w:rPr>
        <w:t>Суб'єкти управління об'єктами державної в</w:t>
      </w:r>
      <w:r>
        <w:rPr>
          <w:rFonts w:ascii="Arial" w:hAnsi="Arial"/>
          <w:color w:val="000000"/>
          <w:sz w:val="18"/>
        </w:rPr>
        <w:t>ласності забезпечують реалізацію дивідендної політики держави стосовно господарських товариств, у статутному капіталі яких є корпоративні права держави, шляхом здійснення відповідних заходів щодо прийняття в межах корпоративних прав держави рішень про визн</w:t>
      </w:r>
      <w:r>
        <w:rPr>
          <w:rFonts w:ascii="Arial" w:hAnsi="Arial"/>
          <w:color w:val="000000"/>
          <w:sz w:val="18"/>
        </w:rPr>
        <w:t>ачення розміру, порядку та строків виплати дивідендів господарськими товариствами згідно з їх установчими документами та законодавством.</w:t>
      </w:r>
    </w:p>
    <w:p w:rsidR="00981BD4" w:rsidRDefault="006D4CD7">
      <w:pPr>
        <w:spacing w:after="75"/>
        <w:ind w:firstLine="240"/>
        <w:jc w:val="both"/>
      </w:pPr>
      <w:bookmarkStart w:id="129" w:name="122"/>
      <w:bookmarkEnd w:id="128"/>
      <w:r>
        <w:rPr>
          <w:rFonts w:ascii="Arial" w:hAnsi="Arial"/>
          <w:b/>
          <w:color w:val="000000"/>
          <w:sz w:val="18"/>
        </w:rPr>
        <w:t>Стаття 20.</w:t>
      </w:r>
      <w:r>
        <w:rPr>
          <w:rFonts w:ascii="Arial" w:hAnsi="Arial"/>
          <w:color w:val="000000"/>
          <w:sz w:val="18"/>
        </w:rPr>
        <w:t xml:space="preserve"> Установити, що у 2025 році для всіх категорій працівників установ, закладів та організацій бюджетної сфери, </w:t>
      </w:r>
      <w:r>
        <w:rPr>
          <w:rFonts w:ascii="Arial" w:hAnsi="Arial"/>
          <w:color w:val="000000"/>
          <w:sz w:val="18"/>
        </w:rPr>
        <w:t>державних органів розмір заробітної плати (грошового забезпечення) може змінюватися виключно в межах бюджетних призначень на оплату праці, передбачених у державному бюджеті.</w:t>
      </w:r>
    </w:p>
    <w:p w:rsidR="00981BD4" w:rsidRDefault="006D4CD7">
      <w:pPr>
        <w:spacing w:after="75"/>
        <w:ind w:firstLine="240"/>
        <w:jc w:val="both"/>
      </w:pPr>
      <w:bookmarkStart w:id="130" w:name="123"/>
      <w:bookmarkEnd w:id="129"/>
      <w:r>
        <w:rPr>
          <w:rFonts w:ascii="Arial" w:hAnsi="Arial"/>
          <w:b/>
          <w:color w:val="000000"/>
          <w:sz w:val="18"/>
        </w:rPr>
        <w:t>Стаття 21.</w:t>
      </w:r>
      <w:r>
        <w:rPr>
          <w:rFonts w:ascii="Arial" w:hAnsi="Arial"/>
          <w:color w:val="000000"/>
          <w:sz w:val="18"/>
        </w:rPr>
        <w:t xml:space="preserve"> Установити, що у 2025 році, як виняток з положень </w:t>
      </w:r>
      <w:r>
        <w:rPr>
          <w:rFonts w:ascii="Arial" w:hAnsi="Arial"/>
          <w:color w:val="293A55"/>
          <w:sz w:val="18"/>
        </w:rPr>
        <w:t>пунктів 2</w:t>
      </w:r>
      <w:r>
        <w:rPr>
          <w:rFonts w:ascii="Arial" w:hAnsi="Arial"/>
          <w:color w:val="000000"/>
          <w:sz w:val="18"/>
        </w:rPr>
        <w:t xml:space="preserve"> і </w:t>
      </w:r>
      <w:r>
        <w:rPr>
          <w:rFonts w:ascii="Arial" w:hAnsi="Arial"/>
          <w:color w:val="293A55"/>
          <w:sz w:val="18"/>
        </w:rPr>
        <w:t>3 частини</w:t>
      </w:r>
      <w:r>
        <w:rPr>
          <w:rFonts w:ascii="Arial" w:hAnsi="Arial"/>
          <w:color w:val="293A55"/>
          <w:sz w:val="18"/>
        </w:rPr>
        <w:t xml:space="preserve"> першої статті 98</w:t>
      </w:r>
      <w:r>
        <w:rPr>
          <w:rFonts w:ascii="Arial" w:hAnsi="Arial"/>
          <w:color w:val="000000"/>
          <w:sz w:val="18"/>
        </w:rPr>
        <w:t xml:space="preserve">, </w:t>
      </w:r>
      <w:r>
        <w:rPr>
          <w:rFonts w:ascii="Arial" w:hAnsi="Arial"/>
          <w:color w:val="293A55"/>
          <w:sz w:val="18"/>
        </w:rPr>
        <w:t>пункту 2 частини першої статті 99 Бюджетного кодексу України</w:t>
      </w:r>
      <w:r>
        <w:rPr>
          <w:rFonts w:ascii="Arial" w:hAnsi="Arial"/>
          <w:color w:val="000000"/>
          <w:sz w:val="18"/>
        </w:rPr>
        <w:t xml:space="preserve"> (крім бюджетів місцевого самоврядування тимчасово окупованих територій), горизонтальне вирівнювання податкоспроможності здійснюється:</w:t>
      </w:r>
    </w:p>
    <w:p w:rsidR="00981BD4" w:rsidRDefault="006D4CD7">
      <w:pPr>
        <w:spacing w:after="75"/>
        <w:ind w:firstLine="240"/>
        <w:jc w:val="both"/>
      </w:pPr>
      <w:bookmarkStart w:id="131" w:name="124"/>
      <w:bookmarkEnd w:id="130"/>
      <w:r>
        <w:rPr>
          <w:rFonts w:ascii="Arial" w:hAnsi="Arial"/>
          <w:color w:val="000000"/>
          <w:sz w:val="18"/>
        </w:rPr>
        <w:t>для обласних бюджетів - окремо за очікуван</w:t>
      </w:r>
      <w:r>
        <w:rPr>
          <w:rFonts w:ascii="Arial" w:hAnsi="Arial"/>
          <w:color w:val="000000"/>
          <w:sz w:val="18"/>
        </w:rPr>
        <w:t xml:space="preserve">ими надходженнями у 2024 році податку на прибуток підприємств, визначеного </w:t>
      </w:r>
      <w:r>
        <w:rPr>
          <w:rFonts w:ascii="Arial" w:hAnsi="Arial"/>
          <w:color w:val="293A55"/>
          <w:sz w:val="18"/>
        </w:rPr>
        <w:t>пунктом 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частини першої статті 66 Бюджетного кодексу України</w:t>
      </w:r>
      <w:r>
        <w:rPr>
          <w:rFonts w:ascii="Arial" w:hAnsi="Arial"/>
          <w:color w:val="000000"/>
          <w:sz w:val="18"/>
        </w:rPr>
        <w:t xml:space="preserve">, та за очікуваними надходженнями у 2024 році податку на доходи фізичних осіб, визначеного </w:t>
      </w:r>
      <w:r>
        <w:rPr>
          <w:rFonts w:ascii="Arial" w:hAnsi="Arial"/>
          <w:color w:val="293A55"/>
          <w:sz w:val="18"/>
        </w:rPr>
        <w:t>пунктом 1 частини першої ста</w:t>
      </w:r>
      <w:r>
        <w:rPr>
          <w:rFonts w:ascii="Arial" w:hAnsi="Arial"/>
          <w:color w:val="293A55"/>
          <w:sz w:val="18"/>
        </w:rPr>
        <w:t>тті 66 Бюджетного кодексу України</w:t>
      </w:r>
      <w:r>
        <w:rPr>
          <w:rFonts w:ascii="Arial" w:hAnsi="Arial"/>
          <w:color w:val="000000"/>
          <w:sz w:val="18"/>
        </w:rPr>
        <w:t xml:space="preserve">, з урахуванням вимог абзацу першого </w:t>
      </w:r>
      <w:r>
        <w:rPr>
          <w:rFonts w:ascii="Arial" w:hAnsi="Arial"/>
          <w:color w:val="293A55"/>
          <w:sz w:val="18"/>
        </w:rPr>
        <w:t>пункту 60 розділу VI "Прикінцеві та перехідні положення" Бюджетного кодексу України</w:t>
      </w:r>
      <w:r>
        <w:rPr>
          <w:rFonts w:ascii="Arial" w:hAnsi="Arial"/>
          <w:color w:val="000000"/>
          <w:sz w:val="18"/>
        </w:rPr>
        <w:t>;</w:t>
      </w:r>
    </w:p>
    <w:p w:rsidR="00981BD4" w:rsidRDefault="006D4CD7">
      <w:pPr>
        <w:spacing w:after="75"/>
        <w:ind w:firstLine="240"/>
        <w:jc w:val="both"/>
      </w:pPr>
      <w:bookmarkStart w:id="132" w:name="125"/>
      <w:bookmarkEnd w:id="131"/>
      <w:r>
        <w:rPr>
          <w:rFonts w:ascii="Arial" w:hAnsi="Arial"/>
          <w:color w:val="000000"/>
          <w:sz w:val="18"/>
        </w:rPr>
        <w:t>для бюджетів місцевого самоврядування, крім бюджетів місцевого самоврядування тимчасово окупованих те</w:t>
      </w:r>
      <w:r>
        <w:rPr>
          <w:rFonts w:ascii="Arial" w:hAnsi="Arial"/>
          <w:color w:val="000000"/>
          <w:sz w:val="18"/>
        </w:rPr>
        <w:t xml:space="preserve">риторій, бюджетів міст Києва та Севастополя і районів у містах, - за очікуваними надходженнями у 2024 році податку на доходи фізичних осіб, визначеного </w:t>
      </w:r>
      <w:r>
        <w:rPr>
          <w:rFonts w:ascii="Arial" w:hAnsi="Arial"/>
          <w:color w:val="293A55"/>
          <w:sz w:val="18"/>
        </w:rPr>
        <w:t>пунктом 1 частини першої статті 64 Бюджетного кодексу України</w:t>
      </w:r>
      <w:r>
        <w:rPr>
          <w:rFonts w:ascii="Arial" w:hAnsi="Arial"/>
          <w:color w:val="000000"/>
          <w:sz w:val="18"/>
        </w:rPr>
        <w:t xml:space="preserve">, з урахуванням вимог абзацу першого </w:t>
      </w:r>
      <w:r>
        <w:rPr>
          <w:rFonts w:ascii="Arial" w:hAnsi="Arial"/>
          <w:color w:val="293A55"/>
          <w:sz w:val="18"/>
        </w:rPr>
        <w:t>пункту</w:t>
      </w:r>
      <w:r>
        <w:rPr>
          <w:rFonts w:ascii="Arial" w:hAnsi="Arial"/>
          <w:color w:val="293A55"/>
          <w:sz w:val="18"/>
        </w:rPr>
        <w:t xml:space="preserve"> 60 розділу VI "Прикінцеві та перехідні положення" Бюджетного кодексу України</w:t>
      </w:r>
      <w:r>
        <w:rPr>
          <w:rFonts w:ascii="Arial" w:hAnsi="Arial"/>
          <w:color w:val="000000"/>
          <w:sz w:val="18"/>
        </w:rPr>
        <w:t>.</w:t>
      </w:r>
    </w:p>
    <w:p w:rsidR="00981BD4" w:rsidRDefault="006D4CD7">
      <w:pPr>
        <w:spacing w:after="75"/>
        <w:ind w:firstLine="240"/>
        <w:jc w:val="both"/>
      </w:pPr>
      <w:bookmarkStart w:id="133" w:name="126"/>
      <w:bookmarkEnd w:id="132"/>
      <w:r>
        <w:rPr>
          <w:rFonts w:ascii="Arial" w:hAnsi="Arial"/>
          <w:color w:val="000000"/>
          <w:sz w:val="18"/>
        </w:rPr>
        <w:t xml:space="preserve">Установити, що у 2025 році, як виняток з положень абзацу п'ятого </w:t>
      </w:r>
      <w:r>
        <w:rPr>
          <w:rFonts w:ascii="Arial" w:hAnsi="Arial"/>
          <w:color w:val="293A55"/>
          <w:sz w:val="18"/>
        </w:rPr>
        <w:t>частини третьої статті 99 Бюджетного кодексу України</w:t>
      </w:r>
      <w:r>
        <w:rPr>
          <w:rFonts w:ascii="Arial" w:hAnsi="Arial"/>
          <w:color w:val="000000"/>
          <w:sz w:val="18"/>
        </w:rPr>
        <w:t>, не здійснюється передача реверсної дотації до державного б</w:t>
      </w:r>
      <w:r>
        <w:rPr>
          <w:rFonts w:ascii="Arial" w:hAnsi="Arial"/>
          <w:color w:val="000000"/>
          <w:sz w:val="18"/>
        </w:rPr>
        <w:t>юджету з бюджетів територіальних громад, території яких в установленому Кабінетом Міністрів України порядку включені до переліку територій, на яких ведуться (велися) бойові дії, та для яких не визначено дату припинення можливості бойових дій або дату завер</w:t>
      </w:r>
      <w:r>
        <w:rPr>
          <w:rFonts w:ascii="Arial" w:hAnsi="Arial"/>
          <w:color w:val="000000"/>
          <w:sz w:val="18"/>
        </w:rPr>
        <w:t>шення бойових дій.</w:t>
      </w:r>
    </w:p>
    <w:p w:rsidR="00981BD4" w:rsidRDefault="006D4CD7">
      <w:pPr>
        <w:spacing w:after="75"/>
        <w:ind w:firstLine="240"/>
        <w:jc w:val="both"/>
      </w:pPr>
      <w:bookmarkStart w:id="134" w:name="127"/>
      <w:bookmarkEnd w:id="133"/>
      <w:r>
        <w:rPr>
          <w:rFonts w:ascii="Arial" w:hAnsi="Arial"/>
          <w:b/>
          <w:color w:val="000000"/>
          <w:sz w:val="18"/>
        </w:rPr>
        <w:t>Стаття 22.</w:t>
      </w:r>
      <w:r>
        <w:rPr>
          <w:rFonts w:ascii="Arial" w:hAnsi="Arial"/>
          <w:color w:val="000000"/>
          <w:sz w:val="18"/>
        </w:rPr>
        <w:t xml:space="preserve"> Установити, що у 2025 році на період дії воєнного стану в Україні та протягом 30 днів з дня його припинення або скасування не застосовуються положення </w:t>
      </w:r>
      <w:r>
        <w:rPr>
          <w:rFonts w:ascii="Arial" w:hAnsi="Arial"/>
          <w:color w:val="293A55"/>
          <w:sz w:val="18"/>
        </w:rPr>
        <w:t>частин десятої</w:t>
      </w:r>
      <w:r>
        <w:rPr>
          <w:rFonts w:ascii="Arial" w:hAnsi="Arial"/>
          <w:color w:val="000000"/>
          <w:sz w:val="18"/>
        </w:rPr>
        <w:t xml:space="preserve"> і </w:t>
      </w:r>
      <w:r>
        <w:rPr>
          <w:rFonts w:ascii="Arial" w:hAnsi="Arial"/>
          <w:color w:val="293A55"/>
          <w:sz w:val="18"/>
        </w:rPr>
        <w:t>одинадцятої статті 23 Бюджетного кодексу України</w:t>
      </w:r>
      <w:r>
        <w:rPr>
          <w:rFonts w:ascii="Arial" w:hAnsi="Arial"/>
          <w:color w:val="000000"/>
          <w:sz w:val="18"/>
        </w:rPr>
        <w:t xml:space="preserve"> щодо бюдж</w:t>
      </w:r>
      <w:r>
        <w:rPr>
          <w:rFonts w:ascii="Arial" w:hAnsi="Arial"/>
          <w:color w:val="000000"/>
          <w:sz w:val="18"/>
        </w:rPr>
        <w:t>етних призначень головних розпорядників коштів державного бюджету, що належать до сектору безпеки і оборони.</w:t>
      </w:r>
    </w:p>
    <w:p w:rsidR="00981BD4" w:rsidRDefault="006D4CD7">
      <w:pPr>
        <w:spacing w:after="75"/>
        <w:ind w:firstLine="240"/>
        <w:jc w:val="both"/>
      </w:pPr>
      <w:bookmarkStart w:id="135" w:name="128"/>
      <w:bookmarkEnd w:id="134"/>
      <w:r>
        <w:rPr>
          <w:rFonts w:ascii="Arial" w:hAnsi="Arial"/>
          <w:b/>
          <w:color w:val="000000"/>
          <w:sz w:val="18"/>
        </w:rPr>
        <w:t>Стаття 23.</w:t>
      </w:r>
      <w:r>
        <w:rPr>
          <w:rFonts w:ascii="Arial" w:hAnsi="Arial"/>
          <w:color w:val="000000"/>
          <w:sz w:val="18"/>
        </w:rPr>
        <w:t xml:space="preserve"> Установити, що у 2025 році, як виняток з положень </w:t>
      </w:r>
      <w:r>
        <w:rPr>
          <w:rFonts w:ascii="Arial" w:hAnsi="Arial"/>
          <w:color w:val="293A55"/>
          <w:sz w:val="18"/>
        </w:rPr>
        <w:t>пункту 21 частини четвертої статті 30 Бюджетного кодексу України</w:t>
      </w:r>
      <w:r>
        <w:rPr>
          <w:rFonts w:ascii="Arial" w:hAnsi="Arial"/>
          <w:color w:val="000000"/>
          <w:sz w:val="18"/>
        </w:rPr>
        <w:t>, надходження, визначе</w:t>
      </w:r>
      <w:r>
        <w:rPr>
          <w:rFonts w:ascii="Arial" w:hAnsi="Arial"/>
          <w:color w:val="000000"/>
          <w:sz w:val="18"/>
        </w:rPr>
        <w:t xml:space="preserve">ні </w:t>
      </w:r>
      <w:r>
        <w:rPr>
          <w:rFonts w:ascii="Arial" w:hAnsi="Arial"/>
          <w:color w:val="293A55"/>
          <w:sz w:val="18"/>
        </w:rPr>
        <w:t>пунктом 13</w:t>
      </w:r>
      <w:r>
        <w:rPr>
          <w:rFonts w:ascii="Arial" w:hAnsi="Arial"/>
          <w:color w:val="000000"/>
          <w:vertAlign w:val="superscript"/>
        </w:rPr>
        <w:t>5</w:t>
      </w:r>
      <w:r>
        <w:rPr>
          <w:rFonts w:ascii="Arial" w:hAnsi="Arial"/>
          <w:color w:val="000000"/>
          <w:sz w:val="18"/>
        </w:rPr>
        <w:t xml:space="preserve"> </w:t>
      </w:r>
      <w:r>
        <w:rPr>
          <w:rFonts w:ascii="Arial" w:hAnsi="Arial"/>
          <w:color w:val="293A55"/>
          <w:sz w:val="18"/>
        </w:rPr>
        <w:t>частини третьої статті 29 Бюджетного кодексу України</w:t>
      </w:r>
      <w:r>
        <w:rPr>
          <w:rFonts w:ascii="Arial" w:hAnsi="Arial"/>
          <w:color w:val="000000"/>
          <w:sz w:val="18"/>
        </w:rPr>
        <w:t>, спрямовуються Міністерству внутрішніх справ України та Національній поліції України на здійснення заходів із впровадження, розбудови, відновлення та експлуатації системи фіксації правопор</w:t>
      </w:r>
      <w:r>
        <w:rPr>
          <w:rFonts w:ascii="Arial" w:hAnsi="Arial"/>
          <w:color w:val="000000"/>
          <w:sz w:val="18"/>
        </w:rPr>
        <w:t>ушень у сфері забезпечення безпеки дорожнього руху в автоматичному режимі.</w:t>
      </w:r>
    </w:p>
    <w:p w:rsidR="00981BD4" w:rsidRDefault="006D4CD7">
      <w:pPr>
        <w:spacing w:after="75"/>
        <w:ind w:firstLine="240"/>
        <w:jc w:val="both"/>
      </w:pPr>
      <w:bookmarkStart w:id="136" w:name="32803"/>
      <w:bookmarkEnd w:id="135"/>
      <w:r>
        <w:rPr>
          <w:rFonts w:ascii="Arial" w:hAnsi="Arial"/>
          <w:b/>
          <w:color w:val="000000"/>
          <w:sz w:val="18"/>
        </w:rPr>
        <w:t>Стаття 24.</w:t>
      </w:r>
      <w:r>
        <w:rPr>
          <w:rFonts w:ascii="Arial" w:hAnsi="Arial"/>
          <w:color w:val="293A55"/>
          <w:sz w:val="18"/>
        </w:rPr>
        <w:t xml:space="preserve"> Установити, що у 2025 році кошти, отримані до спеціального фонду державного бюджету за рахунок джерел, визначених</w:t>
      </w:r>
      <w:r>
        <w:rPr>
          <w:rFonts w:ascii="Arial" w:hAnsi="Arial"/>
          <w:color w:val="000000"/>
          <w:sz w:val="18"/>
        </w:rPr>
        <w:t xml:space="preserve"> </w:t>
      </w:r>
      <w:r>
        <w:rPr>
          <w:rFonts w:ascii="Arial" w:hAnsi="Arial"/>
          <w:color w:val="293A55"/>
          <w:sz w:val="18"/>
        </w:rPr>
        <w:t>пунктом 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 xml:space="preserve">частини третьої статті 29 Бюджетного кодексу </w:t>
      </w:r>
      <w:r>
        <w:rPr>
          <w:rFonts w:ascii="Arial" w:hAnsi="Arial"/>
          <w:color w:val="293A55"/>
          <w:sz w:val="18"/>
        </w:rPr>
        <w:t>України, спрямовуються:</w:t>
      </w:r>
    </w:p>
    <w:p w:rsidR="00981BD4" w:rsidRDefault="006D4CD7">
      <w:pPr>
        <w:spacing w:after="75"/>
        <w:ind w:firstLine="240"/>
        <w:jc w:val="both"/>
      </w:pPr>
      <w:bookmarkStart w:id="137" w:name="32804"/>
      <w:bookmarkEnd w:id="136"/>
      <w:r>
        <w:rPr>
          <w:rFonts w:ascii="Arial" w:hAnsi="Arial"/>
          <w:color w:val="293A55"/>
          <w:sz w:val="18"/>
        </w:rPr>
        <w:t>1) з 1 січня 2025 року по 31 липня 2025 року відповідно до</w:t>
      </w:r>
      <w:r>
        <w:rPr>
          <w:rFonts w:ascii="Arial" w:hAnsi="Arial"/>
          <w:color w:val="000000"/>
          <w:sz w:val="18"/>
        </w:rPr>
        <w:t xml:space="preserve"> </w:t>
      </w:r>
      <w:r>
        <w:rPr>
          <w:rFonts w:ascii="Arial" w:hAnsi="Arial"/>
          <w:color w:val="293A55"/>
          <w:sz w:val="18"/>
        </w:rPr>
        <w:t>пункту 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частини четвертої статті 30 Бюджетного кодексу України</w:t>
      </w:r>
      <w:r>
        <w:rPr>
          <w:rFonts w:ascii="Arial" w:hAnsi="Arial"/>
          <w:color w:val="000000"/>
          <w:sz w:val="18"/>
        </w:rPr>
        <w:t xml:space="preserve"> </w:t>
      </w:r>
      <w:r>
        <w:rPr>
          <w:rFonts w:ascii="Arial" w:hAnsi="Arial"/>
          <w:color w:val="293A55"/>
          <w:sz w:val="18"/>
        </w:rPr>
        <w:t>на:</w:t>
      </w:r>
    </w:p>
    <w:p w:rsidR="00981BD4" w:rsidRDefault="006D4CD7">
      <w:pPr>
        <w:spacing w:after="75"/>
        <w:ind w:firstLine="240"/>
        <w:jc w:val="both"/>
      </w:pPr>
      <w:bookmarkStart w:id="138" w:name="32805"/>
      <w:bookmarkEnd w:id="137"/>
      <w:r>
        <w:rPr>
          <w:rFonts w:ascii="Arial" w:hAnsi="Arial"/>
          <w:color w:val="293A55"/>
          <w:sz w:val="18"/>
        </w:rPr>
        <w:t>здійснення загальнодержавних заходів у сфері освіти, зокрема видання, придбання, доставку підручників, п</w:t>
      </w:r>
      <w:r>
        <w:rPr>
          <w:rFonts w:ascii="Arial" w:hAnsi="Arial"/>
          <w:color w:val="293A55"/>
          <w:sz w:val="18"/>
        </w:rPr>
        <w:t>осібників і навчально-методичної літератури для здобувачів повної загальної середньої освіти та педагогічних працівників, видання інтерактивних електронних додатків до підручників, апробацію навчальної літератури за бюджетною програмою "Загальнодержавні за</w:t>
      </w:r>
      <w:r>
        <w:rPr>
          <w:rFonts w:ascii="Arial" w:hAnsi="Arial"/>
          <w:color w:val="293A55"/>
          <w:sz w:val="18"/>
        </w:rPr>
        <w:t>ходи у сфері освіти" (код 2201260);</w:t>
      </w:r>
    </w:p>
    <w:p w:rsidR="00981BD4" w:rsidRDefault="006D4CD7">
      <w:pPr>
        <w:spacing w:after="75"/>
        <w:ind w:firstLine="240"/>
        <w:jc w:val="both"/>
      </w:pPr>
      <w:bookmarkStart w:id="139" w:name="32806"/>
      <w:bookmarkEnd w:id="138"/>
      <w:r>
        <w:rPr>
          <w:rFonts w:ascii="Arial" w:hAnsi="Arial"/>
          <w:color w:val="293A55"/>
          <w:sz w:val="18"/>
        </w:rPr>
        <w:t xml:space="preserve">закупівлю лікарських засобів (у тому числі тих, що підлягають закупівлі відповідно до договорів керованого доступу), імунобіологічних препаратів (вакцин), медичних виробів та допоміжних засобів до них </w:t>
      </w:r>
      <w:r>
        <w:rPr>
          <w:rFonts w:ascii="Arial" w:hAnsi="Arial"/>
          <w:color w:val="293A55"/>
          <w:sz w:val="18"/>
        </w:rPr>
        <w:lastRenderedPageBreak/>
        <w:t>за бюджетною програ</w:t>
      </w:r>
      <w:r>
        <w:rPr>
          <w:rFonts w:ascii="Arial" w:hAnsi="Arial"/>
          <w:color w:val="293A55"/>
          <w:sz w:val="18"/>
        </w:rPr>
        <w:t>мою "Забезпечення медичних заходів окремих державних програм та комплексних заходів програмного характеру" (код 2301400);</w:t>
      </w:r>
    </w:p>
    <w:p w:rsidR="00981BD4" w:rsidRDefault="006D4CD7">
      <w:pPr>
        <w:spacing w:after="75"/>
        <w:ind w:firstLine="240"/>
        <w:jc w:val="both"/>
      </w:pPr>
      <w:bookmarkStart w:id="140" w:name="32807"/>
      <w:bookmarkEnd w:id="139"/>
      <w:r>
        <w:rPr>
          <w:rFonts w:ascii="Arial" w:hAnsi="Arial"/>
          <w:color w:val="293A55"/>
          <w:sz w:val="18"/>
        </w:rPr>
        <w:t xml:space="preserve">здійснення заходів у сфері культури за бюджетною програмою "Фонд розвитку закладів загальнодержавного значення, в тому числі їх </w:t>
      </w:r>
      <w:r>
        <w:rPr>
          <w:rFonts w:ascii="Arial" w:hAnsi="Arial"/>
          <w:color w:val="293A55"/>
          <w:sz w:val="18"/>
        </w:rPr>
        <w:t>будівництво" (код 3801280);</w:t>
      </w:r>
    </w:p>
    <w:p w:rsidR="00981BD4" w:rsidRDefault="006D4CD7">
      <w:pPr>
        <w:spacing w:after="75"/>
        <w:ind w:firstLine="240"/>
        <w:jc w:val="both"/>
      </w:pPr>
      <w:bookmarkStart w:id="141" w:name="32808"/>
      <w:bookmarkEnd w:id="140"/>
      <w:r>
        <w:rPr>
          <w:rFonts w:ascii="Arial" w:hAnsi="Arial"/>
          <w:color w:val="293A55"/>
          <w:sz w:val="18"/>
        </w:rPr>
        <w:t>матеріально-технічне забезпечення та цифровізацію сфери фізичної культури і спорту за бюджетними програмами "Розвиток спорту серед осіб з інвалідністю та їх фізкультурно-спортивна реабілітація" (код 3401110) та "Розвиток фізично</w:t>
      </w:r>
      <w:r>
        <w:rPr>
          <w:rFonts w:ascii="Arial" w:hAnsi="Arial"/>
          <w:color w:val="293A55"/>
          <w:sz w:val="18"/>
        </w:rPr>
        <w:t>ї культури, спорту вищих досягнень та резервного спорту" (код 3401220);</w:t>
      </w:r>
    </w:p>
    <w:p w:rsidR="00981BD4" w:rsidRDefault="006D4CD7">
      <w:pPr>
        <w:spacing w:after="75"/>
        <w:ind w:firstLine="240"/>
        <w:jc w:val="both"/>
      </w:pPr>
      <w:bookmarkStart w:id="142" w:name="32809"/>
      <w:bookmarkEnd w:id="141"/>
      <w:r>
        <w:rPr>
          <w:rFonts w:ascii="Arial" w:hAnsi="Arial"/>
          <w:color w:val="293A55"/>
          <w:sz w:val="18"/>
        </w:rPr>
        <w:t>2) з 1 серпня 2025 року по 31 грудня 2025 року, як виняток з положення</w:t>
      </w:r>
      <w:r>
        <w:rPr>
          <w:rFonts w:ascii="Arial" w:hAnsi="Arial"/>
          <w:color w:val="000000"/>
          <w:sz w:val="18"/>
        </w:rPr>
        <w:t xml:space="preserve"> </w:t>
      </w:r>
      <w:r>
        <w:rPr>
          <w:rFonts w:ascii="Arial" w:hAnsi="Arial"/>
          <w:color w:val="293A55"/>
          <w:sz w:val="18"/>
        </w:rPr>
        <w:t>пункту 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частини четвертої статті 30 Бюджетного кодексу України, на здійснення заходів з реформування та розвитк</w:t>
      </w:r>
      <w:r>
        <w:rPr>
          <w:rFonts w:ascii="Arial" w:hAnsi="Arial"/>
          <w:color w:val="293A55"/>
          <w:sz w:val="18"/>
        </w:rPr>
        <w:t>у оборонно-промислового комплексу, розроблення, освоєння і впровадження нових технологій, нарощування наявних виробничих потужностей для виготовлення продукції оборонного призначення, закупівлі озброєння, військової (спеціальної) техніки, засобів та обладн</w:t>
      </w:r>
      <w:r>
        <w:rPr>
          <w:rFonts w:ascii="Arial" w:hAnsi="Arial"/>
          <w:color w:val="293A55"/>
          <w:sz w:val="18"/>
        </w:rPr>
        <w:t>ання за бюджетною програмою "Здійснення заходів з реформування та розвитку оборонно-промислового комплексу, розроблення, освоєння і впровадження нових технологій, нарощування наявних виробничих потужностей для виготовлення продукції оборонного призначення,</w:t>
      </w:r>
      <w:r>
        <w:rPr>
          <w:rFonts w:ascii="Arial" w:hAnsi="Arial"/>
          <w:color w:val="293A55"/>
          <w:sz w:val="18"/>
        </w:rPr>
        <w:t xml:space="preserve"> закупівлі озброєння, військової (спеціальної) техніки, засобів та обладнання" (код 2101540).</w:t>
      </w:r>
    </w:p>
    <w:p w:rsidR="00981BD4" w:rsidRDefault="006D4CD7">
      <w:pPr>
        <w:spacing w:after="75"/>
        <w:ind w:firstLine="240"/>
        <w:jc w:val="right"/>
      </w:pPr>
      <w:bookmarkStart w:id="143" w:name="32814"/>
      <w:bookmarkEnd w:id="142"/>
      <w:r>
        <w:rPr>
          <w:rFonts w:ascii="Arial" w:hAnsi="Arial"/>
          <w:color w:val="293A55"/>
          <w:sz w:val="18"/>
        </w:rPr>
        <w:t>(стаття 24 у редакції Закону</w:t>
      </w:r>
      <w:r>
        <w:br/>
      </w:r>
      <w:r>
        <w:rPr>
          <w:rFonts w:ascii="Arial" w:hAnsi="Arial"/>
          <w:color w:val="293A55"/>
          <w:sz w:val="18"/>
        </w:rPr>
        <w:t xml:space="preserve"> України від 31.07.2025 р. N 4561-IX)</w:t>
      </w:r>
    </w:p>
    <w:p w:rsidR="00981BD4" w:rsidRDefault="006D4CD7">
      <w:pPr>
        <w:spacing w:after="75"/>
        <w:ind w:firstLine="240"/>
        <w:jc w:val="both"/>
      </w:pPr>
      <w:bookmarkStart w:id="144" w:name="134"/>
      <w:bookmarkEnd w:id="143"/>
      <w:r>
        <w:rPr>
          <w:rFonts w:ascii="Arial" w:hAnsi="Arial"/>
          <w:b/>
          <w:color w:val="000000"/>
          <w:sz w:val="18"/>
        </w:rPr>
        <w:t>Стаття 25.</w:t>
      </w:r>
      <w:r>
        <w:rPr>
          <w:rFonts w:ascii="Arial" w:hAnsi="Arial"/>
          <w:color w:val="000000"/>
          <w:sz w:val="18"/>
        </w:rPr>
        <w:t xml:space="preserve"> Установити, що у 2025 році, як виняток з положень </w:t>
      </w:r>
      <w:r>
        <w:rPr>
          <w:rFonts w:ascii="Arial" w:hAnsi="Arial"/>
          <w:color w:val="293A55"/>
          <w:sz w:val="18"/>
        </w:rPr>
        <w:t>частин другої</w:t>
      </w:r>
      <w:r>
        <w:rPr>
          <w:rFonts w:ascii="Arial" w:hAnsi="Arial"/>
          <w:color w:val="000000"/>
          <w:sz w:val="18"/>
        </w:rPr>
        <w:t xml:space="preserve"> і </w:t>
      </w:r>
      <w:r>
        <w:rPr>
          <w:rFonts w:ascii="Arial" w:hAnsi="Arial"/>
          <w:color w:val="293A55"/>
          <w:sz w:val="18"/>
        </w:rPr>
        <w:t>четвертої статті 1</w:t>
      </w:r>
      <w:r>
        <w:rPr>
          <w:rFonts w:ascii="Arial" w:hAnsi="Arial"/>
          <w:color w:val="293A55"/>
          <w:sz w:val="18"/>
        </w:rPr>
        <w:t>03</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Бюджетного кодексу України</w:t>
      </w:r>
      <w:r>
        <w:rPr>
          <w:rFonts w:ascii="Arial" w:hAnsi="Arial"/>
          <w:color w:val="000000"/>
          <w:sz w:val="18"/>
        </w:rPr>
        <w:t>:</w:t>
      </w:r>
    </w:p>
    <w:p w:rsidR="00981BD4" w:rsidRDefault="006D4CD7">
      <w:pPr>
        <w:spacing w:after="75"/>
        <w:ind w:firstLine="240"/>
        <w:jc w:val="both"/>
      </w:pPr>
      <w:bookmarkStart w:id="145" w:name="135"/>
      <w:bookmarkEnd w:id="144"/>
      <w:r>
        <w:rPr>
          <w:rFonts w:ascii="Arial" w:hAnsi="Arial"/>
          <w:color w:val="000000"/>
          <w:sz w:val="18"/>
        </w:rPr>
        <w:t>розподіл освітньої субвенції з державного бюджету місцевим бюджетам між місцевими бюджетами здійснюється Кабінетом Міністрів України;</w:t>
      </w:r>
    </w:p>
    <w:p w:rsidR="00981BD4" w:rsidRDefault="006D4CD7">
      <w:pPr>
        <w:spacing w:after="75"/>
        <w:ind w:firstLine="240"/>
        <w:jc w:val="both"/>
      </w:pPr>
      <w:bookmarkStart w:id="146" w:name="136"/>
      <w:bookmarkEnd w:id="145"/>
      <w:r>
        <w:rPr>
          <w:rFonts w:ascii="Arial" w:hAnsi="Arial"/>
          <w:color w:val="000000"/>
          <w:sz w:val="18"/>
        </w:rPr>
        <w:t>залишки коштів за освітньою субвенцією з державного бюджету місцевим бюджетам, які утворил</w:t>
      </w:r>
      <w:r>
        <w:rPr>
          <w:rFonts w:ascii="Arial" w:hAnsi="Arial"/>
          <w:color w:val="000000"/>
          <w:sz w:val="18"/>
        </w:rPr>
        <w:t xml:space="preserve">ися на рахунках місцевих бюджетів на кінець 2024 року (крім залишків коштів, перерахованих у 2023 році відповідно до </w:t>
      </w:r>
      <w:r>
        <w:rPr>
          <w:rFonts w:ascii="Arial" w:hAnsi="Arial"/>
          <w:color w:val="293A55"/>
          <w:sz w:val="18"/>
        </w:rPr>
        <w:t>статті 32 Закону України "Про Державний бюджет України на 2023 рік"</w:t>
      </w:r>
      <w:r>
        <w:rPr>
          <w:rFonts w:ascii="Arial" w:hAnsi="Arial"/>
          <w:color w:val="000000"/>
          <w:sz w:val="18"/>
        </w:rPr>
        <w:t xml:space="preserve"> до місцевих бюджетів), перераховуються Державною казначейською службою </w:t>
      </w:r>
      <w:r>
        <w:rPr>
          <w:rFonts w:ascii="Arial" w:hAnsi="Arial"/>
          <w:color w:val="000000"/>
          <w:sz w:val="18"/>
        </w:rPr>
        <w:t>України до спеціального фонду Державного бюджету України для Міністерства освіти і науки України з метою подальшого розподілу таких коштів за рішеннями Кабінету Міністрів України у визначеному ним порядку між місцевими бюджетами з урахуванням цільового при</w:t>
      </w:r>
      <w:r>
        <w:rPr>
          <w:rFonts w:ascii="Arial" w:hAnsi="Arial"/>
          <w:color w:val="000000"/>
          <w:sz w:val="18"/>
        </w:rPr>
        <w:t>значення освітньої субвенції та на реалізацію заходів у сфері освіти (з відкриттям у разі потреби нових бюджетних програм, включаючи трансферти місцевим бюджетам).</w:t>
      </w:r>
    </w:p>
    <w:p w:rsidR="00981BD4" w:rsidRDefault="006D4CD7">
      <w:pPr>
        <w:spacing w:after="75"/>
        <w:ind w:firstLine="240"/>
        <w:jc w:val="both"/>
      </w:pPr>
      <w:bookmarkStart w:id="147" w:name="137"/>
      <w:bookmarkEnd w:id="146"/>
      <w:r>
        <w:rPr>
          <w:rFonts w:ascii="Arial" w:hAnsi="Arial"/>
          <w:b/>
          <w:color w:val="000000"/>
          <w:sz w:val="18"/>
        </w:rPr>
        <w:t>Стаття 26.</w:t>
      </w:r>
      <w:r>
        <w:rPr>
          <w:rFonts w:ascii="Arial" w:hAnsi="Arial"/>
          <w:color w:val="000000"/>
          <w:sz w:val="18"/>
        </w:rPr>
        <w:t xml:space="preserve"> Установити, що у 2025 році, як виняток з положень </w:t>
      </w:r>
      <w:r>
        <w:rPr>
          <w:rFonts w:ascii="Arial" w:hAnsi="Arial"/>
          <w:color w:val="293A55"/>
          <w:sz w:val="18"/>
        </w:rPr>
        <w:t>частин третьої</w:t>
      </w:r>
      <w:r>
        <w:rPr>
          <w:rFonts w:ascii="Arial" w:hAnsi="Arial"/>
          <w:color w:val="000000"/>
          <w:sz w:val="18"/>
        </w:rPr>
        <w:t xml:space="preserve"> і </w:t>
      </w:r>
      <w:r>
        <w:rPr>
          <w:rFonts w:ascii="Arial" w:hAnsi="Arial"/>
          <w:color w:val="293A55"/>
          <w:sz w:val="18"/>
        </w:rPr>
        <w:t>четвертої стат</w:t>
      </w:r>
      <w:r>
        <w:rPr>
          <w:rFonts w:ascii="Arial" w:hAnsi="Arial"/>
          <w:color w:val="293A55"/>
          <w:sz w:val="18"/>
        </w:rPr>
        <w:t>ті 103</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Бюджетного кодексу України</w:t>
      </w:r>
      <w:r>
        <w:rPr>
          <w:rFonts w:ascii="Arial" w:hAnsi="Arial"/>
          <w:color w:val="000000"/>
          <w:sz w:val="18"/>
        </w:rPr>
        <w:t>:</w:t>
      </w:r>
    </w:p>
    <w:p w:rsidR="00981BD4" w:rsidRDefault="006D4CD7">
      <w:pPr>
        <w:spacing w:after="75"/>
        <w:ind w:firstLine="240"/>
        <w:jc w:val="both"/>
      </w:pPr>
      <w:bookmarkStart w:id="148" w:name="138"/>
      <w:bookmarkEnd w:id="147"/>
      <w:r>
        <w:rPr>
          <w:rFonts w:ascii="Arial" w:hAnsi="Arial"/>
          <w:color w:val="000000"/>
          <w:sz w:val="18"/>
        </w:rPr>
        <w:t xml:space="preserve">Кабінетом Міністрів України у визначеному ним порядку здійснюється розподіл субвенції з державного бюджету місцевим бюджетам на надання державної підтримки особам з особливими освітніми потребами між обласними бюджетами </w:t>
      </w:r>
      <w:r>
        <w:rPr>
          <w:rFonts w:ascii="Arial" w:hAnsi="Arial"/>
          <w:color w:val="000000"/>
          <w:sz w:val="18"/>
        </w:rPr>
        <w:t>та бюджетами місцевого самоврядування;</w:t>
      </w:r>
    </w:p>
    <w:p w:rsidR="00981BD4" w:rsidRDefault="006D4CD7">
      <w:pPr>
        <w:spacing w:after="75"/>
        <w:ind w:firstLine="240"/>
        <w:jc w:val="both"/>
      </w:pPr>
      <w:bookmarkStart w:id="149" w:name="139"/>
      <w:bookmarkEnd w:id="148"/>
      <w:r>
        <w:rPr>
          <w:rFonts w:ascii="Arial" w:hAnsi="Arial"/>
          <w:color w:val="000000"/>
          <w:sz w:val="18"/>
        </w:rPr>
        <w:t>залишки коштів за субвенцією з державного бюджету місцевим бюджетам на надання державної підтримки особам з особливими освітніми потребами, які утворилися на рахунках місцевих бюджетів на кінець 2024 року, перераховую</w:t>
      </w:r>
      <w:r>
        <w:rPr>
          <w:rFonts w:ascii="Arial" w:hAnsi="Arial"/>
          <w:color w:val="000000"/>
          <w:sz w:val="18"/>
        </w:rPr>
        <w:t xml:space="preserve">ться Державною казначейською службою України до спеціального фонду Державного бюджету України для Міністерства освіти і науки України з метою подальшого розподілу таких коштів за рішеннями Кабінету Міністрів України у визначеному ним порядку між місцевими </w:t>
      </w:r>
      <w:r>
        <w:rPr>
          <w:rFonts w:ascii="Arial" w:hAnsi="Arial"/>
          <w:color w:val="000000"/>
          <w:sz w:val="18"/>
        </w:rPr>
        <w:t>бюджетами з урахуванням цільового призначення зазначеної субвенції.</w:t>
      </w:r>
    </w:p>
    <w:p w:rsidR="00981BD4" w:rsidRDefault="006D4CD7">
      <w:pPr>
        <w:spacing w:after="75"/>
        <w:ind w:firstLine="240"/>
        <w:jc w:val="both"/>
      </w:pPr>
      <w:bookmarkStart w:id="150" w:name="140"/>
      <w:bookmarkEnd w:id="149"/>
      <w:r>
        <w:rPr>
          <w:rFonts w:ascii="Arial" w:hAnsi="Arial"/>
          <w:b/>
          <w:color w:val="000000"/>
          <w:sz w:val="18"/>
        </w:rPr>
        <w:t>Стаття 27.</w:t>
      </w:r>
      <w:r>
        <w:rPr>
          <w:rFonts w:ascii="Arial" w:hAnsi="Arial"/>
          <w:color w:val="000000"/>
          <w:sz w:val="18"/>
        </w:rPr>
        <w:t xml:space="preserve"> Установити, що у 2025 році, як виняток з положень </w:t>
      </w:r>
      <w:r>
        <w:rPr>
          <w:rFonts w:ascii="Arial" w:hAnsi="Arial"/>
          <w:color w:val="293A55"/>
          <w:sz w:val="18"/>
        </w:rPr>
        <w:t>статей 16</w:t>
      </w:r>
      <w:r>
        <w:rPr>
          <w:rFonts w:ascii="Arial" w:hAnsi="Arial"/>
          <w:color w:val="000000"/>
          <w:sz w:val="18"/>
        </w:rPr>
        <w:t xml:space="preserve"> і </w:t>
      </w:r>
      <w:r>
        <w:rPr>
          <w:rFonts w:ascii="Arial" w:hAnsi="Arial"/>
          <w:color w:val="293A55"/>
          <w:sz w:val="18"/>
        </w:rPr>
        <w:t>40 Бюджетного кодексу України</w:t>
      </w:r>
      <w:r>
        <w:rPr>
          <w:rFonts w:ascii="Arial" w:hAnsi="Arial"/>
          <w:color w:val="000000"/>
          <w:sz w:val="18"/>
        </w:rPr>
        <w:t xml:space="preserve">, можуть залучатися кошти, визначені </w:t>
      </w:r>
      <w:r>
        <w:rPr>
          <w:rFonts w:ascii="Arial" w:hAnsi="Arial"/>
          <w:color w:val="293A55"/>
          <w:sz w:val="18"/>
        </w:rPr>
        <w:t>пунктом 1 частини третьої статті 15 Бюджетного ко</w:t>
      </w:r>
      <w:r>
        <w:rPr>
          <w:rFonts w:ascii="Arial" w:hAnsi="Arial"/>
          <w:color w:val="293A55"/>
          <w:sz w:val="18"/>
        </w:rPr>
        <w:t>дексу України</w:t>
      </w:r>
      <w:r>
        <w:rPr>
          <w:rFonts w:ascii="Arial" w:hAnsi="Arial"/>
          <w:color w:val="000000"/>
          <w:sz w:val="18"/>
        </w:rPr>
        <w:t>, у тому числі в рамках угод з іноземними державами, іноземними фінансовими установами та міжнародними фінансовими організаціями, повернення яких буде здійснюватися за рахунок доходів, отриманих від заморожених активів Російської Федерації, за</w:t>
      </w:r>
      <w:r>
        <w:rPr>
          <w:rFonts w:ascii="Arial" w:hAnsi="Arial"/>
          <w:color w:val="000000"/>
          <w:sz w:val="18"/>
        </w:rPr>
        <w:t xml:space="preserve"> механізмом, визначеним Регламентом (ЄС) 2024/2773 Європейського парламенту і Ради Європейського Союзу від 24 жовтня 2024 року та відповідними угодами з такими іноземними державами, іноземними фінансовими установами та міжнародними фінансовими організаціям</w:t>
      </w:r>
      <w:r>
        <w:rPr>
          <w:rFonts w:ascii="Arial" w:hAnsi="Arial"/>
          <w:color w:val="000000"/>
          <w:sz w:val="18"/>
        </w:rPr>
        <w:t xml:space="preserve">и, і не передбачені у переліку, визначеному додатком N 8 до цього Закону, кошти, визначені </w:t>
      </w:r>
      <w:r>
        <w:rPr>
          <w:rFonts w:ascii="Arial" w:hAnsi="Arial"/>
          <w:color w:val="293A55"/>
          <w:sz w:val="18"/>
        </w:rPr>
        <w:t>пунктом 13 частини третьої статті 29 Бюджетного кодексу України</w:t>
      </w:r>
      <w:r>
        <w:rPr>
          <w:rFonts w:ascii="Arial" w:hAnsi="Arial"/>
          <w:color w:val="000000"/>
          <w:sz w:val="18"/>
        </w:rPr>
        <w:t xml:space="preserve"> і не передбачені у додатку N 1 до цього Закону, кошти у рамках програм бюджетної підтримки Європейськ</w:t>
      </w:r>
      <w:r>
        <w:rPr>
          <w:rFonts w:ascii="Arial" w:hAnsi="Arial"/>
          <w:color w:val="000000"/>
          <w:sz w:val="18"/>
        </w:rPr>
        <w:t>ого Союзу (на підтримку швидкого відновлення України та здійснення заходів, передбачених відповідними угодами про фінансування з Європейським Союзом, у тому числі Угодою між Урядом України та Європейською Комісією, що діє від імені Європейського Союзу, про</w:t>
      </w:r>
      <w:r>
        <w:rPr>
          <w:rFonts w:ascii="Arial" w:hAnsi="Arial"/>
          <w:color w:val="000000"/>
          <w:sz w:val="18"/>
        </w:rPr>
        <w:t xml:space="preserve"> фінансування заходу "Підтримка швидкого відновлення України (Контракт з розбудови держави та посилення стійкості)" від 7 листопада </w:t>
      </w:r>
      <w:r>
        <w:rPr>
          <w:rFonts w:ascii="Arial" w:hAnsi="Arial"/>
          <w:color w:val="000000"/>
          <w:sz w:val="18"/>
        </w:rPr>
        <w:lastRenderedPageBreak/>
        <w:t>2023 року), не передбачені у додатку N 1 до цього Закону, які за рішенням Кабінету Міністрів України (яке може передбачати в</w:t>
      </w:r>
      <w:r>
        <w:rPr>
          <w:rFonts w:ascii="Arial" w:hAnsi="Arial"/>
          <w:color w:val="000000"/>
          <w:sz w:val="18"/>
        </w:rPr>
        <w:t xml:space="preserve">ідкриття нових бюджетних програм, включаючи трансферти місцевим бюджетам) спрямовуються за спеціальним фондом державного бюджету відповідно на реалізацію проектів, програм та заходів, визначених </w:t>
      </w:r>
      <w:r>
        <w:rPr>
          <w:rFonts w:ascii="Arial" w:hAnsi="Arial"/>
          <w:color w:val="293A55"/>
          <w:sz w:val="18"/>
        </w:rPr>
        <w:t>пунктами 1</w:t>
      </w:r>
      <w:r>
        <w:rPr>
          <w:rFonts w:ascii="Arial" w:hAnsi="Arial"/>
          <w:color w:val="000000"/>
          <w:sz w:val="18"/>
        </w:rPr>
        <w:t xml:space="preserve"> і </w:t>
      </w:r>
      <w:r>
        <w:rPr>
          <w:rFonts w:ascii="Arial" w:hAnsi="Arial"/>
          <w:color w:val="293A55"/>
          <w:sz w:val="18"/>
        </w:rPr>
        <w:t xml:space="preserve">12 частини четвертої статті 30 Бюджетного </w:t>
      </w:r>
      <w:r>
        <w:rPr>
          <w:rFonts w:ascii="Arial" w:hAnsi="Arial"/>
          <w:color w:val="293A55"/>
          <w:sz w:val="18"/>
        </w:rPr>
        <w:t>кодексу України, надання допомоги внутрішньо переміщеним особам з тимчасово окупованих територій для забезпечення їх житлом</w:t>
      </w:r>
      <w:r>
        <w:rPr>
          <w:rFonts w:ascii="Arial" w:hAnsi="Arial"/>
          <w:color w:val="000000"/>
          <w:sz w:val="18"/>
        </w:rPr>
        <w:t>, програм бюджетної підтримки Європейського Союзу (на підтримку швидкого відновлення України та здійснення заходів, передбачених відп</w:t>
      </w:r>
      <w:r>
        <w:rPr>
          <w:rFonts w:ascii="Arial" w:hAnsi="Arial"/>
          <w:color w:val="000000"/>
          <w:sz w:val="18"/>
        </w:rPr>
        <w:t>овідними угодами про фінансування з Європейським Союзом, у тому числі Угодою між Урядом України та Європейською Комісією, що діє від імені Європейського Союзу, про фінансування заходу "Підтримка швидкого відновлення України (Контракт з розбудови держави та</w:t>
      </w:r>
      <w:r>
        <w:rPr>
          <w:rFonts w:ascii="Arial" w:hAnsi="Arial"/>
          <w:color w:val="000000"/>
          <w:sz w:val="18"/>
        </w:rPr>
        <w:t xml:space="preserve"> посилення стійкості)" від 7 листопада 2023 року), включаючи реалізацію публічних інвестиційних проектів, зокрема для створення житлових фондів соціального житла та соціальної оренди для забезпечення доступу до житла осіб, які його потребують, у тому числі</w:t>
      </w:r>
      <w:r>
        <w:rPr>
          <w:rFonts w:ascii="Arial" w:hAnsi="Arial"/>
          <w:color w:val="000000"/>
          <w:sz w:val="18"/>
        </w:rPr>
        <w:t xml:space="preserve"> внутрішньо переміщених осіб, та здійснення заходів з відновлення України і ліквідації наслідків збройної агресії Російської Федерації проти України.</w:t>
      </w:r>
    </w:p>
    <w:p w:rsidR="00981BD4" w:rsidRDefault="006D4CD7">
      <w:pPr>
        <w:spacing w:after="75"/>
        <w:ind w:firstLine="240"/>
        <w:jc w:val="right"/>
      </w:pPr>
      <w:bookmarkStart w:id="151" w:name="33741"/>
      <w:bookmarkEnd w:id="150"/>
      <w:r>
        <w:rPr>
          <w:rFonts w:ascii="Arial" w:hAnsi="Arial"/>
          <w:color w:val="293A55"/>
          <w:sz w:val="18"/>
        </w:rPr>
        <w:t>(частина перша статті 27 із змінами, внесеними</w:t>
      </w:r>
      <w:r>
        <w:br/>
      </w:r>
      <w:r>
        <w:rPr>
          <w:rFonts w:ascii="Arial" w:hAnsi="Arial"/>
          <w:color w:val="293A55"/>
          <w:sz w:val="18"/>
        </w:rPr>
        <w:t xml:space="preserve"> згідно із Законом України від 20.08.2025 р. N 4571-IX)</w:t>
      </w:r>
    </w:p>
    <w:p w:rsidR="00981BD4" w:rsidRDefault="006D4CD7">
      <w:pPr>
        <w:spacing w:after="75"/>
        <w:ind w:firstLine="240"/>
        <w:jc w:val="both"/>
      </w:pPr>
      <w:bookmarkStart w:id="152" w:name="141"/>
      <w:bookmarkEnd w:id="151"/>
      <w:r>
        <w:rPr>
          <w:rFonts w:ascii="Arial" w:hAnsi="Arial"/>
          <w:color w:val="000000"/>
          <w:sz w:val="18"/>
        </w:rPr>
        <w:t>Між</w:t>
      </w:r>
      <w:r>
        <w:rPr>
          <w:rFonts w:ascii="Arial" w:hAnsi="Arial"/>
          <w:color w:val="000000"/>
          <w:sz w:val="18"/>
        </w:rPr>
        <w:t>народні договори України, у тому числі ті, на підставі яких залучаються такі кошти, можуть включати, зокрема, положення щодо відмови від суверенного імунітету України в можливих спорах щодо таких зобов'язань та не потребують ратифікації Верховною Радою Укр</w:t>
      </w:r>
      <w:r>
        <w:rPr>
          <w:rFonts w:ascii="Arial" w:hAnsi="Arial"/>
          <w:color w:val="000000"/>
          <w:sz w:val="18"/>
        </w:rPr>
        <w:t>аїни.</w:t>
      </w:r>
    </w:p>
    <w:p w:rsidR="00981BD4" w:rsidRDefault="006D4CD7">
      <w:pPr>
        <w:spacing w:after="75"/>
        <w:ind w:firstLine="240"/>
        <w:jc w:val="both"/>
      </w:pPr>
      <w:bookmarkStart w:id="153" w:name="142"/>
      <w:bookmarkEnd w:id="152"/>
      <w:r>
        <w:rPr>
          <w:rFonts w:ascii="Arial" w:hAnsi="Arial"/>
          <w:color w:val="000000"/>
          <w:sz w:val="18"/>
        </w:rPr>
        <w:t xml:space="preserve">Залучення коштів, визначених </w:t>
      </w:r>
      <w:r>
        <w:rPr>
          <w:rFonts w:ascii="Arial" w:hAnsi="Arial"/>
          <w:color w:val="293A55"/>
          <w:sz w:val="18"/>
        </w:rPr>
        <w:t>пунктом 1 частини третьої статті 15 Бюджетного кодексу України</w:t>
      </w:r>
      <w:r>
        <w:rPr>
          <w:rFonts w:ascii="Arial" w:hAnsi="Arial"/>
          <w:color w:val="000000"/>
          <w:sz w:val="18"/>
        </w:rPr>
        <w:t xml:space="preserve"> в рамках угод з іноземними державами, іноземними фінансовими установами та міжнародними фінансовими організаціями, повернення яких буде здійснюватися за рахун</w:t>
      </w:r>
      <w:r>
        <w:rPr>
          <w:rFonts w:ascii="Arial" w:hAnsi="Arial"/>
          <w:color w:val="000000"/>
          <w:sz w:val="18"/>
        </w:rPr>
        <w:t>ок доходів, отриманих від заморожених активів Російської Федерації, за механізмом, визначеним Регламентом (ЄС) 2024/2773 Європейського парламенту і Ради Європейського Союзу від 24 жовтня 2024 року, на виконання частини першої цієї статті здійснюється за ум</w:t>
      </w:r>
      <w:r>
        <w:rPr>
          <w:rFonts w:ascii="Arial" w:hAnsi="Arial"/>
          <w:color w:val="000000"/>
          <w:sz w:val="18"/>
        </w:rPr>
        <w:t xml:space="preserve">ови виконання у поточному бюджетному періоді плану державних зовнішніх запозичень до загального фонду державного бюджету (з урахуванням можливого збільшення такого плану в разі застосування положень </w:t>
      </w:r>
      <w:r>
        <w:rPr>
          <w:rFonts w:ascii="Arial" w:hAnsi="Arial"/>
          <w:color w:val="293A55"/>
          <w:sz w:val="18"/>
        </w:rPr>
        <w:t>частини четвертої статті 15 Бюджетного кодексу України</w:t>
      </w:r>
      <w:r>
        <w:rPr>
          <w:rFonts w:ascii="Arial" w:hAnsi="Arial"/>
          <w:color w:val="000000"/>
          <w:sz w:val="18"/>
        </w:rPr>
        <w:t>).</w:t>
      </w:r>
    </w:p>
    <w:p w:rsidR="00981BD4" w:rsidRDefault="006D4CD7">
      <w:pPr>
        <w:spacing w:after="75"/>
        <w:ind w:firstLine="240"/>
        <w:jc w:val="both"/>
      </w:pPr>
      <w:bookmarkStart w:id="154" w:name="143"/>
      <w:bookmarkEnd w:id="153"/>
      <w:r>
        <w:rPr>
          <w:rFonts w:ascii="Arial" w:hAnsi="Arial"/>
          <w:color w:val="000000"/>
          <w:sz w:val="18"/>
        </w:rPr>
        <w:t>На обсяг внесених змін до розпису спеціального фонду Державного бюджету України з метою відображення надходження у 2025 році таких коштів здійснюється коригування відповідних показників доходів, фінансування, видатків та кредитування, граничних обсягів деф</w:t>
      </w:r>
      <w:r>
        <w:rPr>
          <w:rFonts w:ascii="Arial" w:hAnsi="Arial"/>
          <w:color w:val="000000"/>
          <w:sz w:val="18"/>
        </w:rPr>
        <w:t>іциту державного бюджету і державного боргу, переліку кредитів (позик), що залучаються державою до спеціального фонду Державного бюджету України у 2025 році від іноземних держав, іноземних фінансових установ і міжнародних фінансових організацій для реаліза</w:t>
      </w:r>
      <w:r>
        <w:rPr>
          <w:rFonts w:ascii="Arial" w:hAnsi="Arial"/>
          <w:color w:val="000000"/>
          <w:sz w:val="18"/>
        </w:rPr>
        <w:t>ції інвестиційних проектів, визначених цим Законом.</w:t>
      </w:r>
    </w:p>
    <w:p w:rsidR="00981BD4" w:rsidRDefault="006D4CD7">
      <w:pPr>
        <w:spacing w:after="75"/>
        <w:ind w:firstLine="240"/>
        <w:jc w:val="both"/>
      </w:pPr>
      <w:bookmarkStart w:id="155" w:name="144"/>
      <w:bookmarkEnd w:id="154"/>
      <w:r>
        <w:rPr>
          <w:rFonts w:ascii="Arial" w:hAnsi="Arial"/>
          <w:b/>
          <w:color w:val="000000"/>
          <w:sz w:val="18"/>
        </w:rPr>
        <w:t>Стаття 28.</w:t>
      </w:r>
      <w:r>
        <w:rPr>
          <w:rFonts w:ascii="Arial" w:hAnsi="Arial"/>
          <w:color w:val="000000"/>
          <w:sz w:val="18"/>
        </w:rPr>
        <w:t xml:space="preserve"> Дозволити Міністерству фінансів України за рішенням Кабінету Міністрів України, як виняток з положень </w:t>
      </w:r>
      <w:r>
        <w:rPr>
          <w:rFonts w:ascii="Arial" w:hAnsi="Arial"/>
          <w:color w:val="293A55"/>
          <w:sz w:val="18"/>
        </w:rPr>
        <w:t>частини тринадцятої статті 17 Бюджетного кодексу України</w:t>
      </w:r>
      <w:r>
        <w:rPr>
          <w:rFonts w:ascii="Arial" w:hAnsi="Arial"/>
          <w:color w:val="000000"/>
          <w:sz w:val="18"/>
        </w:rPr>
        <w:t>, здійснювати відстрочення платежів</w:t>
      </w:r>
      <w:r>
        <w:rPr>
          <w:rFonts w:ascii="Arial" w:hAnsi="Arial"/>
          <w:color w:val="000000"/>
          <w:sz w:val="18"/>
        </w:rPr>
        <w:t xml:space="preserve"> за заборгованістю суб'єктів господарювання перед державою за кредитами (позиками), залученими державою, на умовах договорів про відстрочення платежів за залученими державою кредитами (позиками), які були джерелом відповідних кредитів, наданих з державного</w:t>
      </w:r>
      <w:r>
        <w:rPr>
          <w:rFonts w:ascii="Arial" w:hAnsi="Arial"/>
          <w:color w:val="000000"/>
          <w:sz w:val="18"/>
        </w:rPr>
        <w:t xml:space="preserve"> бюджету суб'єктам господарювання.</w:t>
      </w:r>
    </w:p>
    <w:p w:rsidR="00981BD4" w:rsidRDefault="006D4CD7">
      <w:pPr>
        <w:spacing w:after="75"/>
        <w:ind w:firstLine="240"/>
        <w:jc w:val="both"/>
      </w:pPr>
      <w:bookmarkStart w:id="156" w:name="145"/>
      <w:bookmarkEnd w:id="155"/>
      <w:r>
        <w:rPr>
          <w:rFonts w:ascii="Arial" w:hAnsi="Arial"/>
          <w:b/>
          <w:color w:val="000000"/>
          <w:sz w:val="18"/>
        </w:rPr>
        <w:t>Стаття 29.</w:t>
      </w:r>
      <w:r>
        <w:rPr>
          <w:rFonts w:ascii="Arial" w:hAnsi="Arial"/>
          <w:color w:val="000000"/>
          <w:sz w:val="18"/>
        </w:rPr>
        <w:t xml:space="preserve"> Установити, що, як виняток з положень </w:t>
      </w:r>
      <w:r>
        <w:rPr>
          <w:rFonts w:ascii="Arial" w:hAnsi="Arial"/>
          <w:color w:val="293A55"/>
          <w:sz w:val="18"/>
        </w:rPr>
        <w:t>частини шостої статті 23 Бюджетного кодексу України</w:t>
      </w:r>
      <w:r>
        <w:rPr>
          <w:rFonts w:ascii="Arial" w:hAnsi="Arial"/>
          <w:color w:val="000000"/>
          <w:sz w:val="18"/>
        </w:rPr>
        <w:t xml:space="preserve">, розподіл бюджетних призначень за бюджетною програмою "Забезпечення інституційної спроможності органів державної влади" </w:t>
      </w:r>
      <w:r>
        <w:rPr>
          <w:rFonts w:ascii="Arial" w:hAnsi="Arial"/>
          <w:color w:val="000000"/>
          <w:sz w:val="18"/>
        </w:rPr>
        <w:t>(код 3511360) здійснюється Кабінетом Міністрів України у встановленому ним порядку.</w:t>
      </w:r>
    </w:p>
    <w:p w:rsidR="00981BD4" w:rsidRDefault="006D4CD7">
      <w:pPr>
        <w:spacing w:after="75"/>
        <w:ind w:firstLine="240"/>
        <w:jc w:val="both"/>
      </w:pPr>
      <w:bookmarkStart w:id="157" w:name="146"/>
      <w:bookmarkEnd w:id="156"/>
      <w:r>
        <w:rPr>
          <w:rFonts w:ascii="Arial" w:hAnsi="Arial"/>
          <w:b/>
          <w:color w:val="000000"/>
          <w:sz w:val="18"/>
        </w:rPr>
        <w:t>Стаття 30.</w:t>
      </w:r>
      <w:r>
        <w:rPr>
          <w:rFonts w:ascii="Arial" w:hAnsi="Arial"/>
          <w:color w:val="000000"/>
          <w:sz w:val="18"/>
        </w:rPr>
        <w:t xml:space="preserve"> Установити, що у 2025 році відпустки, визначені </w:t>
      </w:r>
      <w:r>
        <w:rPr>
          <w:rFonts w:ascii="Arial" w:hAnsi="Arial"/>
          <w:color w:val="293A55"/>
          <w:sz w:val="18"/>
        </w:rPr>
        <w:t>пунктом 1 частини першої статті 4 Закону України "Про відпустки"</w:t>
      </w:r>
      <w:r>
        <w:rPr>
          <w:rFonts w:ascii="Arial" w:hAnsi="Arial"/>
          <w:color w:val="000000"/>
          <w:sz w:val="18"/>
        </w:rPr>
        <w:t xml:space="preserve">, на які працівник державного органу набув право </w:t>
      </w:r>
      <w:r>
        <w:rPr>
          <w:rFonts w:ascii="Arial" w:hAnsi="Arial"/>
          <w:color w:val="000000"/>
          <w:sz w:val="18"/>
        </w:rPr>
        <w:t>за останній відпрацьований робочий рік, мають бути використані таким працівником до кінця 2025 року.</w:t>
      </w:r>
    </w:p>
    <w:p w:rsidR="00981BD4" w:rsidRDefault="006D4CD7">
      <w:pPr>
        <w:spacing w:after="75"/>
        <w:ind w:firstLine="240"/>
        <w:jc w:val="both"/>
      </w:pPr>
      <w:bookmarkStart w:id="158" w:name="147"/>
      <w:bookmarkEnd w:id="157"/>
      <w:r>
        <w:rPr>
          <w:rFonts w:ascii="Arial" w:hAnsi="Arial"/>
          <w:color w:val="000000"/>
          <w:sz w:val="18"/>
        </w:rPr>
        <w:t>У разі невикористання працівником державного органу відпусток, визначених частиною першою цієї статті, йому в межах затверджених видатків на оплату праці в</w:t>
      </w:r>
      <w:r>
        <w:rPr>
          <w:rFonts w:ascii="Arial" w:hAnsi="Arial"/>
          <w:color w:val="000000"/>
          <w:sz w:val="18"/>
        </w:rPr>
        <w:t>ідповідного державного органу має бути виплачено грошову компенсацію за всі дні невикористаної відпустки, на які він набув право за останній відпрацьований робочий рік.</w:t>
      </w:r>
    </w:p>
    <w:p w:rsidR="00981BD4" w:rsidRDefault="006D4CD7">
      <w:pPr>
        <w:spacing w:after="75"/>
        <w:ind w:firstLine="240"/>
        <w:jc w:val="both"/>
      </w:pPr>
      <w:bookmarkStart w:id="159" w:name="148"/>
      <w:bookmarkEnd w:id="158"/>
      <w:r>
        <w:rPr>
          <w:rFonts w:ascii="Arial" w:hAnsi="Arial"/>
          <w:b/>
          <w:color w:val="000000"/>
          <w:sz w:val="18"/>
        </w:rPr>
        <w:t>Стаття 31.</w:t>
      </w:r>
      <w:r>
        <w:rPr>
          <w:rFonts w:ascii="Arial" w:hAnsi="Arial"/>
          <w:color w:val="000000"/>
          <w:sz w:val="18"/>
        </w:rPr>
        <w:t xml:space="preserve"> Установити, що у 2025 році підтримка фермерських господарств та інших виробн</w:t>
      </w:r>
      <w:r>
        <w:rPr>
          <w:rFonts w:ascii="Arial" w:hAnsi="Arial"/>
          <w:color w:val="000000"/>
          <w:sz w:val="18"/>
        </w:rPr>
        <w:t>иків сільськогосподарської продукції за бюджетною програмою Міністерства аграрної політики та продовольства України "Підтримка фермерських господарств та інших виробників сільськогосподарської продукції" (код 2801500) здійснюється через Український державн</w:t>
      </w:r>
      <w:r>
        <w:rPr>
          <w:rFonts w:ascii="Arial" w:hAnsi="Arial"/>
          <w:color w:val="000000"/>
          <w:sz w:val="18"/>
        </w:rPr>
        <w:t>ий фонд підтримки фермерських господарств у разі внесення відомостей про них до Державного аграрного реєстру.</w:t>
      </w:r>
    </w:p>
    <w:p w:rsidR="00981BD4" w:rsidRDefault="006D4CD7">
      <w:pPr>
        <w:spacing w:after="75"/>
        <w:ind w:firstLine="240"/>
        <w:jc w:val="both"/>
      </w:pPr>
      <w:bookmarkStart w:id="160" w:name="149"/>
      <w:bookmarkEnd w:id="159"/>
      <w:r>
        <w:rPr>
          <w:rFonts w:ascii="Arial" w:hAnsi="Arial"/>
          <w:color w:val="000000"/>
          <w:sz w:val="18"/>
        </w:rPr>
        <w:lastRenderedPageBreak/>
        <w:t>При цьому у 2025 році до Державного аграрного реєстру включаються тимчасово, на період дії воєнного стану та не більш як на шість місяців після йо</w:t>
      </w:r>
      <w:r>
        <w:rPr>
          <w:rFonts w:ascii="Arial" w:hAnsi="Arial"/>
          <w:color w:val="000000"/>
          <w:sz w:val="18"/>
        </w:rPr>
        <w:t xml:space="preserve">го припинення або скасування, відомості про виробників сільськогосподарської продукції без дотримання вимог, визначених </w:t>
      </w:r>
      <w:r>
        <w:rPr>
          <w:rFonts w:ascii="Arial" w:hAnsi="Arial"/>
          <w:color w:val="293A55"/>
          <w:sz w:val="18"/>
        </w:rPr>
        <w:t>пунктом 2.15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статті 2 Закону України "Про державну підтримку сільського господарства України"</w:t>
      </w:r>
      <w:r>
        <w:rPr>
          <w:rFonts w:ascii="Arial" w:hAnsi="Arial"/>
          <w:color w:val="000000"/>
          <w:sz w:val="18"/>
        </w:rPr>
        <w:t>, щодо питомої ваги вартості сільськогоспо</w:t>
      </w:r>
      <w:r>
        <w:rPr>
          <w:rFonts w:ascii="Arial" w:hAnsi="Arial"/>
          <w:color w:val="000000"/>
          <w:sz w:val="18"/>
        </w:rPr>
        <w:t>дарських товарів/послуг.</w:t>
      </w:r>
    </w:p>
    <w:p w:rsidR="00981BD4" w:rsidRDefault="006D4CD7">
      <w:pPr>
        <w:spacing w:after="75"/>
        <w:ind w:firstLine="240"/>
        <w:jc w:val="both"/>
      </w:pPr>
      <w:bookmarkStart w:id="161" w:name="150"/>
      <w:bookmarkEnd w:id="160"/>
      <w:r>
        <w:rPr>
          <w:rFonts w:ascii="Arial" w:hAnsi="Arial"/>
          <w:b/>
          <w:color w:val="000000"/>
          <w:sz w:val="18"/>
        </w:rPr>
        <w:t>Стаття 32.</w:t>
      </w:r>
      <w:r>
        <w:rPr>
          <w:rFonts w:ascii="Arial" w:hAnsi="Arial"/>
          <w:color w:val="000000"/>
          <w:sz w:val="18"/>
        </w:rPr>
        <w:t xml:space="preserve"> Установити, що у 2025 році, як виняток з положень </w:t>
      </w:r>
      <w:r>
        <w:rPr>
          <w:rFonts w:ascii="Arial" w:hAnsi="Arial"/>
          <w:color w:val="293A55"/>
          <w:sz w:val="18"/>
        </w:rPr>
        <w:t>статті 24</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пункту 1 частини другої статті 24</w:t>
      </w:r>
      <w:r>
        <w:rPr>
          <w:rFonts w:ascii="Arial" w:hAnsi="Arial"/>
          <w:color w:val="000000"/>
          <w:vertAlign w:val="superscript"/>
        </w:rPr>
        <w:t>5</w:t>
      </w:r>
      <w:r>
        <w:rPr>
          <w:rFonts w:ascii="Arial" w:hAnsi="Arial"/>
          <w:color w:val="000000"/>
          <w:sz w:val="18"/>
        </w:rPr>
        <w:t xml:space="preserve">, </w:t>
      </w:r>
      <w:r>
        <w:rPr>
          <w:rFonts w:ascii="Arial" w:hAnsi="Arial"/>
          <w:color w:val="293A55"/>
          <w:sz w:val="18"/>
        </w:rPr>
        <w:t>пунктів 1 - 3</w:t>
      </w:r>
      <w:r>
        <w:rPr>
          <w:rFonts w:ascii="Arial" w:hAnsi="Arial"/>
          <w:color w:val="000000"/>
          <w:sz w:val="18"/>
        </w:rPr>
        <w:t xml:space="preserve">, </w:t>
      </w:r>
      <w:r>
        <w:rPr>
          <w:rFonts w:ascii="Arial" w:hAnsi="Arial"/>
          <w:color w:val="293A55"/>
          <w:sz w:val="18"/>
        </w:rPr>
        <w:t>6</w:t>
      </w:r>
      <w:r>
        <w:rPr>
          <w:rFonts w:ascii="Arial" w:hAnsi="Arial"/>
          <w:color w:val="000000"/>
          <w:sz w:val="18"/>
        </w:rPr>
        <w:t xml:space="preserve">, </w:t>
      </w:r>
      <w:r>
        <w:rPr>
          <w:rFonts w:ascii="Arial" w:hAnsi="Arial"/>
          <w:color w:val="293A55"/>
          <w:sz w:val="18"/>
        </w:rPr>
        <w:t>6</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6</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6</w:t>
      </w:r>
      <w:r>
        <w:rPr>
          <w:rFonts w:ascii="Arial" w:hAnsi="Arial"/>
          <w:color w:val="000000"/>
          <w:vertAlign w:val="superscript"/>
        </w:rPr>
        <w:t>4</w:t>
      </w:r>
      <w:r>
        <w:rPr>
          <w:rFonts w:ascii="Arial" w:hAnsi="Arial"/>
          <w:color w:val="000000"/>
          <w:sz w:val="18"/>
        </w:rPr>
        <w:t xml:space="preserve">, </w:t>
      </w:r>
      <w:r>
        <w:rPr>
          <w:rFonts w:ascii="Arial" w:hAnsi="Arial"/>
          <w:color w:val="293A55"/>
          <w:sz w:val="18"/>
        </w:rPr>
        <w:t>6</w:t>
      </w:r>
      <w:r>
        <w:rPr>
          <w:rFonts w:ascii="Arial" w:hAnsi="Arial"/>
          <w:color w:val="000000"/>
          <w:vertAlign w:val="superscript"/>
        </w:rPr>
        <w:t>5</w:t>
      </w:r>
      <w:r>
        <w:rPr>
          <w:rFonts w:ascii="Arial" w:hAnsi="Arial"/>
          <w:color w:val="000000"/>
          <w:sz w:val="18"/>
        </w:rPr>
        <w:t xml:space="preserve">, </w:t>
      </w:r>
      <w:r>
        <w:rPr>
          <w:rFonts w:ascii="Arial" w:hAnsi="Arial"/>
          <w:color w:val="293A55"/>
          <w:sz w:val="18"/>
        </w:rPr>
        <w:t>6</w:t>
      </w:r>
      <w:r>
        <w:rPr>
          <w:rFonts w:ascii="Arial" w:hAnsi="Arial"/>
          <w:color w:val="000000"/>
          <w:vertAlign w:val="superscript"/>
        </w:rPr>
        <w:t>8</w:t>
      </w:r>
      <w:r>
        <w:rPr>
          <w:rFonts w:ascii="Arial" w:hAnsi="Arial"/>
          <w:color w:val="000000"/>
          <w:sz w:val="18"/>
        </w:rPr>
        <w:t xml:space="preserve">, </w:t>
      </w:r>
      <w:r>
        <w:rPr>
          <w:rFonts w:ascii="Arial" w:hAnsi="Arial"/>
          <w:color w:val="293A55"/>
          <w:sz w:val="18"/>
        </w:rPr>
        <w:t>6</w:t>
      </w:r>
      <w:r>
        <w:rPr>
          <w:rFonts w:ascii="Arial" w:hAnsi="Arial"/>
          <w:color w:val="000000"/>
          <w:vertAlign w:val="superscript"/>
        </w:rPr>
        <w:t>9</w:t>
      </w:r>
      <w:r>
        <w:rPr>
          <w:rFonts w:ascii="Arial" w:hAnsi="Arial"/>
          <w:color w:val="000000"/>
          <w:sz w:val="18"/>
        </w:rPr>
        <w:t xml:space="preserve"> </w:t>
      </w:r>
      <w:r>
        <w:rPr>
          <w:rFonts w:ascii="Arial" w:hAnsi="Arial"/>
          <w:color w:val="293A55"/>
          <w:sz w:val="18"/>
        </w:rPr>
        <w:t>частини третьої статті 29</w:t>
      </w:r>
      <w:r>
        <w:rPr>
          <w:rFonts w:ascii="Arial" w:hAnsi="Arial"/>
          <w:color w:val="000000"/>
          <w:sz w:val="18"/>
        </w:rPr>
        <w:t xml:space="preserve">, </w:t>
      </w:r>
      <w:r>
        <w:rPr>
          <w:rFonts w:ascii="Arial" w:hAnsi="Arial"/>
          <w:color w:val="293A55"/>
          <w:sz w:val="18"/>
        </w:rPr>
        <w:t>пунктів 2</w:t>
      </w:r>
      <w:r>
        <w:rPr>
          <w:rFonts w:ascii="Arial" w:hAnsi="Arial"/>
          <w:color w:val="000000"/>
          <w:vertAlign w:val="superscript"/>
        </w:rPr>
        <w:t>1</w:t>
      </w:r>
      <w:r>
        <w:rPr>
          <w:rFonts w:ascii="Arial" w:hAnsi="Arial"/>
          <w:color w:val="000000"/>
          <w:sz w:val="18"/>
        </w:rPr>
        <w:t xml:space="preserve"> і </w:t>
      </w:r>
      <w:r>
        <w:rPr>
          <w:rFonts w:ascii="Arial" w:hAnsi="Arial"/>
          <w:color w:val="293A55"/>
          <w:sz w:val="18"/>
        </w:rPr>
        <w:t>2</w:t>
      </w:r>
      <w:r>
        <w:rPr>
          <w:rFonts w:ascii="Arial" w:hAnsi="Arial"/>
          <w:color w:val="000000"/>
          <w:vertAlign w:val="superscript"/>
        </w:rPr>
        <w:t>4</w:t>
      </w:r>
      <w:r>
        <w:rPr>
          <w:rFonts w:ascii="Arial" w:hAnsi="Arial"/>
          <w:color w:val="000000"/>
          <w:sz w:val="18"/>
        </w:rPr>
        <w:t xml:space="preserve"> </w:t>
      </w:r>
      <w:r>
        <w:rPr>
          <w:rFonts w:ascii="Arial" w:hAnsi="Arial"/>
          <w:color w:val="293A55"/>
          <w:sz w:val="18"/>
        </w:rPr>
        <w:t>частини четвертої статті 30</w:t>
      </w:r>
      <w:r>
        <w:rPr>
          <w:rFonts w:ascii="Arial" w:hAnsi="Arial"/>
          <w:color w:val="000000"/>
          <w:sz w:val="18"/>
        </w:rPr>
        <w:t xml:space="preserve"> та </w:t>
      </w:r>
      <w:r>
        <w:rPr>
          <w:rFonts w:ascii="Arial" w:hAnsi="Arial"/>
          <w:color w:val="293A55"/>
          <w:sz w:val="18"/>
        </w:rPr>
        <w:t>частини</w:t>
      </w:r>
      <w:r>
        <w:rPr>
          <w:rFonts w:ascii="Arial" w:hAnsi="Arial"/>
          <w:color w:val="293A55"/>
          <w:sz w:val="18"/>
        </w:rPr>
        <w:t xml:space="preserve"> першої статті 103</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Бюджетного кодексу України</w:t>
      </w:r>
      <w:r>
        <w:rPr>
          <w:rFonts w:ascii="Arial" w:hAnsi="Arial"/>
          <w:color w:val="000000"/>
          <w:sz w:val="18"/>
        </w:rPr>
        <w:t>, надходження, визначені пунктами 1 - 3, 6, 6</w:t>
      </w:r>
      <w:r>
        <w:rPr>
          <w:rFonts w:ascii="Arial" w:hAnsi="Arial"/>
          <w:color w:val="000000"/>
          <w:vertAlign w:val="superscript"/>
        </w:rPr>
        <w:t>2</w:t>
      </w:r>
      <w:r>
        <w:rPr>
          <w:rFonts w:ascii="Arial" w:hAnsi="Arial"/>
          <w:color w:val="000000"/>
          <w:sz w:val="18"/>
        </w:rPr>
        <w:t>, 6</w:t>
      </w:r>
      <w:r>
        <w:rPr>
          <w:rFonts w:ascii="Arial" w:hAnsi="Arial"/>
          <w:color w:val="000000"/>
          <w:vertAlign w:val="superscript"/>
        </w:rPr>
        <w:t>3</w:t>
      </w:r>
      <w:r>
        <w:rPr>
          <w:rFonts w:ascii="Arial" w:hAnsi="Arial"/>
          <w:color w:val="000000"/>
          <w:sz w:val="18"/>
        </w:rPr>
        <w:t>, 6</w:t>
      </w:r>
      <w:r>
        <w:rPr>
          <w:rFonts w:ascii="Arial" w:hAnsi="Arial"/>
          <w:color w:val="000000"/>
          <w:vertAlign w:val="superscript"/>
        </w:rPr>
        <w:t>4</w:t>
      </w:r>
      <w:r>
        <w:rPr>
          <w:rFonts w:ascii="Arial" w:hAnsi="Arial"/>
          <w:color w:val="000000"/>
          <w:sz w:val="18"/>
        </w:rPr>
        <w:t>, 6</w:t>
      </w:r>
      <w:r>
        <w:rPr>
          <w:rFonts w:ascii="Arial" w:hAnsi="Arial"/>
          <w:color w:val="000000"/>
          <w:vertAlign w:val="superscript"/>
        </w:rPr>
        <w:t>5</w:t>
      </w:r>
      <w:r>
        <w:rPr>
          <w:rFonts w:ascii="Arial" w:hAnsi="Arial"/>
          <w:color w:val="000000"/>
          <w:sz w:val="18"/>
        </w:rPr>
        <w:t>, 6</w:t>
      </w:r>
      <w:r>
        <w:rPr>
          <w:rFonts w:ascii="Arial" w:hAnsi="Arial"/>
          <w:color w:val="000000"/>
          <w:vertAlign w:val="superscript"/>
        </w:rPr>
        <w:t>8</w:t>
      </w:r>
      <w:r>
        <w:rPr>
          <w:rFonts w:ascii="Arial" w:hAnsi="Arial"/>
          <w:color w:val="000000"/>
          <w:sz w:val="18"/>
        </w:rPr>
        <w:t>, 6</w:t>
      </w:r>
      <w:r>
        <w:rPr>
          <w:rFonts w:ascii="Arial" w:hAnsi="Arial"/>
          <w:color w:val="000000"/>
          <w:vertAlign w:val="superscript"/>
        </w:rPr>
        <w:t>9</w:t>
      </w:r>
      <w:r>
        <w:rPr>
          <w:rFonts w:ascii="Arial" w:hAnsi="Arial"/>
          <w:color w:val="000000"/>
          <w:sz w:val="18"/>
        </w:rPr>
        <w:t xml:space="preserve"> частини третьої статті 29 Бюджетного кодексу України, зараховуються в повному обсязі до загального фонду Державного бюджету України.</w:t>
      </w:r>
    </w:p>
    <w:p w:rsidR="00981BD4" w:rsidRDefault="006D4CD7">
      <w:pPr>
        <w:spacing w:after="75"/>
        <w:ind w:firstLine="240"/>
        <w:jc w:val="both"/>
      </w:pPr>
      <w:bookmarkStart w:id="162" w:name="151"/>
      <w:bookmarkEnd w:id="161"/>
      <w:r>
        <w:rPr>
          <w:rFonts w:ascii="Arial" w:hAnsi="Arial"/>
          <w:b/>
          <w:color w:val="000000"/>
          <w:sz w:val="18"/>
        </w:rPr>
        <w:t>Стаття 33.</w:t>
      </w:r>
      <w:r>
        <w:rPr>
          <w:rFonts w:ascii="Arial" w:hAnsi="Arial"/>
          <w:color w:val="000000"/>
          <w:sz w:val="18"/>
        </w:rPr>
        <w:t xml:space="preserve"> Дозволити Кабінету Міністрів України, як виняток з положень </w:t>
      </w:r>
      <w:r>
        <w:rPr>
          <w:rFonts w:ascii="Arial" w:hAnsi="Arial"/>
          <w:color w:val="293A55"/>
          <w:sz w:val="18"/>
        </w:rPr>
        <w:t>частини четвертої статті 13</w:t>
      </w:r>
      <w:r>
        <w:rPr>
          <w:rFonts w:ascii="Arial" w:hAnsi="Arial"/>
          <w:color w:val="000000"/>
          <w:sz w:val="18"/>
        </w:rPr>
        <w:t xml:space="preserve"> і </w:t>
      </w:r>
      <w:r>
        <w:rPr>
          <w:rFonts w:ascii="Arial" w:hAnsi="Arial"/>
          <w:color w:val="293A55"/>
          <w:sz w:val="18"/>
        </w:rPr>
        <w:t>частини другої статті 57 Бюджетного кодексу України</w:t>
      </w:r>
      <w:r>
        <w:rPr>
          <w:rFonts w:ascii="Arial" w:hAnsi="Arial"/>
          <w:color w:val="000000"/>
          <w:sz w:val="18"/>
        </w:rPr>
        <w:t>, спрямувати залишки коштів станом на 1 січня 2025 року, джерелом формування яких були надходження спеціального фо</w:t>
      </w:r>
      <w:r>
        <w:rPr>
          <w:rFonts w:ascii="Arial" w:hAnsi="Arial"/>
          <w:color w:val="000000"/>
          <w:sz w:val="18"/>
        </w:rPr>
        <w:t>нду державного бюджету від плати за послуги, надані Державною службою геології та надр України, отримані як плата (збір) за вторинну (оброблену) геологічну інформацію при оформленні спеціального дозволу на користування надрами, на здійснення заходів у сфер</w:t>
      </w:r>
      <w:r>
        <w:rPr>
          <w:rFonts w:ascii="Arial" w:hAnsi="Arial"/>
          <w:color w:val="000000"/>
          <w:sz w:val="18"/>
        </w:rPr>
        <w:t>і оборони.</w:t>
      </w:r>
    </w:p>
    <w:p w:rsidR="00981BD4" w:rsidRDefault="006D4CD7">
      <w:pPr>
        <w:spacing w:after="75"/>
        <w:ind w:firstLine="240"/>
        <w:jc w:val="both"/>
      </w:pPr>
      <w:bookmarkStart w:id="163" w:name="152"/>
      <w:bookmarkEnd w:id="162"/>
      <w:r>
        <w:rPr>
          <w:rFonts w:ascii="Arial" w:hAnsi="Arial"/>
          <w:b/>
          <w:color w:val="000000"/>
          <w:sz w:val="18"/>
        </w:rPr>
        <w:t>Стаття 34.</w:t>
      </w:r>
      <w:r>
        <w:rPr>
          <w:rFonts w:ascii="Arial" w:hAnsi="Arial"/>
          <w:color w:val="000000"/>
          <w:sz w:val="18"/>
        </w:rPr>
        <w:t xml:space="preserve"> Установити, що обчислення індексу споживчих цін для індексації грошових доходів населення провадиться наростаючим підсумком починаючи з січня 2025 року, який приймається за 1 або 100 відсотків. Сума індексації, яка склалася у грудні 2</w:t>
      </w:r>
      <w:r>
        <w:rPr>
          <w:rFonts w:ascii="Arial" w:hAnsi="Arial"/>
          <w:color w:val="000000"/>
          <w:sz w:val="18"/>
        </w:rPr>
        <w:t>024 року, у січні 2025 року не нараховується.</w:t>
      </w:r>
    </w:p>
    <w:p w:rsidR="00981BD4" w:rsidRDefault="006D4CD7">
      <w:pPr>
        <w:spacing w:after="75"/>
        <w:ind w:firstLine="240"/>
        <w:jc w:val="both"/>
      </w:pPr>
      <w:bookmarkStart w:id="164" w:name="153"/>
      <w:bookmarkEnd w:id="163"/>
      <w:r>
        <w:rPr>
          <w:rFonts w:ascii="Arial" w:hAnsi="Arial"/>
          <w:b/>
          <w:color w:val="000000"/>
          <w:sz w:val="18"/>
        </w:rPr>
        <w:t>Стаття 35.</w:t>
      </w:r>
      <w:r>
        <w:rPr>
          <w:rFonts w:ascii="Arial" w:hAnsi="Arial"/>
          <w:color w:val="000000"/>
          <w:sz w:val="18"/>
        </w:rPr>
        <w:t xml:space="preserve"> Установити, що у 2025 році в порядку, встановленому Кабінетом Міністрів України, фрахтувальникам, операторам та/або власникам морських суден та суден внутрішнього плавання, що ходять під прапором Укр</w:t>
      </w:r>
      <w:r>
        <w:rPr>
          <w:rFonts w:ascii="Arial" w:hAnsi="Arial"/>
          <w:color w:val="000000"/>
          <w:sz w:val="18"/>
        </w:rPr>
        <w:t>аїни та під прапорами іноземних держав, можуть надаватися гарантії компенсації шкоди, заподіяної внаслідок збройної агресії Російської Федерації проти України та воєнних дій на території України, у сумі до 2.000.000 тис. гривень за рахунок коштів резервног</w:t>
      </w:r>
      <w:r>
        <w:rPr>
          <w:rFonts w:ascii="Arial" w:hAnsi="Arial"/>
          <w:color w:val="000000"/>
          <w:sz w:val="18"/>
        </w:rPr>
        <w:t>о фонду державного бюджету.</w:t>
      </w:r>
    </w:p>
    <w:p w:rsidR="00981BD4" w:rsidRDefault="006D4CD7">
      <w:pPr>
        <w:spacing w:after="75"/>
        <w:ind w:firstLine="240"/>
        <w:jc w:val="both"/>
      </w:pPr>
      <w:bookmarkStart w:id="165" w:name="154"/>
      <w:bookmarkEnd w:id="164"/>
      <w:r>
        <w:rPr>
          <w:rFonts w:ascii="Arial" w:hAnsi="Arial"/>
          <w:b/>
          <w:color w:val="000000"/>
          <w:sz w:val="18"/>
        </w:rPr>
        <w:t>Стаття 36.</w:t>
      </w:r>
      <w:r>
        <w:rPr>
          <w:rFonts w:ascii="Arial" w:hAnsi="Arial"/>
          <w:color w:val="000000"/>
          <w:sz w:val="18"/>
        </w:rPr>
        <w:t xml:space="preserve"> Дозволити Кабінету Міністрів України, як виняток з положень </w:t>
      </w:r>
      <w:r>
        <w:rPr>
          <w:rFonts w:ascii="Arial" w:hAnsi="Arial"/>
          <w:color w:val="293A55"/>
          <w:sz w:val="18"/>
        </w:rPr>
        <w:t>частини другої статті 57 Бюджетного кодексу України</w:t>
      </w:r>
      <w:r>
        <w:rPr>
          <w:rFonts w:ascii="Arial" w:hAnsi="Arial"/>
          <w:color w:val="000000"/>
          <w:sz w:val="18"/>
        </w:rPr>
        <w:t xml:space="preserve">, за зверненням Національної комісії, що здійснює державне регулювання у сферах енергетики та комунальних </w:t>
      </w:r>
      <w:r>
        <w:rPr>
          <w:rFonts w:ascii="Arial" w:hAnsi="Arial"/>
          <w:color w:val="000000"/>
          <w:sz w:val="18"/>
        </w:rPr>
        <w:t>послуг, спрямувати у 2025 році частину залишку коштів, джерелом формування яких були надходження спеціального фонду державного бюджету від внесків на регулювання, які сплачуються суб'єктами господарювання, що провадять діяльність у сферах енергетики та ком</w:t>
      </w:r>
      <w:r>
        <w:rPr>
          <w:rFonts w:ascii="Arial" w:hAnsi="Arial"/>
          <w:color w:val="000000"/>
          <w:sz w:val="18"/>
        </w:rPr>
        <w:t xml:space="preserve">унальних послуг, відповідно до </w:t>
      </w:r>
      <w:r>
        <w:rPr>
          <w:rFonts w:ascii="Arial" w:hAnsi="Arial"/>
          <w:color w:val="293A55"/>
          <w:sz w:val="18"/>
        </w:rPr>
        <w:t>статті 13 Закону України "Про Національну комісію, що здійснює державне регулювання у сферах енергетики та комунальних послуг"</w:t>
      </w:r>
      <w:r>
        <w:rPr>
          <w:rFonts w:ascii="Arial" w:hAnsi="Arial"/>
          <w:color w:val="000000"/>
          <w:sz w:val="18"/>
        </w:rPr>
        <w:t>, утвореного станом на 1 січня 2025 року, на здійснення заходів у сфері оборони.</w:t>
      </w:r>
    </w:p>
    <w:p w:rsidR="00981BD4" w:rsidRDefault="006D4CD7">
      <w:pPr>
        <w:spacing w:after="75"/>
        <w:ind w:firstLine="240"/>
        <w:jc w:val="both"/>
      </w:pPr>
      <w:bookmarkStart w:id="166" w:name="155"/>
      <w:bookmarkEnd w:id="165"/>
      <w:r>
        <w:rPr>
          <w:rFonts w:ascii="Arial" w:hAnsi="Arial"/>
          <w:b/>
          <w:color w:val="000000"/>
          <w:sz w:val="18"/>
        </w:rPr>
        <w:t>Стаття 37.</w:t>
      </w:r>
      <w:r>
        <w:rPr>
          <w:rFonts w:ascii="Arial" w:hAnsi="Arial"/>
          <w:color w:val="000000"/>
          <w:sz w:val="18"/>
        </w:rPr>
        <w:t xml:space="preserve"> Установ</w:t>
      </w:r>
      <w:r>
        <w:rPr>
          <w:rFonts w:ascii="Arial" w:hAnsi="Arial"/>
          <w:color w:val="000000"/>
          <w:sz w:val="18"/>
        </w:rPr>
        <w:t>ити, що у 2025 році:</w:t>
      </w:r>
    </w:p>
    <w:p w:rsidR="00981BD4" w:rsidRDefault="006D4CD7">
      <w:pPr>
        <w:spacing w:after="75"/>
        <w:ind w:firstLine="240"/>
        <w:jc w:val="both"/>
      </w:pPr>
      <w:bookmarkStart w:id="167" w:name="156"/>
      <w:bookmarkEnd w:id="166"/>
      <w:r>
        <w:rPr>
          <w:rFonts w:ascii="Arial" w:hAnsi="Arial"/>
          <w:color w:val="000000"/>
          <w:sz w:val="18"/>
        </w:rPr>
        <w:t xml:space="preserve">як виняток з положень </w:t>
      </w:r>
      <w:r>
        <w:rPr>
          <w:rFonts w:ascii="Arial" w:hAnsi="Arial"/>
          <w:color w:val="293A55"/>
          <w:sz w:val="18"/>
        </w:rPr>
        <w:t>частини другої статті 57 Бюджетного кодексу України</w:t>
      </w:r>
      <w:r>
        <w:rPr>
          <w:rFonts w:ascii="Arial" w:hAnsi="Arial"/>
          <w:color w:val="000000"/>
          <w:sz w:val="18"/>
        </w:rPr>
        <w:t xml:space="preserve">, залишок коштів, джерелом формування яких були перераховані Фондом загальнообов'язкового державного соціального страхування України на випадок безробіття кошти відповідно до </w:t>
      </w:r>
      <w:r>
        <w:rPr>
          <w:rFonts w:ascii="Arial" w:hAnsi="Arial"/>
          <w:color w:val="293A55"/>
          <w:sz w:val="18"/>
        </w:rPr>
        <w:t>статті 37 Закону України "Про Державний бюджет України на 2024 рік"</w:t>
      </w:r>
      <w:r>
        <w:rPr>
          <w:rFonts w:ascii="Arial" w:hAnsi="Arial"/>
          <w:color w:val="000000"/>
          <w:sz w:val="18"/>
        </w:rPr>
        <w:t>, що не викори</w:t>
      </w:r>
      <w:r>
        <w:rPr>
          <w:rFonts w:ascii="Arial" w:hAnsi="Arial"/>
          <w:color w:val="000000"/>
          <w:sz w:val="18"/>
        </w:rPr>
        <w:t>станий у 2024 році, зберігається на рахунках спеціального фонду державного бюджету;</w:t>
      </w:r>
    </w:p>
    <w:p w:rsidR="00981BD4" w:rsidRDefault="006D4CD7">
      <w:pPr>
        <w:spacing w:after="75"/>
        <w:ind w:firstLine="240"/>
        <w:jc w:val="both"/>
      </w:pPr>
      <w:bookmarkStart w:id="168" w:name="157"/>
      <w:bookmarkEnd w:id="167"/>
      <w:r>
        <w:rPr>
          <w:rFonts w:ascii="Arial" w:hAnsi="Arial"/>
          <w:color w:val="000000"/>
          <w:sz w:val="18"/>
        </w:rPr>
        <w:t xml:space="preserve">як виняток з положень </w:t>
      </w:r>
      <w:r>
        <w:rPr>
          <w:rFonts w:ascii="Arial" w:hAnsi="Arial"/>
          <w:color w:val="293A55"/>
          <w:sz w:val="18"/>
        </w:rPr>
        <w:t>частини третьої статті 16 Закону України "Про загальнообов'язкове державне соціальне страхування на випадок безробіття"</w:t>
      </w:r>
      <w:r>
        <w:rPr>
          <w:rFonts w:ascii="Arial" w:hAnsi="Arial"/>
          <w:color w:val="000000"/>
          <w:sz w:val="18"/>
        </w:rPr>
        <w:t>, Фонд загальнообов'язкового де</w:t>
      </w:r>
      <w:r>
        <w:rPr>
          <w:rFonts w:ascii="Arial" w:hAnsi="Arial"/>
          <w:color w:val="000000"/>
          <w:sz w:val="18"/>
        </w:rPr>
        <w:t xml:space="preserve">ржавного соціального страхування України на випадок безробіття перераховує до спеціального фонду державного бюджету не менше 95 відсотків залишку коштів, що утворився в нього на 1 січня 2025 року за рахунок надходжень єдиного внеску на загальнообов'язкове </w:t>
      </w:r>
      <w:r>
        <w:rPr>
          <w:rFonts w:ascii="Arial" w:hAnsi="Arial"/>
          <w:color w:val="000000"/>
          <w:sz w:val="18"/>
        </w:rPr>
        <w:t>державне соціальне страхування, розподіленого на загальнообов'язкове державне соціальне страхування на випадок безробіття.</w:t>
      </w:r>
    </w:p>
    <w:p w:rsidR="00981BD4" w:rsidRDefault="006D4CD7">
      <w:pPr>
        <w:spacing w:after="75"/>
        <w:ind w:firstLine="240"/>
        <w:jc w:val="both"/>
      </w:pPr>
      <w:bookmarkStart w:id="169" w:name="158"/>
      <w:bookmarkEnd w:id="168"/>
      <w:r>
        <w:rPr>
          <w:rFonts w:ascii="Arial" w:hAnsi="Arial"/>
          <w:color w:val="000000"/>
          <w:sz w:val="18"/>
        </w:rPr>
        <w:t xml:space="preserve">Надходження, визначені абзацами другим і третім частини першої цієї статті, розподіляються за рішенням Кабінету Міністрів України (з </w:t>
      </w:r>
      <w:r>
        <w:rPr>
          <w:rFonts w:ascii="Arial" w:hAnsi="Arial"/>
          <w:color w:val="000000"/>
          <w:sz w:val="18"/>
        </w:rPr>
        <w:t>відкриттям у разі потреби нових бюджетних програм для Міністерства економіки України) і спрямовуються на часткову компенсацію вартості сільськогосподарської техніки та обладнання вітчизняного виробництва, державне стимулювання створення індустріальних парк</w:t>
      </w:r>
      <w:r>
        <w:rPr>
          <w:rFonts w:ascii="Arial" w:hAnsi="Arial"/>
          <w:color w:val="000000"/>
          <w:sz w:val="18"/>
        </w:rPr>
        <w:t>ів, забезпечення державної підтримки реалізації інвестиційних проектів із значними інвестиціями, компенсацію витрат за гуманітарне розмінування земель сільськогосподарського призначення (в сумі 2.000.000 тис. гривень), підтримку внутрішнього попиту на вітч</w:t>
      </w:r>
      <w:r>
        <w:rPr>
          <w:rFonts w:ascii="Arial" w:hAnsi="Arial"/>
          <w:color w:val="000000"/>
          <w:sz w:val="18"/>
        </w:rPr>
        <w:t>изняні товари та послуги</w:t>
      </w:r>
      <w:r>
        <w:rPr>
          <w:rFonts w:ascii="Arial" w:hAnsi="Arial"/>
          <w:color w:val="293A55"/>
          <w:sz w:val="18"/>
        </w:rPr>
        <w:t>, заходи з посилення інституційної спроможності для підготовки публічних інвестиційних проектів та проектів державно-приватного партнерства, а також виконання зобов'язань за міжнародними угодами</w:t>
      </w:r>
      <w:r>
        <w:rPr>
          <w:rFonts w:ascii="Arial" w:hAnsi="Arial"/>
          <w:color w:val="000000"/>
          <w:sz w:val="18"/>
        </w:rPr>
        <w:t>.</w:t>
      </w:r>
    </w:p>
    <w:p w:rsidR="00981BD4" w:rsidRDefault="006D4CD7">
      <w:pPr>
        <w:spacing w:after="75"/>
        <w:ind w:firstLine="240"/>
        <w:jc w:val="right"/>
      </w:pPr>
      <w:bookmarkStart w:id="170" w:name="33743"/>
      <w:bookmarkEnd w:id="169"/>
      <w:r>
        <w:rPr>
          <w:rFonts w:ascii="Arial" w:hAnsi="Arial"/>
          <w:color w:val="293A55"/>
          <w:sz w:val="18"/>
        </w:rPr>
        <w:lastRenderedPageBreak/>
        <w:t>(частина друга статті 37 із змінами,</w:t>
      </w:r>
      <w:r>
        <w:rPr>
          <w:rFonts w:ascii="Arial" w:hAnsi="Arial"/>
          <w:color w:val="293A55"/>
          <w:sz w:val="18"/>
        </w:rPr>
        <w:t xml:space="preserve"> внесеними</w:t>
      </w:r>
      <w:r>
        <w:br/>
      </w:r>
      <w:r>
        <w:rPr>
          <w:rFonts w:ascii="Arial" w:hAnsi="Arial"/>
          <w:color w:val="293A55"/>
          <w:sz w:val="18"/>
        </w:rPr>
        <w:t xml:space="preserve"> згідно із Законом України від 20.08.2025 р. N 4571-IX)</w:t>
      </w:r>
    </w:p>
    <w:p w:rsidR="00981BD4" w:rsidRDefault="006D4CD7">
      <w:pPr>
        <w:spacing w:after="75"/>
        <w:ind w:firstLine="240"/>
        <w:jc w:val="both"/>
      </w:pPr>
      <w:bookmarkStart w:id="171" w:name="159"/>
      <w:bookmarkEnd w:id="170"/>
      <w:r>
        <w:rPr>
          <w:rFonts w:ascii="Arial" w:hAnsi="Arial"/>
          <w:b/>
          <w:color w:val="000000"/>
          <w:sz w:val="18"/>
        </w:rPr>
        <w:t>Стаття 38.</w:t>
      </w:r>
      <w:r>
        <w:rPr>
          <w:rFonts w:ascii="Arial" w:hAnsi="Arial"/>
          <w:color w:val="000000"/>
          <w:sz w:val="18"/>
        </w:rPr>
        <w:t xml:space="preserve"> Установити, що у 2025 році для осіб, яким пенсія призначена відповідно до </w:t>
      </w:r>
      <w:r>
        <w:rPr>
          <w:rFonts w:ascii="Arial" w:hAnsi="Arial"/>
          <w:color w:val="293A55"/>
          <w:sz w:val="18"/>
        </w:rPr>
        <w:t>Закону України "Про пенсійне забезпечення осіб, звільнених з військової служби, та деяких інших осіб"</w:t>
      </w:r>
      <w:r>
        <w:rPr>
          <w:rFonts w:ascii="Arial" w:hAnsi="Arial"/>
          <w:color w:val="000000"/>
          <w:sz w:val="18"/>
        </w:rPr>
        <w:t>, р</w:t>
      </w:r>
      <w:r>
        <w:rPr>
          <w:rFonts w:ascii="Arial" w:hAnsi="Arial"/>
          <w:color w:val="000000"/>
          <w:sz w:val="18"/>
        </w:rPr>
        <w:t>озмір із солідарної системи загальнообов'язкового державного пенсійного страхування визначається на рівні трьох прожиткових мінімумів для осіб, які втратили працездатність, встановлених законодавством.</w:t>
      </w:r>
    </w:p>
    <w:p w:rsidR="00981BD4" w:rsidRDefault="006D4CD7">
      <w:pPr>
        <w:spacing w:after="75"/>
        <w:ind w:firstLine="240"/>
        <w:jc w:val="both"/>
      </w:pPr>
      <w:bookmarkStart w:id="172" w:name="160"/>
      <w:bookmarkEnd w:id="171"/>
      <w:r>
        <w:rPr>
          <w:rFonts w:ascii="Arial" w:hAnsi="Arial"/>
          <w:color w:val="000000"/>
          <w:sz w:val="18"/>
        </w:rPr>
        <w:t>У 2025 році (починаючи з 1 січня) для осіб, яким пенсі</w:t>
      </w:r>
      <w:r>
        <w:rPr>
          <w:rFonts w:ascii="Arial" w:hAnsi="Arial"/>
          <w:color w:val="000000"/>
          <w:sz w:val="18"/>
        </w:rPr>
        <w:t xml:space="preserve">ї (щомісячне довічне грошове утримання) призначено відповідно до </w:t>
      </w:r>
      <w:r>
        <w:rPr>
          <w:rFonts w:ascii="Arial" w:hAnsi="Arial"/>
          <w:color w:val="293A55"/>
          <w:sz w:val="18"/>
        </w:rPr>
        <w:t>законів України "Про державну службу"</w:t>
      </w:r>
      <w:r>
        <w:rPr>
          <w:rFonts w:ascii="Arial" w:hAnsi="Arial"/>
          <w:color w:val="000000"/>
          <w:sz w:val="18"/>
        </w:rPr>
        <w:t xml:space="preserve">, </w:t>
      </w:r>
      <w:r>
        <w:rPr>
          <w:rFonts w:ascii="Arial" w:hAnsi="Arial"/>
          <w:color w:val="293A55"/>
          <w:sz w:val="18"/>
        </w:rPr>
        <w:t>"Про службу в органах місцевого самоврядування"</w:t>
      </w:r>
      <w:r>
        <w:rPr>
          <w:rFonts w:ascii="Arial" w:hAnsi="Arial"/>
          <w:color w:val="000000"/>
          <w:sz w:val="18"/>
        </w:rPr>
        <w:t xml:space="preserve">, </w:t>
      </w:r>
      <w:r>
        <w:rPr>
          <w:rFonts w:ascii="Arial" w:hAnsi="Arial"/>
          <w:color w:val="293A55"/>
          <w:sz w:val="18"/>
        </w:rPr>
        <w:t>"Про статус народного депутата України"</w:t>
      </w:r>
      <w:r>
        <w:rPr>
          <w:rFonts w:ascii="Arial" w:hAnsi="Arial"/>
          <w:color w:val="000000"/>
          <w:sz w:val="18"/>
        </w:rPr>
        <w:t xml:space="preserve">, </w:t>
      </w:r>
      <w:r>
        <w:rPr>
          <w:rFonts w:ascii="Arial" w:hAnsi="Arial"/>
          <w:color w:val="293A55"/>
          <w:sz w:val="18"/>
        </w:rPr>
        <w:t>"Про наукову і науково-технічну діяльність"</w:t>
      </w:r>
      <w:r>
        <w:rPr>
          <w:rFonts w:ascii="Arial" w:hAnsi="Arial"/>
          <w:color w:val="000000"/>
          <w:sz w:val="18"/>
        </w:rPr>
        <w:t xml:space="preserve">, </w:t>
      </w:r>
      <w:r>
        <w:rPr>
          <w:rFonts w:ascii="Arial" w:hAnsi="Arial"/>
          <w:color w:val="293A55"/>
          <w:sz w:val="18"/>
        </w:rPr>
        <w:t xml:space="preserve">"Про статус і </w:t>
      </w:r>
      <w:r>
        <w:rPr>
          <w:rFonts w:ascii="Arial" w:hAnsi="Arial"/>
          <w:color w:val="293A55"/>
          <w:sz w:val="18"/>
        </w:rPr>
        <w:t>соціальний захист громадян, які постраждали внаслідок Чорнобильської катастрофи"</w:t>
      </w:r>
      <w:r>
        <w:rPr>
          <w:rFonts w:ascii="Arial" w:hAnsi="Arial"/>
          <w:color w:val="000000"/>
          <w:sz w:val="18"/>
        </w:rPr>
        <w:t xml:space="preserve">, </w:t>
      </w:r>
      <w:r>
        <w:rPr>
          <w:rFonts w:ascii="Arial" w:hAnsi="Arial"/>
          <w:color w:val="293A55"/>
          <w:sz w:val="18"/>
        </w:rPr>
        <w:t>"Про прокуратуру"</w:t>
      </w:r>
      <w:r>
        <w:rPr>
          <w:rFonts w:ascii="Arial" w:hAnsi="Arial"/>
          <w:color w:val="000000"/>
          <w:sz w:val="18"/>
        </w:rPr>
        <w:t xml:space="preserve">, </w:t>
      </w:r>
      <w:r>
        <w:rPr>
          <w:rFonts w:ascii="Arial" w:hAnsi="Arial"/>
          <w:color w:val="293A55"/>
          <w:sz w:val="18"/>
        </w:rPr>
        <w:t>"Про судоустрій і статус суддів"</w:t>
      </w:r>
      <w:r>
        <w:rPr>
          <w:rFonts w:ascii="Arial" w:hAnsi="Arial"/>
          <w:color w:val="000000"/>
          <w:sz w:val="18"/>
        </w:rPr>
        <w:t xml:space="preserve">, </w:t>
      </w:r>
      <w:r>
        <w:rPr>
          <w:rFonts w:ascii="Arial" w:hAnsi="Arial"/>
          <w:color w:val="293A55"/>
          <w:sz w:val="18"/>
        </w:rPr>
        <w:t>"Про Конституційний Суд України"</w:t>
      </w:r>
      <w:r>
        <w:rPr>
          <w:rFonts w:ascii="Arial" w:hAnsi="Arial"/>
          <w:color w:val="000000"/>
          <w:sz w:val="18"/>
        </w:rPr>
        <w:t xml:space="preserve"> та які мають право на пенсію відповідно до </w:t>
      </w:r>
      <w:r>
        <w:rPr>
          <w:rFonts w:ascii="Arial" w:hAnsi="Arial"/>
          <w:color w:val="293A55"/>
          <w:sz w:val="18"/>
        </w:rPr>
        <w:t>Закону України "Про загальнообов'язкове держа</w:t>
      </w:r>
      <w:r>
        <w:rPr>
          <w:rFonts w:ascii="Arial" w:hAnsi="Arial"/>
          <w:color w:val="293A55"/>
          <w:sz w:val="18"/>
        </w:rPr>
        <w:t>вне пенсійне страхування"</w:t>
      </w:r>
      <w:r>
        <w:rPr>
          <w:rFonts w:ascii="Arial" w:hAnsi="Arial"/>
          <w:color w:val="000000"/>
          <w:sz w:val="18"/>
        </w:rPr>
        <w:t xml:space="preserve">, частина пенсійної виплати (частина щомісячного довічного грошового утримання), що визначена відповідно до </w:t>
      </w:r>
      <w:r>
        <w:rPr>
          <w:rFonts w:ascii="Arial" w:hAnsi="Arial"/>
          <w:color w:val="293A55"/>
          <w:sz w:val="18"/>
        </w:rPr>
        <w:t>статті 27</w:t>
      </w:r>
      <w:r>
        <w:rPr>
          <w:rFonts w:ascii="Arial" w:hAnsi="Arial"/>
          <w:color w:val="000000"/>
          <w:sz w:val="18"/>
        </w:rPr>
        <w:t xml:space="preserve">, абзацу другого </w:t>
      </w:r>
      <w:r>
        <w:rPr>
          <w:rFonts w:ascii="Arial" w:hAnsi="Arial"/>
          <w:color w:val="293A55"/>
          <w:sz w:val="18"/>
        </w:rPr>
        <w:t>частини першої</w:t>
      </w:r>
      <w:r>
        <w:rPr>
          <w:rFonts w:ascii="Arial" w:hAnsi="Arial"/>
          <w:color w:val="000000"/>
          <w:sz w:val="18"/>
        </w:rPr>
        <w:t xml:space="preserve"> та </w:t>
      </w:r>
      <w:r>
        <w:rPr>
          <w:rFonts w:ascii="Arial" w:hAnsi="Arial"/>
          <w:color w:val="293A55"/>
          <w:sz w:val="18"/>
        </w:rPr>
        <w:t>частини другої статті 28 Закону України "Про загальнообов'язкове державне пенсі</w:t>
      </w:r>
      <w:r>
        <w:rPr>
          <w:rFonts w:ascii="Arial" w:hAnsi="Arial"/>
          <w:color w:val="293A55"/>
          <w:sz w:val="18"/>
        </w:rPr>
        <w:t>йне страхування"</w:t>
      </w:r>
      <w:r>
        <w:rPr>
          <w:rFonts w:ascii="Arial" w:hAnsi="Arial"/>
          <w:color w:val="000000"/>
          <w:sz w:val="18"/>
        </w:rPr>
        <w:t>, фінансується із солідарної системи загальнообов'язкового державного пенсійного страхування, а різниця пенсійної виплати фінансується відповідно до законодавства.</w:t>
      </w:r>
    </w:p>
    <w:p w:rsidR="00981BD4" w:rsidRDefault="006D4CD7">
      <w:pPr>
        <w:spacing w:after="75"/>
        <w:ind w:firstLine="240"/>
        <w:jc w:val="both"/>
      </w:pPr>
      <w:bookmarkStart w:id="173" w:name="32810"/>
      <w:bookmarkEnd w:id="172"/>
      <w:r>
        <w:rPr>
          <w:rFonts w:ascii="Arial" w:hAnsi="Arial"/>
          <w:b/>
          <w:color w:val="000000"/>
          <w:sz w:val="18"/>
        </w:rPr>
        <w:t>Стаття 39.</w:t>
      </w:r>
      <w:r>
        <w:rPr>
          <w:rFonts w:ascii="Arial" w:hAnsi="Arial"/>
          <w:color w:val="293A55"/>
          <w:sz w:val="18"/>
        </w:rPr>
        <w:t xml:space="preserve"> Установити, що у 2025 році розмір максимальної величини бази нара</w:t>
      </w:r>
      <w:r>
        <w:rPr>
          <w:rFonts w:ascii="Arial" w:hAnsi="Arial"/>
          <w:color w:val="293A55"/>
          <w:sz w:val="18"/>
        </w:rPr>
        <w:t>хування єдиного внеску на загальнообов'язкове державне соціальне страхування (максимальної суми доходу застрахованої особи на місяць, на яку нараховується єдиний внесок на загальнообов'язкове державне соціальне страхування, визначеної</w:t>
      </w:r>
      <w:r>
        <w:rPr>
          <w:rFonts w:ascii="Arial" w:hAnsi="Arial"/>
          <w:color w:val="000000"/>
          <w:sz w:val="18"/>
        </w:rPr>
        <w:t xml:space="preserve"> </w:t>
      </w:r>
      <w:r>
        <w:rPr>
          <w:rFonts w:ascii="Arial" w:hAnsi="Arial"/>
          <w:color w:val="293A55"/>
          <w:sz w:val="18"/>
        </w:rPr>
        <w:t xml:space="preserve">Законом України "Про </w:t>
      </w:r>
      <w:r>
        <w:rPr>
          <w:rFonts w:ascii="Arial" w:hAnsi="Arial"/>
          <w:color w:val="293A55"/>
          <w:sz w:val="18"/>
        </w:rPr>
        <w:t>збір та облік єдиного внеску на загальнообов'язкове державне соціальне страхування") дорівнює:</w:t>
      </w:r>
    </w:p>
    <w:p w:rsidR="00981BD4" w:rsidRDefault="006D4CD7">
      <w:pPr>
        <w:spacing w:after="75"/>
        <w:ind w:firstLine="240"/>
        <w:jc w:val="both"/>
      </w:pPr>
      <w:bookmarkStart w:id="174" w:name="32811"/>
      <w:bookmarkEnd w:id="173"/>
      <w:r>
        <w:rPr>
          <w:rFonts w:ascii="Arial" w:hAnsi="Arial"/>
          <w:color w:val="293A55"/>
          <w:sz w:val="18"/>
        </w:rPr>
        <w:t>для максимальної суми доходу застрахованої особи на місяць (крім доходу у вигляді грошового забезпечення, грошових винагород та інших виплат, нарахованих військо</w:t>
      </w:r>
      <w:r>
        <w:rPr>
          <w:rFonts w:ascii="Arial" w:hAnsi="Arial"/>
          <w:color w:val="293A55"/>
          <w:sz w:val="18"/>
        </w:rPr>
        <w:t>вослужбовцям, поліцейським та особам рядового і начальницького складу), починаючи з 1 січня - двадцяти розмірам мінімальної заробітної плати, встановленої законом;</w:t>
      </w:r>
    </w:p>
    <w:p w:rsidR="00981BD4" w:rsidRDefault="006D4CD7">
      <w:pPr>
        <w:spacing w:after="75"/>
        <w:ind w:firstLine="240"/>
        <w:jc w:val="both"/>
      </w:pPr>
      <w:bookmarkStart w:id="175" w:name="32812"/>
      <w:bookmarkEnd w:id="174"/>
      <w:r>
        <w:rPr>
          <w:rFonts w:ascii="Arial" w:hAnsi="Arial"/>
          <w:color w:val="293A55"/>
          <w:sz w:val="18"/>
        </w:rPr>
        <w:t>для максимальної суми доходу застрахованої особи на місяць у вигляді грошового забезпечення,</w:t>
      </w:r>
      <w:r>
        <w:rPr>
          <w:rFonts w:ascii="Arial" w:hAnsi="Arial"/>
          <w:color w:val="293A55"/>
          <w:sz w:val="18"/>
        </w:rPr>
        <w:t xml:space="preserve"> грошових винагород та інших виплат, нарахованих військовослужбовцям, поліцейським та особам рядового і начальницького складу: з 1 січня 2025 року по 31 липня 2025 року - двадцяти розмірам мінімальної заробітної плати, встановленої законом; з 1 серпня 2025</w:t>
      </w:r>
      <w:r>
        <w:rPr>
          <w:rFonts w:ascii="Arial" w:hAnsi="Arial"/>
          <w:color w:val="293A55"/>
          <w:sz w:val="18"/>
        </w:rPr>
        <w:t xml:space="preserve"> року по 31 грудня 2025 року - п'ятнадцяти розмірам мінімальної заробітної плати, встановленої законом.</w:t>
      </w:r>
    </w:p>
    <w:p w:rsidR="00981BD4" w:rsidRDefault="006D4CD7">
      <w:pPr>
        <w:spacing w:after="75"/>
        <w:ind w:firstLine="240"/>
        <w:jc w:val="right"/>
      </w:pPr>
      <w:bookmarkStart w:id="176" w:name="32813"/>
      <w:bookmarkEnd w:id="175"/>
      <w:r>
        <w:rPr>
          <w:rFonts w:ascii="Arial" w:hAnsi="Arial"/>
          <w:color w:val="293A55"/>
          <w:sz w:val="18"/>
        </w:rPr>
        <w:t>(стаття 39 у редакції Закону</w:t>
      </w:r>
      <w:r>
        <w:br/>
      </w:r>
      <w:r>
        <w:rPr>
          <w:rFonts w:ascii="Arial" w:hAnsi="Arial"/>
          <w:color w:val="293A55"/>
          <w:sz w:val="18"/>
        </w:rPr>
        <w:t xml:space="preserve"> України від 31.07.2025 р. N 4561-IX)</w:t>
      </w:r>
    </w:p>
    <w:p w:rsidR="00981BD4" w:rsidRDefault="006D4CD7">
      <w:pPr>
        <w:spacing w:after="75"/>
        <w:ind w:firstLine="240"/>
        <w:jc w:val="both"/>
      </w:pPr>
      <w:bookmarkStart w:id="177" w:name="162"/>
      <w:bookmarkEnd w:id="176"/>
      <w:r>
        <w:rPr>
          <w:rFonts w:ascii="Arial" w:hAnsi="Arial"/>
          <w:b/>
          <w:color w:val="000000"/>
          <w:sz w:val="18"/>
        </w:rPr>
        <w:t>Стаття 40.</w:t>
      </w:r>
      <w:r>
        <w:rPr>
          <w:rFonts w:ascii="Arial" w:hAnsi="Arial"/>
          <w:color w:val="000000"/>
          <w:sz w:val="18"/>
        </w:rPr>
        <w:t xml:space="preserve"> Установити, що у 2025 році акціонерне товариство "Державний ощадний банк У</w:t>
      </w:r>
      <w:r>
        <w:rPr>
          <w:rFonts w:ascii="Arial" w:hAnsi="Arial"/>
          <w:color w:val="000000"/>
          <w:sz w:val="18"/>
        </w:rPr>
        <w:t>країни" перераховує до Пенсійного фонду України залишок коштів, що утворився в нього станом на 1 січня 2025 року на рахунках внутрішньо переміщених осіб, відкритих в акціонерному товаристві "Державний ощадний банк України" для виплати пенсій (щомісячного д</w:t>
      </w:r>
      <w:r>
        <w:rPr>
          <w:rFonts w:ascii="Arial" w:hAnsi="Arial"/>
          <w:color w:val="000000"/>
          <w:sz w:val="18"/>
        </w:rPr>
        <w:t xml:space="preserve">овічного грошового утримання) відповідно до </w:t>
      </w:r>
      <w:r>
        <w:rPr>
          <w:rFonts w:ascii="Arial" w:hAnsi="Arial"/>
          <w:color w:val="293A55"/>
          <w:sz w:val="18"/>
        </w:rPr>
        <w:t>постанови Кабінету Міністрів України від 5 листопада 2014 року N 637 "Про здійснення соціальних виплат внутрішньо переміщеним особам"</w:t>
      </w:r>
      <w:r>
        <w:rPr>
          <w:rFonts w:ascii="Arial" w:hAnsi="Arial"/>
          <w:color w:val="000000"/>
          <w:sz w:val="18"/>
        </w:rPr>
        <w:t xml:space="preserve">, рух за якими не здійснювався більше одного року, а також осіб, які згідно із </w:t>
      </w:r>
      <w:r>
        <w:rPr>
          <w:rFonts w:ascii="Arial" w:hAnsi="Arial"/>
          <w:color w:val="000000"/>
          <w:sz w:val="18"/>
        </w:rPr>
        <w:t>зазначеною постановою не пройшли фізичну ідентифікацію протягом шести місяців з дати, коли така ідентифікація повинна бути здійснена.</w:t>
      </w:r>
    </w:p>
    <w:p w:rsidR="00981BD4" w:rsidRDefault="006D4CD7">
      <w:pPr>
        <w:spacing w:after="75"/>
        <w:ind w:firstLine="240"/>
        <w:jc w:val="both"/>
      </w:pPr>
      <w:bookmarkStart w:id="178" w:name="163"/>
      <w:bookmarkEnd w:id="177"/>
      <w:r>
        <w:rPr>
          <w:rFonts w:ascii="Arial" w:hAnsi="Arial"/>
          <w:color w:val="000000"/>
          <w:sz w:val="18"/>
        </w:rPr>
        <w:t>Перерахування здійснюється згідно з графіком, установленим Міністерством фінансів України за погодженням з Національним ба</w:t>
      </w:r>
      <w:r>
        <w:rPr>
          <w:rFonts w:ascii="Arial" w:hAnsi="Arial"/>
          <w:color w:val="000000"/>
          <w:sz w:val="18"/>
        </w:rPr>
        <w:t xml:space="preserve">нком України, у мірі, в якій таке перерахування не призводить до недотримання з боку акціонерного товариства "Державний ощадний банк України" рівня капіталу та </w:t>
      </w:r>
      <w:proofErr w:type="spellStart"/>
      <w:r>
        <w:rPr>
          <w:rFonts w:ascii="Arial" w:hAnsi="Arial"/>
          <w:color w:val="000000"/>
          <w:sz w:val="18"/>
        </w:rPr>
        <w:t>пруденційних</w:t>
      </w:r>
      <w:proofErr w:type="spellEnd"/>
      <w:r>
        <w:rPr>
          <w:rFonts w:ascii="Arial" w:hAnsi="Arial"/>
          <w:color w:val="000000"/>
          <w:sz w:val="18"/>
        </w:rPr>
        <w:t xml:space="preserve"> нормативів, необхідних для забезпечення вимог, установлених </w:t>
      </w:r>
      <w:r>
        <w:rPr>
          <w:rFonts w:ascii="Arial" w:hAnsi="Arial"/>
          <w:color w:val="293A55"/>
          <w:sz w:val="18"/>
        </w:rPr>
        <w:t>Законом України "Про ба</w:t>
      </w:r>
      <w:r>
        <w:rPr>
          <w:rFonts w:ascii="Arial" w:hAnsi="Arial"/>
          <w:color w:val="293A55"/>
          <w:sz w:val="18"/>
        </w:rPr>
        <w:t>нки і банківську діяльність"</w:t>
      </w:r>
      <w:r>
        <w:rPr>
          <w:rFonts w:ascii="Arial" w:hAnsi="Arial"/>
          <w:color w:val="000000"/>
          <w:sz w:val="18"/>
        </w:rPr>
        <w:t>.</w:t>
      </w:r>
    </w:p>
    <w:p w:rsidR="00981BD4" w:rsidRDefault="006D4CD7">
      <w:pPr>
        <w:spacing w:after="75"/>
        <w:ind w:firstLine="240"/>
        <w:jc w:val="both"/>
      </w:pPr>
      <w:bookmarkStart w:id="179" w:name="164"/>
      <w:bookmarkEnd w:id="178"/>
      <w:r>
        <w:rPr>
          <w:rFonts w:ascii="Arial" w:hAnsi="Arial"/>
          <w:color w:val="000000"/>
          <w:sz w:val="18"/>
        </w:rPr>
        <w:t>Акціонерне товариство "Державний ощадний банк України" не здійснює перерахування коштів, якщо рахунок внутрішньо переміщеної особи або майнові права на грошові кошти, що розміщені на такому рахунку, є предметом обтяження, ареш</w:t>
      </w:r>
      <w:r>
        <w:rPr>
          <w:rFonts w:ascii="Arial" w:hAnsi="Arial"/>
          <w:color w:val="000000"/>
          <w:sz w:val="18"/>
        </w:rPr>
        <w:t>ту або законодавством заборонено перерахування відповідних коштів з інших причин.</w:t>
      </w:r>
    </w:p>
    <w:p w:rsidR="00981BD4" w:rsidRDefault="006D4CD7">
      <w:pPr>
        <w:spacing w:after="75"/>
        <w:ind w:firstLine="240"/>
        <w:jc w:val="both"/>
      </w:pPr>
      <w:bookmarkStart w:id="180" w:name="165"/>
      <w:bookmarkEnd w:id="179"/>
      <w:r>
        <w:rPr>
          <w:rFonts w:ascii="Arial" w:hAnsi="Arial"/>
          <w:color w:val="000000"/>
          <w:sz w:val="18"/>
        </w:rPr>
        <w:t>У разі звернення до акціонерного товариства "Державний ощадний банк України"/Пенсійного фонду України пенсіонерів, кошти на виплату пенсій (щомісячного довічного грошового ут</w:t>
      </w:r>
      <w:r>
        <w:rPr>
          <w:rFonts w:ascii="Arial" w:hAnsi="Arial"/>
          <w:color w:val="000000"/>
          <w:sz w:val="18"/>
        </w:rPr>
        <w:t>римання) яких повернуто Пенсійному фонду України, відновлення та виплата їм пенсій (щомісячного довічного грошового утримання) здійснюються у порядку, встановленому Кабінетом Міністрів України.</w:t>
      </w:r>
    </w:p>
    <w:p w:rsidR="00981BD4" w:rsidRDefault="006D4CD7">
      <w:pPr>
        <w:spacing w:after="75"/>
        <w:ind w:firstLine="240"/>
        <w:jc w:val="both"/>
      </w:pPr>
      <w:bookmarkStart w:id="181" w:name="166"/>
      <w:bookmarkEnd w:id="180"/>
      <w:r>
        <w:rPr>
          <w:rFonts w:ascii="Arial" w:hAnsi="Arial"/>
          <w:color w:val="000000"/>
          <w:sz w:val="18"/>
        </w:rPr>
        <w:lastRenderedPageBreak/>
        <w:t xml:space="preserve">Кабінет Міністрів України має право встановлювати особливості </w:t>
      </w:r>
      <w:r>
        <w:rPr>
          <w:rFonts w:ascii="Arial" w:hAnsi="Arial"/>
          <w:color w:val="000000"/>
          <w:sz w:val="18"/>
        </w:rPr>
        <w:t>застосування цієї статті за погодженням з Національним банком України.</w:t>
      </w:r>
    </w:p>
    <w:p w:rsidR="00981BD4" w:rsidRDefault="006D4CD7">
      <w:pPr>
        <w:spacing w:after="75"/>
        <w:ind w:firstLine="240"/>
        <w:jc w:val="both"/>
      </w:pPr>
      <w:bookmarkStart w:id="182" w:name="167"/>
      <w:bookmarkEnd w:id="181"/>
      <w:r>
        <w:rPr>
          <w:rFonts w:ascii="Arial" w:hAnsi="Arial"/>
          <w:b/>
          <w:color w:val="000000"/>
          <w:sz w:val="18"/>
        </w:rPr>
        <w:t>Стаття 41.</w:t>
      </w:r>
      <w:r>
        <w:rPr>
          <w:rFonts w:ascii="Arial" w:hAnsi="Arial"/>
          <w:color w:val="000000"/>
          <w:sz w:val="18"/>
        </w:rPr>
        <w:t xml:space="preserve"> Установити, що у 2025 році у випадках, передбачених </w:t>
      </w:r>
      <w:r>
        <w:rPr>
          <w:rFonts w:ascii="Arial" w:hAnsi="Arial"/>
          <w:color w:val="293A55"/>
          <w:sz w:val="18"/>
        </w:rPr>
        <w:t>Законом України "Про судоустрій і статус суддів"</w:t>
      </w:r>
      <w:r>
        <w:rPr>
          <w:rFonts w:ascii="Arial" w:hAnsi="Arial"/>
          <w:color w:val="000000"/>
          <w:sz w:val="18"/>
        </w:rPr>
        <w:t>, судді місцевого суду в межах коштів, передбачених у кошторисі на суддівс</w:t>
      </w:r>
      <w:r>
        <w:rPr>
          <w:rFonts w:ascii="Arial" w:hAnsi="Arial"/>
          <w:color w:val="000000"/>
          <w:sz w:val="18"/>
        </w:rPr>
        <w:t>ьку винагороду, щомісяця виплачується спеціальна доплата у розмірі п'яти прожиткових мінімумів для працездатних осіб, що застосовується для визначення базового розміру посадового окладу судді.</w:t>
      </w:r>
    </w:p>
    <w:p w:rsidR="00981BD4" w:rsidRDefault="006D4CD7">
      <w:pPr>
        <w:spacing w:after="75"/>
        <w:ind w:firstLine="240"/>
        <w:jc w:val="both"/>
      </w:pPr>
      <w:bookmarkStart w:id="183" w:name="168"/>
      <w:bookmarkEnd w:id="182"/>
      <w:r>
        <w:rPr>
          <w:rFonts w:ascii="Arial" w:hAnsi="Arial"/>
          <w:color w:val="000000"/>
          <w:sz w:val="18"/>
        </w:rPr>
        <w:t>Така спеціальна доплата є тимчасовою, не вважається складовою с</w:t>
      </w:r>
      <w:r>
        <w:rPr>
          <w:rFonts w:ascii="Arial" w:hAnsi="Arial"/>
          <w:color w:val="000000"/>
          <w:sz w:val="18"/>
        </w:rPr>
        <w:t>уддівської винагороди судді, не застосовується для цілей перерахунку раніше призначеного щомісячного довічного грошового утримання та не впливає на нього.</w:t>
      </w:r>
    </w:p>
    <w:p w:rsidR="00981BD4" w:rsidRDefault="006D4CD7">
      <w:pPr>
        <w:spacing w:after="75"/>
        <w:ind w:firstLine="240"/>
        <w:jc w:val="both"/>
      </w:pPr>
      <w:bookmarkStart w:id="184" w:name="169"/>
      <w:bookmarkEnd w:id="183"/>
      <w:r>
        <w:rPr>
          <w:rFonts w:ascii="Arial" w:hAnsi="Arial"/>
          <w:b/>
          <w:color w:val="000000"/>
          <w:sz w:val="18"/>
        </w:rPr>
        <w:t>Стаття 42.</w:t>
      </w:r>
      <w:r>
        <w:rPr>
          <w:rFonts w:ascii="Arial" w:hAnsi="Arial"/>
          <w:color w:val="000000"/>
          <w:sz w:val="18"/>
        </w:rPr>
        <w:t xml:space="preserve"> Установити, що у 2025 році, як виняток з положень </w:t>
      </w:r>
      <w:r>
        <w:rPr>
          <w:rFonts w:ascii="Arial" w:hAnsi="Arial"/>
          <w:color w:val="293A55"/>
          <w:sz w:val="18"/>
        </w:rPr>
        <w:t>частин першої</w:t>
      </w:r>
      <w:r>
        <w:rPr>
          <w:rFonts w:ascii="Arial" w:hAnsi="Arial"/>
          <w:color w:val="000000"/>
          <w:sz w:val="18"/>
        </w:rPr>
        <w:t xml:space="preserve"> та </w:t>
      </w:r>
      <w:r>
        <w:rPr>
          <w:rFonts w:ascii="Arial" w:hAnsi="Arial"/>
          <w:color w:val="293A55"/>
          <w:sz w:val="18"/>
        </w:rPr>
        <w:t>третьої статті 15</w:t>
      </w:r>
      <w:r>
        <w:rPr>
          <w:rFonts w:ascii="Arial" w:hAnsi="Arial"/>
          <w:color w:val="000000"/>
          <w:sz w:val="18"/>
        </w:rPr>
        <w:t xml:space="preserve">, </w:t>
      </w:r>
      <w:r>
        <w:rPr>
          <w:rFonts w:ascii="Arial" w:hAnsi="Arial"/>
          <w:color w:val="293A55"/>
          <w:sz w:val="18"/>
        </w:rPr>
        <w:t>част</w:t>
      </w:r>
      <w:r>
        <w:rPr>
          <w:rFonts w:ascii="Arial" w:hAnsi="Arial"/>
          <w:color w:val="293A55"/>
          <w:sz w:val="18"/>
        </w:rPr>
        <w:t>ини четвертої статті 23</w:t>
      </w:r>
      <w:r>
        <w:rPr>
          <w:rFonts w:ascii="Arial" w:hAnsi="Arial"/>
          <w:color w:val="000000"/>
          <w:sz w:val="18"/>
        </w:rPr>
        <w:t xml:space="preserve">, </w:t>
      </w:r>
      <w:r>
        <w:rPr>
          <w:rFonts w:ascii="Arial" w:hAnsi="Arial"/>
          <w:color w:val="293A55"/>
          <w:sz w:val="18"/>
        </w:rPr>
        <w:t>статті 30</w:t>
      </w:r>
      <w:r>
        <w:rPr>
          <w:rFonts w:ascii="Arial" w:hAnsi="Arial"/>
          <w:color w:val="000000"/>
          <w:sz w:val="18"/>
        </w:rPr>
        <w:t xml:space="preserve">, </w:t>
      </w:r>
      <w:r>
        <w:rPr>
          <w:rFonts w:ascii="Arial" w:hAnsi="Arial"/>
          <w:color w:val="293A55"/>
          <w:sz w:val="18"/>
        </w:rPr>
        <w:t>частини другої статті 48</w:t>
      </w:r>
      <w:r>
        <w:rPr>
          <w:rFonts w:ascii="Arial" w:hAnsi="Arial"/>
          <w:color w:val="000000"/>
          <w:sz w:val="18"/>
        </w:rPr>
        <w:t xml:space="preserve">, </w:t>
      </w:r>
      <w:r>
        <w:rPr>
          <w:rFonts w:ascii="Arial" w:hAnsi="Arial"/>
          <w:color w:val="293A55"/>
          <w:sz w:val="18"/>
        </w:rPr>
        <w:t>пункту 5 частини першої статті 52 Бюджетного кодексу України</w:t>
      </w:r>
      <w:r>
        <w:rPr>
          <w:rFonts w:ascii="Arial" w:hAnsi="Arial"/>
          <w:color w:val="000000"/>
          <w:sz w:val="18"/>
        </w:rPr>
        <w:t>, за рішенням Кабінету Міністрів України та за згодою з відповідним кредитором кредити (позики), що залучаються державою від іноземних</w:t>
      </w:r>
      <w:r>
        <w:rPr>
          <w:rFonts w:ascii="Arial" w:hAnsi="Arial"/>
          <w:color w:val="000000"/>
          <w:sz w:val="18"/>
        </w:rPr>
        <w:t xml:space="preserve"> держав, іноземних фінансових установ і міжнародних фінансових організацій для реалізації інвестиційних проектів, можуть спрямовуватися на фінансування загального фонду державного бюджету з подальшим передбаченням у наступних бюджетних періодах видатків сп</w:t>
      </w:r>
      <w:r>
        <w:rPr>
          <w:rFonts w:ascii="Arial" w:hAnsi="Arial"/>
          <w:color w:val="000000"/>
          <w:sz w:val="18"/>
        </w:rPr>
        <w:t>еціального фонду державного бюджету та джерел їх покриття, в тому числі з можливістю передбачення відповідних видатків за рахунок коштів загального фонду державного бюджету відповідно до закону про Державний бюджет України на відповідний рік, у розмірі, не</w:t>
      </w:r>
      <w:r>
        <w:rPr>
          <w:rFonts w:ascii="Arial" w:hAnsi="Arial"/>
          <w:color w:val="000000"/>
          <w:sz w:val="18"/>
        </w:rPr>
        <w:t>обхідному для досягнення цілей, визначених міжнародними договорами, на підставі яких залучаються такі кредити (позики). Закупівлі в рамках реалізації таких інвестиційних проектів здійснюються згідно з правилами і процедурами, встановленими міжнародними фін</w:t>
      </w:r>
      <w:r>
        <w:rPr>
          <w:rFonts w:ascii="Arial" w:hAnsi="Arial"/>
          <w:color w:val="000000"/>
          <w:sz w:val="18"/>
        </w:rPr>
        <w:t xml:space="preserve">ансовими організаціями, відповідно до </w:t>
      </w:r>
      <w:r>
        <w:rPr>
          <w:rFonts w:ascii="Arial" w:hAnsi="Arial"/>
          <w:color w:val="293A55"/>
          <w:sz w:val="18"/>
        </w:rPr>
        <w:t>статті 6 Закону України "Про публічні закупівлі"</w:t>
      </w:r>
      <w:r>
        <w:rPr>
          <w:rFonts w:ascii="Arial" w:hAnsi="Arial"/>
          <w:color w:val="000000"/>
          <w:sz w:val="18"/>
        </w:rPr>
        <w:t>.</w:t>
      </w:r>
    </w:p>
    <w:p w:rsidR="00981BD4" w:rsidRDefault="006D4CD7">
      <w:pPr>
        <w:spacing w:after="75"/>
        <w:ind w:firstLine="240"/>
        <w:jc w:val="both"/>
      </w:pPr>
      <w:bookmarkStart w:id="185" w:name="170"/>
      <w:bookmarkEnd w:id="184"/>
      <w:r>
        <w:rPr>
          <w:rFonts w:ascii="Arial" w:hAnsi="Arial"/>
          <w:b/>
          <w:color w:val="000000"/>
          <w:sz w:val="18"/>
        </w:rPr>
        <w:t>Стаття 43.</w:t>
      </w:r>
      <w:r>
        <w:rPr>
          <w:rFonts w:ascii="Arial" w:hAnsi="Arial"/>
          <w:color w:val="000000"/>
          <w:sz w:val="18"/>
        </w:rPr>
        <w:t xml:space="preserve"> Створити у 2025 році фонд ліквідації наслідків збройної агресії у складі спеціального фонду Державного бюджету України з метою ліквідації наслідків (у тому ч</w:t>
      </w:r>
      <w:r>
        <w:rPr>
          <w:rFonts w:ascii="Arial" w:hAnsi="Arial"/>
          <w:color w:val="000000"/>
          <w:sz w:val="18"/>
        </w:rPr>
        <w:t>ислі гуманітарних, соціальних, економічних), спричинених збройною агресією Російської Федерації проти України.</w:t>
      </w:r>
    </w:p>
    <w:p w:rsidR="00981BD4" w:rsidRDefault="006D4CD7">
      <w:pPr>
        <w:spacing w:after="75"/>
        <w:ind w:firstLine="240"/>
        <w:jc w:val="both"/>
      </w:pPr>
      <w:bookmarkStart w:id="186" w:name="171"/>
      <w:bookmarkEnd w:id="185"/>
      <w:r>
        <w:rPr>
          <w:rFonts w:ascii="Arial" w:hAnsi="Arial"/>
          <w:color w:val="000000"/>
          <w:sz w:val="18"/>
        </w:rPr>
        <w:t>Рішення про виділення коштів з фонду ліквідації наслідків збройної агресії (з відкриттям у разі потреби нових бюджетних програм) приймаються Кабі</w:t>
      </w:r>
      <w:r>
        <w:rPr>
          <w:rFonts w:ascii="Arial" w:hAnsi="Arial"/>
          <w:color w:val="000000"/>
          <w:sz w:val="18"/>
        </w:rPr>
        <w:t>нетом Міністрів України.</w:t>
      </w:r>
    </w:p>
    <w:p w:rsidR="00981BD4" w:rsidRDefault="006D4CD7">
      <w:pPr>
        <w:spacing w:after="75"/>
        <w:ind w:firstLine="240"/>
        <w:jc w:val="both"/>
      </w:pPr>
      <w:bookmarkStart w:id="187" w:name="172"/>
      <w:bookmarkEnd w:id="186"/>
      <w:r>
        <w:rPr>
          <w:rFonts w:ascii="Arial" w:hAnsi="Arial"/>
          <w:color w:val="000000"/>
          <w:sz w:val="18"/>
        </w:rPr>
        <w:t xml:space="preserve">Обмеження, встановлені </w:t>
      </w:r>
      <w:r>
        <w:rPr>
          <w:rFonts w:ascii="Arial" w:hAnsi="Arial"/>
          <w:color w:val="293A55"/>
          <w:sz w:val="18"/>
        </w:rPr>
        <w:t>частиною десятою статті 23 Бюджетного кодексу України</w:t>
      </w:r>
      <w:r>
        <w:rPr>
          <w:rFonts w:ascii="Arial" w:hAnsi="Arial"/>
          <w:color w:val="000000"/>
          <w:sz w:val="18"/>
        </w:rPr>
        <w:t>, не застосовуються у разі прийняття рішень про виділення коштів за напрямом, передбаченим цією статтею.</w:t>
      </w:r>
    </w:p>
    <w:p w:rsidR="00981BD4" w:rsidRDefault="006D4CD7">
      <w:pPr>
        <w:spacing w:after="75"/>
        <w:ind w:firstLine="240"/>
        <w:jc w:val="both"/>
      </w:pPr>
      <w:bookmarkStart w:id="188" w:name="173"/>
      <w:bookmarkEnd w:id="187"/>
      <w:r>
        <w:rPr>
          <w:rFonts w:ascii="Arial" w:hAnsi="Arial"/>
          <w:color w:val="000000"/>
          <w:sz w:val="18"/>
        </w:rPr>
        <w:t xml:space="preserve">Кошти фонду ліквідації наслідків збройної агресії </w:t>
      </w:r>
      <w:r>
        <w:rPr>
          <w:rFonts w:ascii="Arial" w:hAnsi="Arial"/>
          <w:color w:val="000000"/>
          <w:sz w:val="18"/>
        </w:rPr>
        <w:t>спрямовуються на компенсацію за знищений/пошкоджений об'єкт житлового призначення (у тому числі будинки дачні та садові).</w:t>
      </w:r>
    </w:p>
    <w:p w:rsidR="00981BD4" w:rsidRDefault="006D4CD7">
      <w:pPr>
        <w:spacing w:after="75"/>
        <w:ind w:firstLine="240"/>
        <w:jc w:val="both"/>
      </w:pPr>
      <w:bookmarkStart w:id="189" w:name="174"/>
      <w:bookmarkEnd w:id="188"/>
      <w:r>
        <w:rPr>
          <w:rFonts w:ascii="Arial" w:hAnsi="Arial"/>
          <w:color w:val="000000"/>
          <w:sz w:val="18"/>
        </w:rPr>
        <w:t>Звіт про надходження і використання коштів фонду ліквідації наслідків збройної агресії подається Державною казначейською службою Украї</w:t>
      </w:r>
      <w:r>
        <w:rPr>
          <w:rFonts w:ascii="Arial" w:hAnsi="Arial"/>
          <w:color w:val="000000"/>
          <w:sz w:val="18"/>
        </w:rPr>
        <w:t>ни Верховній Раді України, Президенту України, Кабінету Міністрів України, Рахунковій палаті, Міністерству розвитку громад та територій України та Міністерству фінансів України щомісяця не пізніше 25 числа місяця, що настає за звітним періодом.</w:t>
      </w:r>
    </w:p>
    <w:p w:rsidR="00981BD4" w:rsidRDefault="006D4CD7">
      <w:pPr>
        <w:spacing w:after="75"/>
        <w:ind w:firstLine="240"/>
        <w:jc w:val="both"/>
      </w:pPr>
      <w:bookmarkStart w:id="190" w:name="175"/>
      <w:bookmarkEnd w:id="189"/>
      <w:r>
        <w:rPr>
          <w:rFonts w:ascii="Arial" w:hAnsi="Arial"/>
          <w:b/>
          <w:color w:val="000000"/>
          <w:sz w:val="18"/>
        </w:rPr>
        <w:t>Стаття 44.</w:t>
      </w:r>
      <w:r>
        <w:rPr>
          <w:rFonts w:ascii="Arial" w:hAnsi="Arial"/>
          <w:color w:val="000000"/>
          <w:sz w:val="18"/>
        </w:rPr>
        <w:t xml:space="preserve"> </w:t>
      </w:r>
      <w:r>
        <w:rPr>
          <w:rFonts w:ascii="Arial" w:hAnsi="Arial"/>
          <w:color w:val="000000"/>
          <w:sz w:val="18"/>
        </w:rPr>
        <w:t xml:space="preserve">Установити, що, як виняток з положень </w:t>
      </w:r>
      <w:r>
        <w:rPr>
          <w:rFonts w:ascii="Arial" w:hAnsi="Arial"/>
          <w:color w:val="293A55"/>
          <w:sz w:val="18"/>
        </w:rPr>
        <w:t>частини другої статті 57 Бюджетного кодексу України</w:t>
      </w:r>
      <w:r>
        <w:rPr>
          <w:rFonts w:ascii="Arial" w:hAnsi="Arial"/>
          <w:color w:val="000000"/>
          <w:sz w:val="18"/>
        </w:rPr>
        <w:t xml:space="preserve">, залишки коштів станом на 1 січня 2025 року, джерелом формування яких були надходження спеціального фонду державного бюджету в попередніх бюджетних періодах до фонду </w:t>
      </w:r>
      <w:r>
        <w:rPr>
          <w:rFonts w:ascii="Arial" w:hAnsi="Arial"/>
          <w:color w:val="000000"/>
          <w:sz w:val="18"/>
        </w:rPr>
        <w:t>ліквідації наслідків збройної агресії, зберігаються на рахунку спеціального фонду державного бюджету за бюджетною програмою Міністерства розвитку громад та територій України (загальнодержавні видатки та кредитування) "Фонд ліквідації наслідків збройної агр</w:t>
      </w:r>
      <w:r>
        <w:rPr>
          <w:rFonts w:ascii="Arial" w:hAnsi="Arial"/>
          <w:color w:val="000000"/>
          <w:sz w:val="18"/>
        </w:rPr>
        <w:t>есії" (код 3121430) і за рішеннями Кабінету Міністрів України (з відкриттям у разі потреби нових бюджетних програм, включаючи трансферти місцевим бюджетам) спрямовуються на завершення проектів (об'єктів, заходів), реалізація яких у попередніх бюджетних пер</w:t>
      </w:r>
      <w:r>
        <w:rPr>
          <w:rFonts w:ascii="Arial" w:hAnsi="Arial"/>
          <w:color w:val="000000"/>
          <w:sz w:val="18"/>
        </w:rPr>
        <w:t>іодах здійснювалася за рахунок коштів фонду ліквідації наслідків збройної агресії.</w:t>
      </w:r>
    </w:p>
    <w:p w:rsidR="00981BD4" w:rsidRDefault="006D4CD7">
      <w:pPr>
        <w:spacing w:after="75"/>
        <w:ind w:firstLine="240"/>
        <w:jc w:val="both"/>
      </w:pPr>
      <w:bookmarkStart w:id="191" w:name="176"/>
      <w:bookmarkEnd w:id="190"/>
      <w:r>
        <w:rPr>
          <w:rFonts w:ascii="Arial" w:hAnsi="Arial"/>
          <w:b/>
          <w:color w:val="000000"/>
          <w:sz w:val="18"/>
        </w:rPr>
        <w:t>Стаття 45.</w:t>
      </w:r>
      <w:r>
        <w:rPr>
          <w:rFonts w:ascii="Arial" w:hAnsi="Arial"/>
          <w:color w:val="000000"/>
          <w:sz w:val="18"/>
        </w:rPr>
        <w:t xml:space="preserve"> Установити, що у 2025 році на період дії воєнного стану в Україні доплата непрацюючим пенсіонерам, які постійно проживають у зоні безумовного (обов'язкового) відс</w:t>
      </w:r>
      <w:r>
        <w:rPr>
          <w:rFonts w:ascii="Arial" w:hAnsi="Arial"/>
          <w:color w:val="000000"/>
          <w:sz w:val="18"/>
        </w:rPr>
        <w:t>елення та в зоні гарантованого добровільного відселення, встановлюється за умови, що такі особи проживали або працювали у зоні безумовного (обов'язкового) відселення або в зоні гарантованого добровільного відселення, станом на 26 квітня 1986 року чи у пері</w:t>
      </w:r>
      <w:r>
        <w:rPr>
          <w:rFonts w:ascii="Arial" w:hAnsi="Arial"/>
          <w:color w:val="000000"/>
          <w:sz w:val="18"/>
        </w:rPr>
        <w:t>од з 26 квітня 1986 року до 1 січня 1993 року, у зв'язку з чим особі надано статус особи, яка постраждала внаслідок Чорнобильської катастрофи. Доплата за проживання на зазначених територіях встановлюється у розмірі 2361 гривня.</w:t>
      </w:r>
    </w:p>
    <w:p w:rsidR="00981BD4" w:rsidRDefault="006D4CD7">
      <w:pPr>
        <w:spacing w:after="75"/>
        <w:ind w:firstLine="240"/>
        <w:jc w:val="both"/>
      </w:pPr>
      <w:bookmarkStart w:id="192" w:name="177"/>
      <w:bookmarkEnd w:id="191"/>
      <w:r>
        <w:rPr>
          <w:rFonts w:ascii="Arial" w:hAnsi="Arial"/>
          <w:color w:val="000000"/>
          <w:sz w:val="18"/>
        </w:rPr>
        <w:t xml:space="preserve">Особам, які після аварії на </w:t>
      </w:r>
      <w:r>
        <w:rPr>
          <w:rFonts w:ascii="Arial" w:hAnsi="Arial"/>
          <w:color w:val="000000"/>
          <w:sz w:val="18"/>
        </w:rPr>
        <w:t>Чорнобильській АЕС (26 квітня 1986 року) самостійно або у встановленому законодавством порядку за направленнями обласних державних адміністрацій змінили місце проживання за межі зон безумовного (обов'язкового) відселення або гарантованого добровільного від</w:t>
      </w:r>
      <w:r>
        <w:rPr>
          <w:rFonts w:ascii="Arial" w:hAnsi="Arial"/>
          <w:color w:val="000000"/>
          <w:sz w:val="18"/>
        </w:rPr>
        <w:t xml:space="preserve">селення та в подальшому повернулися на постійне місце проживання до цих зон, а також особам, які зареєстрували </w:t>
      </w:r>
      <w:r>
        <w:rPr>
          <w:rFonts w:ascii="Arial" w:hAnsi="Arial"/>
          <w:color w:val="000000"/>
          <w:sz w:val="18"/>
        </w:rPr>
        <w:lastRenderedPageBreak/>
        <w:t>своє місце проживання чи переїхали на постійне місце проживання до зазначених зон після аварії на Чорнобильській АЕС, доплата за проживання в так</w:t>
      </w:r>
      <w:r>
        <w:rPr>
          <w:rFonts w:ascii="Arial" w:hAnsi="Arial"/>
          <w:color w:val="000000"/>
          <w:sz w:val="18"/>
        </w:rPr>
        <w:t>их зонах не встановлюється.</w:t>
      </w:r>
    </w:p>
    <w:p w:rsidR="00981BD4" w:rsidRDefault="006D4CD7">
      <w:pPr>
        <w:spacing w:after="75"/>
        <w:ind w:firstLine="240"/>
        <w:jc w:val="both"/>
      </w:pPr>
      <w:bookmarkStart w:id="193" w:name="178"/>
      <w:bookmarkEnd w:id="192"/>
      <w:r>
        <w:rPr>
          <w:rFonts w:ascii="Arial" w:hAnsi="Arial"/>
          <w:color w:val="000000"/>
          <w:sz w:val="18"/>
        </w:rPr>
        <w:t>Виплата доплати за проживання у зоні безумовного (обов'язкового) відселення та в зоні гарантованого добровільного відселення непрацюючим пенсіонерам припиняється після залишення особою свого місця постійного проживання на зазнач</w:t>
      </w:r>
      <w:r>
        <w:rPr>
          <w:rFonts w:ascii="Arial" w:hAnsi="Arial"/>
          <w:color w:val="000000"/>
          <w:sz w:val="18"/>
        </w:rPr>
        <w:t>ених територіях та декларування/реєстрації місця проживання за межами зон безумовного (обов'язкового) відселення та зон гарантованого добровільного відселення, що підтверджується відомостями Єдиного державного демографічного реєстру та інших державних реєс</w:t>
      </w:r>
      <w:r>
        <w:rPr>
          <w:rFonts w:ascii="Arial" w:hAnsi="Arial"/>
          <w:color w:val="000000"/>
          <w:sz w:val="18"/>
        </w:rPr>
        <w:t>трів.</w:t>
      </w:r>
    </w:p>
    <w:p w:rsidR="00981BD4" w:rsidRDefault="006D4CD7">
      <w:pPr>
        <w:spacing w:after="75"/>
        <w:ind w:firstLine="240"/>
        <w:jc w:val="both"/>
      </w:pPr>
      <w:bookmarkStart w:id="194" w:name="179"/>
      <w:bookmarkEnd w:id="193"/>
      <w:r>
        <w:rPr>
          <w:rFonts w:ascii="Arial" w:hAnsi="Arial"/>
          <w:color w:val="000000"/>
          <w:sz w:val="18"/>
        </w:rPr>
        <w:t xml:space="preserve">Для встановлення виплат, передбачених цією статтею, Пенсійному фонду України забезпечити звірення відомостей про постійне місце проживання одержувачів доплати за проживання у зоні безумовного (обов'язкового) відселення та в зоні гарантованого </w:t>
      </w:r>
      <w:r>
        <w:rPr>
          <w:rFonts w:ascii="Arial" w:hAnsi="Arial"/>
          <w:color w:val="000000"/>
          <w:sz w:val="18"/>
        </w:rPr>
        <w:t xml:space="preserve">добровільного відселення із відомостями Єдиного державного демографічного реєстру та інших державних реєстрів для продовження чи припинення відповідних виплат, а також приведення розмірів доплати за проживання у зоні безумовного (обов'язкового) відселення </w:t>
      </w:r>
      <w:r>
        <w:rPr>
          <w:rFonts w:ascii="Arial" w:hAnsi="Arial"/>
          <w:color w:val="000000"/>
          <w:sz w:val="18"/>
        </w:rPr>
        <w:t>або в зоні гарантованого добровільного відселення та пенсійних виплат у відповідність із цією статтею.</w:t>
      </w:r>
    </w:p>
    <w:p w:rsidR="00981BD4" w:rsidRDefault="006D4CD7">
      <w:pPr>
        <w:spacing w:after="75"/>
        <w:ind w:firstLine="240"/>
        <w:jc w:val="both"/>
      </w:pPr>
      <w:bookmarkStart w:id="195" w:name="180"/>
      <w:bookmarkEnd w:id="194"/>
      <w:r>
        <w:rPr>
          <w:rFonts w:ascii="Arial" w:hAnsi="Arial"/>
          <w:b/>
          <w:color w:val="000000"/>
          <w:sz w:val="18"/>
        </w:rPr>
        <w:t>Стаття 46.</w:t>
      </w:r>
      <w:r>
        <w:rPr>
          <w:rFonts w:ascii="Arial" w:hAnsi="Arial"/>
          <w:color w:val="000000"/>
          <w:sz w:val="18"/>
        </w:rPr>
        <w:t xml:space="preserve"> Установити, що у 2025 році у період дії воєнного стану пенсії, призначені (перераховані) відповідно до </w:t>
      </w:r>
      <w:r>
        <w:rPr>
          <w:rFonts w:ascii="Arial" w:hAnsi="Arial"/>
          <w:color w:val="293A55"/>
          <w:sz w:val="18"/>
        </w:rPr>
        <w:t>Митного кодексу України</w:t>
      </w:r>
      <w:r>
        <w:rPr>
          <w:rFonts w:ascii="Arial" w:hAnsi="Arial"/>
          <w:color w:val="000000"/>
          <w:sz w:val="18"/>
        </w:rPr>
        <w:t xml:space="preserve">, </w:t>
      </w:r>
      <w:r>
        <w:rPr>
          <w:rFonts w:ascii="Arial" w:hAnsi="Arial"/>
          <w:color w:val="293A55"/>
          <w:sz w:val="18"/>
        </w:rPr>
        <w:t>законів Україн</w:t>
      </w:r>
      <w:r>
        <w:rPr>
          <w:rFonts w:ascii="Arial" w:hAnsi="Arial"/>
          <w:color w:val="293A55"/>
          <w:sz w:val="18"/>
        </w:rPr>
        <w:t>и "Про державну службу"</w:t>
      </w:r>
      <w:r>
        <w:rPr>
          <w:rFonts w:ascii="Arial" w:hAnsi="Arial"/>
          <w:color w:val="000000"/>
          <w:sz w:val="18"/>
        </w:rPr>
        <w:t xml:space="preserve">, </w:t>
      </w:r>
      <w:r>
        <w:rPr>
          <w:rFonts w:ascii="Arial" w:hAnsi="Arial"/>
          <w:color w:val="293A55"/>
          <w:sz w:val="18"/>
        </w:rPr>
        <w:t>"Про прокуратуру"</w:t>
      </w:r>
      <w:r>
        <w:rPr>
          <w:rFonts w:ascii="Arial" w:hAnsi="Arial"/>
          <w:color w:val="000000"/>
          <w:sz w:val="18"/>
        </w:rPr>
        <w:t xml:space="preserve">, </w:t>
      </w:r>
      <w:r>
        <w:rPr>
          <w:rFonts w:ascii="Arial" w:hAnsi="Arial"/>
          <w:color w:val="293A55"/>
          <w:sz w:val="18"/>
        </w:rPr>
        <w:t>"Про статус народного депутата України"</w:t>
      </w:r>
      <w:r>
        <w:rPr>
          <w:rFonts w:ascii="Arial" w:hAnsi="Arial"/>
          <w:color w:val="000000"/>
          <w:sz w:val="18"/>
        </w:rPr>
        <w:t xml:space="preserve">, </w:t>
      </w:r>
      <w:r>
        <w:rPr>
          <w:rFonts w:ascii="Arial" w:hAnsi="Arial"/>
          <w:color w:val="293A55"/>
          <w:sz w:val="18"/>
        </w:rPr>
        <w:t>"Про Національний банк України"</w:t>
      </w:r>
      <w:r>
        <w:rPr>
          <w:rFonts w:ascii="Arial" w:hAnsi="Arial"/>
          <w:color w:val="000000"/>
          <w:sz w:val="18"/>
        </w:rPr>
        <w:t xml:space="preserve">, </w:t>
      </w:r>
      <w:r>
        <w:rPr>
          <w:rFonts w:ascii="Arial" w:hAnsi="Arial"/>
          <w:color w:val="293A55"/>
          <w:sz w:val="18"/>
        </w:rPr>
        <w:t>"Про Кабінет Міністрів України"</w:t>
      </w:r>
      <w:r>
        <w:rPr>
          <w:rFonts w:ascii="Arial" w:hAnsi="Arial"/>
          <w:color w:val="000000"/>
          <w:sz w:val="18"/>
        </w:rPr>
        <w:t xml:space="preserve">, </w:t>
      </w:r>
      <w:r>
        <w:rPr>
          <w:rFonts w:ascii="Arial" w:hAnsi="Arial"/>
          <w:color w:val="293A55"/>
          <w:sz w:val="18"/>
        </w:rPr>
        <w:t>"Про дипломатичну службу"</w:t>
      </w:r>
      <w:r>
        <w:rPr>
          <w:rFonts w:ascii="Arial" w:hAnsi="Arial"/>
          <w:color w:val="000000"/>
          <w:sz w:val="18"/>
        </w:rPr>
        <w:t xml:space="preserve">, </w:t>
      </w:r>
      <w:r>
        <w:rPr>
          <w:rFonts w:ascii="Arial" w:hAnsi="Arial"/>
          <w:color w:val="293A55"/>
          <w:sz w:val="18"/>
        </w:rPr>
        <w:t>"Про службу в органах місцевого самоврядування"</w:t>
      </w:r>
      <w:r>
        <w:rPr>
          <w:rFonts w:ascii="Arial" w:hAnsi="Arial"/>
          <w:color w:val="000000"/>
          <w:sz w:val="18"/>
        </w:rPr>
        <w:t xml:space="preserve">, </w:t>
      </w:r>
      <w:r>
        <w:rPr>
          <w:rFonts w:ascii="Arial" w:hAnsi="Arial"/>
          <w:color w:val="293A55"/>
          <w:sz w:val="18"/>
        </w:rPr>
        <w:t>"Про судову експертизу"</w:t>
      </w:r>
      <w:r>
        <w:rPr>
          <w:rFonts w:ascii="Arial" w:hAnsi="Arial"/>
          <w:color w:val="000000"/>
          <w:sz w:val="18"/>
        </w:rPr>
        <w:t xml:space="preserve">, </w:t>
      </w:r>
      <w:r>
        <w:rPr>
          <w:rFonts w:ascii="Arial" w:hAnsi="Arial"/>
          <w:color w:val="293A55"/>
          <w:sz w:val="18"/>
        </w:rPr>
        <w:t>"Про</w:t>
      </w:r>
      <w:r>
        <w:rPr>
          <w:rFonts w:ascii="Arial" w:hAnsi="Arial"/>
          <w:color w:val="293A55"/>
          <w:sz w:val="18"/>
        </w:rPr>
        <w:t xml:space="preserve"> статус і соціальний захист громадян, які постраждали внаслідок Чорнобильської катастрофи"</w:t>
      </w:r>
      <w:r>
        <w:rPr>
          <w:rFonts w:ascii="Arial" w:hAnsi="Arial"/>
          <w:color w:val="000000"/>
          <w:sz w:val="18"/>
        </w:rPr>
        <w:t xml:space="preserve">, </w:t>
      </w:r>
      <w:r>
        <w:rPr>
          <w:rFonts w:ascii="Arial" w:hAnsi="Arial"/>
          <w:color w:val="293A55"/>
          <w:sz w:val="18"/>
        </w:rPr>
        <w:t>"Про державну підтримку засобів масової інформації та соціальний захист журналістів"</w:t>
      </w:r>
      <w:r>
        <w:rPr>
          <w:rFonts w:ascii="Arial" w:hAnsi="Arial"/>
          <w:color w:val="000000"/>
          <w:sz w:val="18"/>
        </w:rPr>
        <w:t xml:space="preserve">, </w:t>
      </w:r>
      <w:r>
        <w:rPr>
          <w:rFonts w:ascii="Arial" w:hAnsi="Arial"/>
          <w:color w:val="293A55"/>
          <w:sz w:val="18"/>
        </w:rPr>
        <w:t>"Про наукову і науково-технічну діяльність"</w:t>
      </w:r>
      <w:r>
        <w:rPr>
          <w:rFonts w:ascii="Arial" w:hAnsi="Arial"/>
          <w:color w:val="000000"/>
          <w:sz w:val="18"/>
        </w:rPr>
        <w:t xml:space="preserve">, </w:t>
      </w:r>
      <w:r>
        <w:rPr>
          <w:rFonts w:ascii="Arial" w:hAnsi="Arial"/>
          <w:color w:val="293A55"/>
          <w:sz w:val="18"/>
        </w:rPr>
        <w:t xml:space="preserve">"Про пенсійне забезпечення осіб, </w:t>
      </w:r>
      <w:r>
        <w:rPr>
          <w:rFonts w:ascii="Arial" w:hAnsi="Arial"/>
          <w:color w:val="293A55"/>
          <w:sz w:val="18"/>
        </w:rPr>
        <w:t>звільнених з військової служби, та деяких інших осіб"</w:t>
      </w:r>
      <w:r>
        <w:rPr>
          <w:rFonts w:ascii="Arial" w:hAnsi="Arial"/>
          <w:color w:val="000000"/>
          <w:sz w:val="18"/>
        </w:rPr>
        <w:t xml:space="preserve">, </w:t>
      </w:r>
      <w:r>
        <w:rPr>
          <w:rFonts w:ascii="Arial" w:hAnsi="Arial"/>
          <w:color w:val="293A55"/>
          <w:sz w:val="18"/>
        </w:rPr>
        <w:t>Постанови Верховної Ради України від 13 жовтня 1995 року N 379/95-ВР "Про затвердження Положення про помічника-консультанта народного депутата України"</w:t>
      </w:r>
      <w:r>
        <w:rPr>
          <w:rFonts w:ascii="Arial" w:hAnsi="Arial"/>
          <w:color w:val="000000"/>
          <w:sz w:val="18"/>
        </w:rPr>
        <w:t xml:space="preserve"> (з урахуванням надбавок, підвищень, додаткової пе</w:t>
      </w:r>
      <w:r>
        <w:rPr>
          <w:rFonts w:ascii="Arial" w:hAnsi="Arial"/>
          <w:color w:val="000000"/>
          <w:sz w:val="18"/>
        </w:rPr>
        <w:t>нсії, цільової грошової допомоги, пенсії за особливі заслуги перед Україною, індексації та інших доплат до пенсії, встановлених законодавством), розмір яких (пенсійної виплати) перевищує десять прожиткових мінімумів, установлених для осіб, які втратили пра</w:t>
      </w:r>
      <w:r>
        <w:rPr>
          <w:rFonts w:ascii="Arial" w:hAnsi="Arial"/>
          <w:color w:val="000000"/>
          <w:sz w:val="18"/>
        </w:rPr>
        <w:t>цездатність, виплачуються із застосуванням до суми перевищення коефіцієнтів у розмірах і порядку, визначених Кабінетом Міністрів України.</w:t>
      </w:r>
    </w:p>
    <w:p w:rsidR="00981BD4" w:rsidRDefault="006D4CD7">
      <w:pPr>
        <w:spacing w:after="75"/>
        <w:ind w:firstLine="240"/>
        <w:jc w:val="both"/>
      </w:pPr>
      <w:bookmarkStart w:id="196" w:name="181"/>
      <w:bookmarkEnd w:id="195"/>
      <w:r>
        <w:rPr>
          <w:rFonts w:ascii="Arial" w:hAnsi="Arial"/>
          <w:b/>
          <w:color w:val="000000"/>
          <w:sz w:val="18"/>
        </w:rPr>
        <w:t>Стаття 47.</w:t>
      </w:r>
      <w:r>
        <w:rPr>
          <w:rFonts w:ascii="Arial" w:hAnsi="Arial"/>
          <w:color w:val="000000"/>
          <w:sz w:val="18"/>
        </w:rPr>
        <w:t xml:space="preserve"> Дозволити Міністерству фінансів України здійснювати за рішенням Кабінету Міністрів України випуски облігаці</w:t>
      </w:r>
      <w:r>
        <w:rPr>
          <w:rFonts w:ascii="Arial" w:hAnsi="Arial"/>
          <w:color w:val="000000"/>
          <w:sz w:val="18"/>
        </w:rPr>
        <w:t>й внутрішньої державної позики понад обсяги, встановлені додатком N 2 до цього Закону, у сумі 30.000.000 тис. гривень з подальшим придбанням у державну власність в обмін на такі облігації акцій додаткової емісії приватного акціонерного товариства "Українсь</w:t>
      </w:r>
      <w:r>
        <w:rPr>
          <w:rFonts w:ascii="Arial" w:hAnsi="Arial"/>
          <w:color w:val="000000"/>
          <w:sz w:val="18"/>
        </w:rPr>
        <w:t>ка фінансова житлова компанія" з відповідним коригуванням граничного обсягу державного боргу, визначеного цим Законом, а також інформуванням у тижневий строк Верховної Ради України.</w:t>
      </w:r>
    </w:p>
    <w:p w:rsidR="00981BD4" w:rsidRDefault="006D4CD7">
      <w:pPr>
        <w:spacing w:after="75"/>
        <w:ind w:firstLine="240"/>
        <w:jc w:val="both"/>
      </w:pPr>
      <w:bookmarkStart w:id="197" w:name="182"/>
      <w:bookmarkEnd w:id="196"/>
      <w:r>
        <w:rPr>
          <w:rFonts w:ascii="Arial" w:hAnsi="Arial"/>
          <w:color w:val="000000"/>
          <w:sz w:val="18"/>
        </w:rPr>
        <w:t>На обсяг випущених облігацій внутрішньої державної позики Міністерство фін</w:t>
      </w:r>
      <w:r>
        <w:rPr>
          <w:rFonts w:ascii="Arial" w:hAnsi="Arial"/>
          <w:color w:val="000000"/>
          <w:sz w:val="18"/>
        </w:rPr>
        <w:t>ансів України збільшує відповідні показники фінансування державного бюджету понад обсяги, встановлені додатком N 2 до цього Закону.</w:t>
      </w:r>
    </w:p>
    <w:p w:rsidR="00981BD4" w:rsidRDefault="006D4CD7">
      <w:pPr>
        <w:spacing w:after="75"/>
        <w:ind w:firstLine="240"/>
        <w:jc w:val="both"/>
      </w:pPr>
      <w:bookmarkStart w:id="198" w:name="183"/>
      <w:bookmarkEnd w:id="197"/>
      <w:r>
        <w:rPr>
          <w:rFonts w:ascii="Arial" w:hAnsi="Arial"/>
          <w:b/>
          <w:color w:val="000000"/>
          <w:sz w:val="18"/>
        </w:rPr>
        <w:t>Стаття 48.</w:t>
      </w:r>
      <w:r>
        <w:rPr>
          <w:rFonts w:ascii="Arial" w:hAnsi="Arial"/>
          <w:color w:val="000000"/>
          <w:sz w:val="18"/>
        </w:rPr>
        <w:t xml:space="preserve"> Установити, що у 2025 році кошти державного фонду регіонального розвитку спрямовуються на реалізацію публічних ін</w:t>
      </w:r>
      <w:r>
        <w:rPr>
          <w:rFonts w:ascii="Arial" w:hAnsi="Arial"/>
          <w:color w:val="000000"/>
          <w:sz w:val="18"/>
        </w:rPr>
        <w:t>вестиційних проектів у порядку, визначеному Кабінетом Міністрів України.</w:t>
      </w:r>
    </w:p>
    <w:p w:rsidR="00981BD4" w:rsidRDefault="006D4CD7">
      <w:pPr>
        <w:spacing w:after="75"/>
        <w:ind w:firstLine="240"/>
        <w:jc w:val="both"/>
      </w:pPr>
      <w:bookmarkStart w:id="199" w:name="184"/>
      <w:bookmarkEnd w:id="198"/>
      <w:r>
        <w:rPr>
          <w:rFonts w:ascii="Arial" w:hAnsi="Arial"/>
          <w:b/>
          <w:color w:val="000000"/>
          <w:sz w:val="18"/>
        </w:rPr>
        <w:t>Стаття 49.</w:t>
      </w:r>
      <w:r>
        <w:rPr>
          <w:rFonts w:ascii="Arial" w:hAnsi="Arial"/>
          <w:color w:val="000000"/>
          <w:sz w:val="18"/>
        </w:rPr>
        <w:t xml:space="preserve"> Установити, що у 2025 році, як виняток з положень </w:t>
      </w:r>
      <w:r>
        <w:rPr>
          <w:rFonts w:ascii="Arial" w:hAnsi="Arial"/>
          <w:color w:val="293A55"/>
          <w:sz w:val="18"/>
        </w:rPr>
        <w:t>пункту 1 частини другої статті 29</w:t>
      </w:r>
      <w:r>
        <w:rPr>
          <w:rFonts w:ascii="Arial" w:hAnsi="Arial"/>
          <w:color w:val="000000"/>
          <w:sz w:val="18"/>
        </w:rPr>
        <w:t xml:space="preserve"> та </w:t>
      </w:r>
      <w:r>
        <w:rPr>
          <w:rFonts w:ascii="Arial" w:hAnsi="Arial"/>
          <w:color w:val="293A55"/>
          <w:sz w:val="18"/>
        </w:rPr>
        <w:t>пункту 1 частини першої статті 64 Бюджетного кодексу України</w:t>
      </w:r>
      <w:r>
        <w:rPr>
          <w:rFonts w:ascii="Arial" w:hAnsi="Arial"/>
          <w:color w:val="000000"/>
          <w:sz w:val="18"/>
        </w:rPr>
        <w:t>, податок на доходи фізич</w:t>
      </w:r>
      <w:r>
        <w:rPr>
          <w:rFonts w:ascii="Arial" w:hAnsi="Arial"/>
          <w:color w:val="000000"/>
          <w:sz w:val="18"/>
        </w:rPr>
        <w:t xml:space="preserve">них осіб (крім податку, визначеного </w:t>
      </w:r>
      <w:r>
        <w:rPr>
          <w:rFonts w:ascii="Arial" w:hAnsi="Arial"/>
          <w:color w:val="293A55"/>
          <w:sz w:val="18"/>
        </w:rPr>
        <w:t>пунктом 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частини другої статті 29 Бюджетного кодексу України</w:t>
      </w:r>
      <w:r>
        <w:rPr>
          <w:rFonts w:ascii="Arial" w:hAnsi="Arial"/>
          <w:color w:val="000000"/>
          <w:sz w:val="18"/>
        </w:rPr>
        <w:t xml:space="preserve">, та податку від оподаткування доходів у вигляді грошового забезпечення, грошових винагород та інших виплат, одержаних військовослужбовцями, поліцейськими та </w:t>
      </w:r>
      <w:r>
        <w:rPr>
          <w:rFonts w:ascii="Arial" w:hAnsi="Arial"/>
          <w:color w:val="000000"/>
          <w:sz w:val="18"/>
        </w:rPr>
        <w:t xml:space="preserve">особами рядового і начальницького складу), що сплачується (перераховується) згідно з </w:t>
      </w:r>
      <w:r>
        <w:rPr>
          <w:rFonts w:ascii="Arial" w:hAnsi="Arial"/>
          <w:color w:val="293A55"/>
          <w:sz w:val="18"/>
        </w:rPr>
        <w:t>Податковим кодексом України</w:t>
      </w:r>
      <w:r>
        <w:rPr>
          <w:rFonts w:ascii="Arial" w:hAnsi="Arial"/>
          <w:color w:val="000000"/>
          <w:sz w:val="18"/>
        </w:rPr>
        <w:t xml:space="preserve"> на відповідній території України (крім території міст Києва та Севастополя), зараховується до загального фонду державного бюджету у розмірі 21 </w:t>
      </w:r>
      <w:r>
        <w:rPr>
          <w:rFonts w:ascii="Arial" w:hAnsi="Arial"/>
          <w:color w:val="000000"/>
          <w:sz w:val="18"/>
        </w:rPr>
        <w:t>відсоток, до загального фонду бюджетів сільських, селищних, міських територіальних громад - у розмірі 64 відсотки.</w:t>
      </w:r>
    </w:p>
    <w:p w:rsidR="00981BD4" w:rsidRDefault="006D4CD7">
      <w:pPr>
        <w:spacing w:after="75"/>
        <w:ind w:firstLine="240"/>
        <w:jc w:val="both"/>
      </w:pPr>
      <w:bookmarkStart w:id="200" w:name="185"/>
      <w:bookmarkEnd w:id="199"/>
      <w:r>
        <w:rPr>
          <w:rFonts w:ascii="Arial" w:hAnsi="Arial"/>
          <w:color w:val="000000"/>
          <w:sz w:val="18"/>
        </w:rPr>
        <w:t>З метою сталого проходження опалювального періоду 2024/2025 років та забезпечення своєчасних розрахунків за комунальні послуги та енергоносії</w:t>
      </w:r>
      <w:r>
        <w:rPr>
          <w:rFonts w:ascii="Arial" w:hAnsi="Arial"/>
          <w:color w:val="000000"/>
          <w:sz w:val="18"/>
        </w:rPr>
        <w:t xml:space="preserve"> у 2025 році додаткові надходження до загального фонду бюджетів сільських, селищних, міських територіальних громад, визначені частиною першою цієї статті, у розмірі 4 відсотки спрямовуються на проведення розрахунків за електричну та теплову енергію, водопо</w:t>
      </w:r>
      <w:r>
        <w:rPr>
          <w:rFonts w:ascii="Arial" w:hAnsi="Arial"/>
          <w:color w:val="000000"/>
          <w:sz w:val="18"/>
        </w:rPr>
        <w:t>стачання, водовідведення, природний газ, інші енергоносії, які використовуються в процесі виробництва теплоенергії або іншого виду енергії, на підтримку підприємств з виробництва, транспортування, постачання теплової енергії, централізованого постачання хо</w:t>
      </w:r>
      <w:r>
        <w:rPr>
          <w:rFonts w:ascii="Arial" w:hAnsi="Arial"/>
          <w:color w:val="000000"/>
          <w:sz w:val="18"/>
        </w:rPr>
        <w:t>лодної води та водовідведення.</w:t>
      </w:r>
    </w:p>
    <w:p w:rsidR="00981BD4" w:rsidRDefault="006D4CD7">
      <w:pPr>
        <w:spacing w:after="75"/>
        <w:ind w:firstLine="240"/>
        <w:jc w:val="both"/>
      </w:pPr>
      <w:bookmarkStart w:id="201" w:name="32815"/>
      <w:bookmarkEnd w:id="200"/>
      <w:r>
        <w:rPr>
          <w:rFonts w:ascii="Arial" w:hAnsi="Arial"/>
          <w:b/>
          <w:color w:val="000000"/>
          <w:sz w:val="18"/>
        </w:rPr>
        <w:lastRenderedPageBreak/>
        <w:t>Стаття 50.</w:t>
      </w:r>
      <w:r>
        <w:rPr>
          <w:rFonts w:ascii="Arial" w:hAnsi="Arial"/>
          <w:color w:val="293A55"/>
          <w:sz w:val="18"/>
        </w:rPr>
        <w:t xml:space="preserve"> Установити, що у 2025 році кошти, отримані до спеціального фонду Державного бюджету України за рахунок джерел, визначених абзацом першим</w:t>
      </w:r>
      <w:r>
        <w:rPr>
          <w:rFonts w:ascii="Arial" w:hAnsi="Arial"/>
          <w:color w:val="000000"/>
          <w:sz w:val="18"/>
        </w:rPr>
        <w:t xml:space="preserve"> </w:t>
      </w:r>
      <w:r>
        <w:rPr>
          <w:rFonts w:ascii="Arial" w:hAnsi="Arial"/>
          <w:color w:val="293A55"/>
          <w:sz w:val="18"/>
        </w:rPr>
        <w:t>пункту 60 розділу VI "Прикінцеві та перехідні положення" Бюджетного кодексу У</w:t>
      </w:r>
      <w:r>
        <w:rPr>
          <w:rFonts w:ascii="Arial" w:hAnsi="Arial"/>
          <w:color w:val="293A55"/>
          <w:sz w:val="18"/>
        </w:rPr>
        <w:t>країни, як виняток з положень підпункту 2 цього пункту, спрямовуються у таких пропорціях за такими напрямами:</w:t>
      </w:r>
    </w:p>
    <w:p w:rsidR="00981BD4" w:rsidRDefault="006D4CD7">
      <w:pPr>
        <w:spacing w:after="75"/>
        <w:ind w:firstLine="240"/>
        <w:jc w:val="both"/>
      </w:pPr>
      <w:bookmarkStart w:id="202" w:name="32816"/>
      <w:bookmarkEnd w:id="201"/>
      <w:r>
        <w:rPr>
          <w:rFonts w:ascii="Arial" w:hAnsi="Arial"/>
          <w:color w:val="293A55"/>
          <w:sz w:val="18"/>
        </w:rPr>
        <w:t>1) з 1 січня 2025 року по 31 липня 2025 року:</w:t>
      </w:r>
    </w:p>
    <w:p w:rsidR="00981BD4" w:rsidRDefault="006D4CD7">
      <w:pPr>
        <w:spacing w:after="75"/>
        <w:ind w:firstLine="240"/>
        <w:jc w:val="both"/>
      </w:pPr>
      <w:bookmarkStart w:id="203" w:name="32817"/>
      <w:bookmarkEnd w:id="202"/>
      <w:r>
        <w:rPr>
          <w:rFonts w:ascii="Arial" w:hAnsi="Arial"/>
          <w:color w:val="293A55"/>
          <w:sz w:val="18"/>
        </w:rPr>
        <w:t xml:space="preserve">45 відсотків - Адміністрації Державної служби спеціального зв'язку та захисту інформації України на </w:t>
      </w:r>
      <w:r>
        <w:rPr>
          <w:rFonts w:ascii="Arial" w:hAnsi="Arial"/>
          <w:color w:val="293A55"/>
          <w:sz w:val="18"/>
        </w:rPr>
        <w:t>здійснення заходів із закупівлі спеціальної техніки та обладнання;</w:t>
      </w:r>
    </w:p>
    <w:p w:rsidR="00981BD4" w:rsidRDefault="006D4CD7">
      <w:pPr>
        <w:spacing w:after="75"/>
        <w:ind w:firstLine="240"/>
        <w:jc w:val="both"/>
      </w:pPr>
      <w:bookmarkStart w:id="204" w:name="32818"/>
      <w:bookmarkEnd w:id="203"/>
      <w:r>
        <w:rPr>
          <w:rFonts w:ascii="Arial" w:hAnsi="Arial"/>
          <w:color w:val="293A55"/>
          <w:sz w:val="18"/>
        </w:rPr>
        <w:t>45 відсотків - Міністерству з питань стратегічних галузей промисловості України на виконання державних цільових програм реформування та розвитку оборонно-промислового комплексу, розроблення</w:t>
      </w:r>
      <w:r>
        <w:rPr>
          <w:rFonts w:ascii="Arial" w:hAnsi="Arial"/>
          <w:color w:val="293A55"/>
          <w:sz w:val="18"/>
        </w:rPr>
        <w:t>, освоєння і впровадження нових технологій, нарощування наявних виробничих потужностей для виготовлення продукції оборонного призначення;</w:t>
      </w:r>
    </w:p>
    <w:p w:rsidR="00981BD4" w:rsidRDefault="006D4CD7">
      <w:pPr>
        <w:spacing w:after="75"/>
        <w:ind w:firstLine="240"/>
        <w:jc w:val="both"/>
      </w:pPr>
      <w:bookmarkStart w:id="205" w:name="32819"/>
      <w:bookmarkEnd w:id="204"/>
      <w:r>
        <w:rPr>
          <w:rFonts w:ascii="Arial" w:hAnsi="Arial"/>
          <w:color w:val="293A55"/>
          <w:sz w:val="18"/>
        </w:rPr>
        <w:t>10 відсотків - головним розпорядникам коштів державного бюджету, що належать до сектору безпеки і оборони, для подальш</w:t>
      </w:r>
      <w:r>
        <w:rPr>
          <w:rFonts w:ascii="Arial" w:hAnsi="Arial"/>
          <w:color w:val="293A55"/>
          <w:sz w:val="18"/>
        </w:rPr>
        <w:t>ого автоматичного спрямування військовим частинам Збройних Сил України, інших військових формувань на матеріально-технічне забезпечення пропорційно до фактично сплаченого податку за осіб, визначених абзацом першим</w:t>
      </w:r>
      <w:r>
        <w:rPr>
          <w:rFonts w:ascii="Arial" w:hAnsi="Arial"/>
          <w:color w:val="000000"/>
          <w:sz w:val="18"/>
        </w:rPr>
        <w:t xml:space="preserve"> </w:t>
      </w:r>
      <w:r>
        <w:rPr>
          <w:rFonts w:ascii="Arial" w:hAnsi="Arial"/>
          <w:color w:val="293A55"/>
          <w:sz w:val="18"/>
        </w:rPr>
        <w:t>пункту 60 розділу VI "Прикінцеві та перехі</w:t>
      </w:r>
      <w:r>
        <w:rPr>
          <w:rFonts w:ascii="Arial" w:hAnsi="Arial"/>
          <w:color w:val="293A55"/>
          <w:sz w:val="18"/>
        </w:rPr>
        <w:t>дні положення" Бюджетного кодексу України, у порядку, встановленому Кабінетом Міністрів України;</w:t>
      </w:r>
    </w:p>
    <w:p w:rsidR="00981BD4" w:rsidRDefault="006D4CD7">
      <w:pPr>
        <w:spacing w:after="75"/>
        <w:ind w:firstLine="240"/>
        <w:jc w:val="both"/>
      </w:pPr>
      <w:bookmarkStart w:id="206" w:name="32820"/>
      <w:bookmarkEnd w:id="205"/>
      <w:r>
        <w:rPr>
          <w:rFonts w:ascii="Arial" w:hAnsi="Arial"/>
          <w:color w:val="293A55"/>
          <w:sz w:val="18"/>
        </w:rPr>
        <w:t>2) з 1 серпня 2025 року по 31 грудня 2025 року:</w:t>
      </w:r>
    </w:p>
    <w:p w:rsidR="00981BD4" w:rsidRDefault="006D4CD7">
      <w:pPr>
        <w:spacing w:after="75"/>
        <w:ind w:firstLine="240"/>
        <w:jc w:val="both"/>
      </w:pPr>
      <w:bookmarkStart w:id="207" w:name="32821"/>
      <w:bookmarkEnd w:id="206"/>
      <w:r>
        <w:rPr>
          <w:rFonts w:ascii="Arial" w:hAnsi="Arial"/>
          <w:color w:val="293A55"/>
          <w:sz w:val="18"/>
        </w:rPr>
        <w:t>60 відсотків - Міністерству оборони України на здійснення заходів з реформування та розвитку оборонно-промислов</w:t>
      </w:r>
      <w:r>
        <w:rPr>
          <w:rFonts w:ascii="Arial" w:hAnsi="Arial"/>
          <w:color w:val="293A55"/>
          <w:sz w:val="18"/>
        </w:rPr>
        <w:t>ого комплексу, розроблення, освоєння і впровадження нових технологій, нарощування наявних виробничих потужностей для виготовлення продукції оборонного призначення, закупівлі озброєння, військової (спеціальної) техніки, засобів та обладнання;</w:t>
      </w:r>
    </w:p>
    <w:p w:rsidR="00981BD4" w:rsidRDefault="006D4CD7">
      <w:pPr>
        <w:spacing w:after="75"/>
        <w:ind w:firstLine="240"/>
        <w:jc w:val="both"/>
      </w:pPr>
      <w:bookmarkStart w:id="208" w:name="32822"/>
      <w:bookmarkEnd w:id="207"/>
      <w:r>
        <w:rPr>
          <w:rFonts w:ascii="Arial" w:hAnsi="Arial"/>
          <w:color w:val="293A55"/>
          <w:sz w:val="18"/>
        </w:rPr>
        <w:t>30 відсотків -</w:t>
      </w:r>
      <w:r>
        <w:rPr>
          <w:rFonts w:ascii="Arial" w:hAnsi="Arial"/>
          <w:color w:val="293A55"/>
          <w:sz w:val="18"/>
        </w:rPr>
        <w:t xml:space="preserve"> Адміністрації Державної служби спеціального зв'язку та захисту інформації України на здійснення заходів із закупівлі спеціальної техніки та обладнання;</w:t>
      </w:r>
    </w:p>
    <w:p w:rsidR="00981BD4" w:rsidRDefault="006D4CD7">
      <w:pPr>
        <w:spacing w:after="75"/>
        <w:ind w:firstLine="240"/>
        <w:jc w:val="both"/>
      </w:pPr>
      <w:bookmarkStart w:id="209" w:name="32823"/>
      <w:bookmarkEnd w:id="208"/>
      <w:r>
        <w:rPr>
          <w:rFonts w:ascii="Arial" w:hAnsi="Arial"/>
          <w:color w:val="293A55"/>
          <w:sz w:val="18"/>
        </w:rPr>
        <w:t>10 відсотків - головним розпорядникам коштів державного бюджету, що належать до сектору безпеки і оборо</w:t>
      </w:r>
      <w:r>
        <w:rPr>
          <w:rFonts w:ascii="Arial" w:hAnsi="Arial"/>
          <w:color w:val="293A55"/>
          <w:sz w:val="18"/>
        </w:rPr>
        <w:t>ни, для подальшого автоматичного спрямування військовим частинам Збройних Сил України, інших військових формувань на матеріально-технічне забезпечення пропорційно до фактично сплаченого податку за осіб, визначених абзацом першим</w:t>
      </w:r>
      <w:r>
        <w:rPr>
          <w:rFonts w:ascii="Arial" w:hAnsi="Arial"/>
          <w:color w:val="000000"/>
          <w:sz w:val="18"/>
        </w:rPr>
        <w:t xml:space="preserve"> </w:t>
      </w:r>
      <w:r>
        <w:rPr>
          <w:rFonts w:ascii="Arial" w:hAnsi="Arial"/>
          <w:color w:val="293A55"/>
          <w:sz w:val="18"/>
        </w:rPr>
        <w:t>пункту 60 розділу VI "Прикі</w:t>
      </w:r>
      <w:r>
        <w:rPr>
          <w:rFonts w:ascii="Arial" w:hAnsi="Arial"/>
          <w:color w:val="293A55"/>
          <w:sz w:val="18"/>
        </w:rPr>
        <w:t>нцеві та перехідні положення" Бюджетного кодексу України, у порядку, встановленому Кабінетом Міністрів України.</w:t>
      </w:r>
    </w:p>
    <w:p w:rsidR="00981BD4" w:rsidRDefault="006D4CD7">
      <w:pPr>
        <w:spacing w:after="75"/>
        <w:ind w:firstLine="240"/>
        <w:jc w:val="both"/>
      </w:pPr>
      <w:bookmarkStart w:id="210" w:name="32824"/>
      <w:bookmarkEnd w:id="209"/>
      <w:r>
        <w:rPr>
          <w:rFonts w:ascii="Arial" w:hAnsi="Arial"/>
          <w:color w:val="293A55"/>
          <w:sz w:val="18"/>
        </w:rPr>
        <w:t xml:space="preserve">Напрями використання коштів, зазначених в абзацах другому, третьому пункту 1 частини першої цієї статті, погоджуються відповідно Адміністрацією </w:t>
      </w:r>
      <w:r>
        <w:rPr>
          <w:rFonts w:ascii="Arial" w:hAnsi="Arial"/>
          <w:color w:val="293A55"/>
          <w:sz w:val="18"/>
        </w:rPr>
        <w:t>Державної служби спеціального зв'язку та захисту інформації України та Міністерством з питань стратегічних галузей промисловості України з комітетом Верховної Ради України, до предмета відання якого належать питання національної безпеки, оборони та розвідк</w:t>
      </w:r>
      <w:r>
        <w:rPr>
          <w:rFonts w:ascii="Arial" w:hAnsi="Arial"/>
          <w:color w:val="293A55"/>
          <w:sz w:val="18"/>
        </w:rPr>
        <w:t>и.</w:t>
      </w:r>
    </w:p>
    <w:p w:rsidR="00981BD4" w:rsidRDefault="006D4CD7">
      <w:pPr>
        <w:spacing w:after="75"/>
        <w:ind w:firstLine="240"/>
        <w:jc w:val="both"/>
      </w:pPr>
      <w:bookmarkStart w:id="211" w:name="32825"/>
      <w:bookmarkEnd w:id="210"/>
      <w:r>
        <w:rPr>
          <w:rFonts w:ascii="Arial" w:hAnsi="Arial"/>
          <w:color w:val="293A55"/>
          <w:sz w:val="18"/>
        </w:rPr>
        <w:t>Дозволити Міністерству фінансів України вносити зміни до розпису спеціального фонду Державного бюджету України з метою відображення фактичних надходжень, зазначених у цій статті, та здійснення відповідних видатків державного бюджету.</w:t>
      </w:r>
    </w:p>
    <w:p w:rsidR="00981BD4" w:rsidRDefault="006D4CD7">
      <w:pPr>
        <w:spacing w:after="75"/>
        <w:ind w:firstLine="240"/>
        <w:jc w:val="right"/>
      </w:pPr>
      <w:bookmarkStart w:id="212" w:name="32829"/>
      <w:bookmarkEnd w:id="211"/>
      <w:r>
        <w:rPr>
          <w:rFonts w:ascii="Arial" w:hAnsi="Arial"/>
          <w:color w:val="293A55"/>
          <w:sz w:val="18"/>
        </w:rPr>
        <w:t>(Закон доповнено ст</w:t>
      </w:r>
      <w:r>
        <w:rPr>
          <w:rFonts w:ascii="Arial" w:hAnsi="Arial"/>
          <w:color w:val="293A55"/>
          <w:sz w:val="18"/>
        </w:rPr>
        <w:t>аттею 50 згідно із</w:t>
      </w:r>
      <w:r>
        <w:br/>
      </w:r>
      <w:r>
        <w:rPr>
          <w:rFonts w:ascii="Arial" w:hAnsi="Arial"/>
          <w:color w:val="293A55"/>
          <w:sz w:val="18"/>
        </w:rPr>
        <w:t xml:space="preserve"> Законом України від 31.07.2025 р. N 4561-IX)</w:t>
      </w:r>
    </w:p>
    <w:p w:rsidR="00981BD4" w:rsidRDefault="006D4CD7">
      <w:pPr>
        <w:spacing w:after="75"/>
        <w:ind w:firstLine="240"/>
        <w:jc w:val="both"/>
      </w:pPr>
      <w:bookmarkStart w:id="213" w:name="32826"/>
      <w:bookmarkEnd w:id="212"/>
      <w:r>
        <w:rPr>
          <w:rFonts w:ascii="Arial" w:hAnsi="Arial"/>
          <w:b/>
          <w:color w:val="000000"/>
          <w:sz w:val="18"/>
        </w:rPr>
        <w:t>Стаття 51.</w:t>
      </w:r>
      <w:r>
        <w:rPr>
          <w:rFonts w:ascii="Arial" w:hAnsi="Arial"/>
          <w:color w:val="293A55"/>
          <w:sz w:val="18"/>
        </w:rPr>
        <w:t xml:space="preserve"> Дозволити Кабінету Міністрів України, як виняток з положень</w:t>
      </w:r>
      <w:r>
        <w:rPr>
          <w:rFonts w:ascii="Arial" w:hAnsi="Arial"/>
          <w:color w:val="000000"/>
          <w:sz w:val="18"/>
        </w:rPr>
        <w:t xml:space="preserve"> </w:t>
      </w:r>
      <w:r>
        <w:rPr>
          <w:rFonts w:ascii="Arial" w:hAnsi="Arial"/>
          <w:color w:val="293A55"/>
          <w:sz w:val="18"/>
        </w:rPr>
        <w:t>частини другої статті 57 Бюджетного кодексу України, спрямувати залишок коштів, утворений станом на 1 січня 2025 року, д</w:t>
      </w:r>
      <w:r>
        <w:rPr>
          <w:rFonts w:ascii="Arial" w:hAnsi="Arial"/>
          <w:color w:val="293A55"/>
          <w:sz w:val="18"/>
        </w:rPr>
        <w:t>жерелом формування якого були надходження спеціального фонду державного бюджету, визначені абзацом першим</w:t>
      </w:r>
      <w:r>
        <w:rPr>
          <w:rFonts w:ascii="Arial" w:hAnsi="Arial"/>
          <w:color w:val="000000"/>
          <w:sz w:val="18"/>
        </w:rPr>
        <w:t xml:space="preserve"> </w:t>
      </w:r>
      <w:r>
        <w:rPr>
          <w:rFonts w:ascii="Arial" w:hAnsi="Arial"/>
          <w:color w:val="293A55"/>
          <w:sz w:val="18"/>
        </w:rPr>
        <w:t>пункту 60 розділу VI "Прикінцеві та перехідні положення" Бюджетного кодексу України, та не використаний Міністерством з питань стратегічних галузей пр</w:t>
      </w:r>
      <w:r>
        <w:rPr>
          <w:rFonts w:ascii="Arial" w:hAnsi="Arial"/>
          <w:color w:val="293A55"/>
          <w:sz w:val="18"/>
        </w:rPr>
        <w:t>омисловості України відповідно до абзацу третього</w:t>
      </w:r>
      <w:r>
        <w:rPr>
          <w:rFonts w:ascii="Arial" w:hAnsi="Arial"/>
          <w:color w:val="000000"/>
          <w:sz w:val="18"/>
        </w:rPr>
        <w:t xml:space="preserve"> </w:t>
      </w:r>
      <w:r>
        <w:rPr>
          <w:rFonts w:ascii="Arial" w:hAnsi="Arial"/>
          <w:color w:val="293A55"/>
          <w:sz w:val="18"/>
        </w:rPr>
        <w:t>підпункту 2 пункту 60 розділу XI "Прикінцеві та перехідні положення" Бюджетного кодексу України</w:t>
      </w:r>
      <w:r>
        <w:rPr>
          <w:rFonts w:ascii="Arial" w:hAnsi="Arial"/>
          <w:color w:val="000000"/>
          <w:sz w:val="18"/>
        </w:rPr>
        <w:t xml:space="preserve"> </w:t>
      </w:r>
      <w:r>
        <w:rPr>
          <w:rFonts w:ascii="Arial" w:hAnsi="Arial"/>
          <w:color w:val="293A55"/>
          <w:sz w:val="18"/>
        </w:rPr>
        <w:t>та абзацу четвертого частини першої</w:t>
      </w:r>
      <w:r>
        <w:rPr>
          <w:rFonts w:ascii="Arial" w:hAnsi="Arial"/>
          <w:color w:val="000000"/>
          <w:sz w:val="18"/>
        </w:rPr>
        <w:t xml:space="preserve"> </w:t>
      </w:r>
      <w:r>
        <w:rPr>
          <w:rFonts w:ascii="Arial" w:hAnsi="Arial"/>
          <w:color w:val="293A55"/>
          <w:sz w:val="18"/>
        </w:rPr>
        <w:t>статті 43 Закону України "Про Державний бюджет України на 2024 рік", Мініс</w:t>
      </w:r>
      <w:r>
        <w:rPr>
          <w:rFonts w:ascii="Arial" w:hAnsi="Arial"/>
          <w:color w:val="293A55"/>
          <w:sz w:val="18"/>
        </w:rPr>
        <w:t>терству оборони України на здійснення заходів з реформування та розвитку оборонно-промислового комплексу, розроблення, освоєння і впровадження нових технологій, нарощування наявних виробничих потужностей для виготовлення продукції оборонного призначення, з</w:t>
      </w:r>
      <w:r>
        <w:rPr>
          <w:rFonts w:ascii="Arial" w:hAnsi="Arial"/>
          <w:color w:val="293A55"/>
          <w:sz w:val="18"/>
        </w:rPr>
        <w:t>акупівлі озброєння, військової (спеціальної) техніки, засобів та обладнання за бюджетною програмою "Здійснення заходів з реформування та розвитку оборонно-промислового комплексу, розроблення, освоєння і впровадження нових технологій, нарощування наявних ви</w:t>
      </w:r>
      <w:r>
        <w:rPr>
          <w:rFonts w:ascii="Arial" w:hAnsi="Arial"/>
          <w:color w:val="293A55"/>
          <w:sz w:val="18"/>
        </w:rPr>
        <w:t>робничих потужностей для виготовлення продукції оборонного призначення, закупівлі озброєння, військової (спеціальної) техніки, засобів та обладнання" (код 2101540).</w:t>
      </w:r>
    </w:p>
    <w:p w:rsidR="00981BD4" w:rsidRDefault="006D4CD7">
      <w:pPr>
        <w:spacing w:after="75"/>
        <w:ind w:firstLine="240"/>
        <w:jc w:val="right"/>
      </w:pPr>
      <w:bookmarkStart w:id="214" w:name="32830"/>
      <w:bookmarkEnd w:id="213"/>
      <w:r>
        <w:rPr>
          <w:rFonts w:ascii="Arial" w:hAnsi="Arial"/>
          <w:color w:val="293A55"/>
          <w:sz w:val="18"/>
        </w:rPr>
        <w:t>(Закон доповнено статтею 51 згідно із</w:t>
      </w:r>
      <w:r>
        <w:br/>
      </w:r>
      <w:r>
        <w:rPr>
          <w:rFonts w:ascii="Arial" w:hAnsi="Arial"/>
          <w:color w:val="293A55"/>
          <w:sz w:val="18"/>
        </w:rPr>
        <w:t xml:space="preserve"> Законом України від 31.07.2025 р. N 4561-IX)</w:t>
      </w:r>
    </w:p>
    <w:p w:rsidR="00981BD4" w:rsidRDefault="006D4CD7">
      <w:pPr>
        <w:spacing w:after="75"/>
        <w:ind w:firstLine="240"/>
        <w:jc w:val="both"/>
      </w:pPr>
      <w:bookmarkStart w:id="215" w:name="32827"/>
      <w:bookmarkEnd w:id="214"/>
      <w:r>
        <w:rPr>
          <w:rFonts w:ascii="Arial" w:hAnsi="Arial"/>
          <w:b/>
          <w:color w:val="000000"/>
          <w:sz w:val="18"/>
        </w:rPr>
        <w:lastRenderedPageBreak/>
        <w:t xml:space="preserve">Стаття </w:t>
      </w:r>
      <w:r>
        <w:rPr>
          <w:rFonts w:ascii="Arial" w:hAnsi="Arial"/>
          <w:b/>
          <w:color w:val="000000"/>
          <w:sz w:val="18"/>
        </w:rPr>
        <w:t>52.</w:t>
      </w:r>
      <w:r>
        <w:rPr>
          <w:rFonts w:ascii="Arial" w:hAnsi="Arial"/>
          <w:color w:val="293A55"/>
          <w:sz w:val="18"/>
        </w:rPr>
        <w:t xml:space="preserve"> Дозволити Міністерству оборони України з дня передачі бюджетних призначень від Міністерства з питань стратегічних галузей промисловості України до Міністерства оборони України спрямувати кошти спеціального фонду, зазначені в абзаці третьому пункту 1 ча</w:t>
      </w:r>
      <w:r>
        <w:rPr>
          <w:rFonts w:ascii="Arial" w:hAnsi="Arial"/>
          <w:color w:val="293A55"/>
          <w:sz w:val="18"/>
        </w:rPr>
        <w:t>стини першої статті 50 цього Закону та не використані Міністерством з питань стратегічних галузей промисловості України, на здійснення заходів з реформування та розвитку оборонно-промислового комплексу, розроблення, освоєння і впровадження нових технологій</w:t>
      </w:r>
      <w:r>
        <w:rPr>
          <w:rFonts w:ascii="Arial" w:hAnsi="Arial"/>
          <w:color w:val="293A55"/>
          <w:sz w:val="18"/>
        </w:rPr>
        <w:t>, нарощування наявних виробничих потужностей для виготовлення продукції оборонного призначення, закупівлі озброєння, військової (спеціальної) техніки, засобів та обладнання.</w:t>
      </w:r>
    </w:p>
    <w:p w:rsidR="00981BD4" w:rsidRDefault="006D4CD7">
      <w:pPr>
        <w:spacing w:after="75"/>
        <w:ind w:firstLine="240"/>
        <w:jc w:val="right"/>
      </w:pPr>
      <w:bookmarkStart w:id="216" w:name="32831"/>
      <w:bookmarkEnd w:id="215"/>
      <w:r>
        <w:rPr>
          <w:rFonts w:ascii="Arial" w:hAnsi="Arial"/>
          <w:color w:val="293A55"/>
          <w:sz w:val="18"/>
        </w:rPr>
        <w:t>(Закон доповнено статтею 52 згідно із</w:t>
      </w:r>
      <w:r>
        <w:br/>
      </w:r>
      <w:r>
        <w:rPr>
          <w:rFonts w:ascii="Arial" w:hAnsi="Arial"/>
          <w:color w:val="293A55"/>
          <w:sz w:val="18"/>
        </w:rPr>
        <w:t xml:space="preserve"> Законом України від 31.07.2025 р. N 4561-IX</w:t>
      </w:r>
      <w:r>
        <w:rPr>
          <w:rFonts w:ascii="Arial" w:hAnsi="Arial"/>
          <w:color w:val="293A55"/>
          <w:sz w:val="18"/>
        </w:rPr>
        <w:t>)</w:t>
      </w:r>
    </w:p>
    <w:p w:rsidR="00981BD4" w:rsidRDefault="006D4CD7">
      <w:pPr>
        <w:spacing w:after="75"/>
        <w:ind w:firstLine="240"/>
        <w:jc w:val="both"/>
      </w:pPr>
      <w:bookmarkStart w:id="217" w:name="32828"/>
      <w:bookmarkEnd w:id="216"/>
      <w:r>
        <w:rPr>
          <w:rFonts w:ascii="Arial" w:hAnsi="Arial"/>
          <w:b/>
          <w:color w:val="000000"/>
          <w:sz w:val="18"/>
        </w:rPr>
        <w:t>Стаття 53.</w:t>
      </w:r>
      <w:r>
        <w:rPr>
          <w:rFonts w:ascii="Arial" w:hAnsi="Arial"/>
          <w:color w:val="293A55"/>
          <w:sz w:val="18"/>
        </w:rPr>
        <w:t xml:space="preserve"> Установити, що військовослужбовці під час лікування та реабілітації у закладах охорони здоров'я всіх форм власності та підпорядкування забезпечуються за рахунок державного бюджету покращеним харчуванням відповідно до норм, які застосовуються у</w:t>
      </w:r>
      <w:r>
        <w:rPr>
          <w:rFonts w:ascii="Arial" w:hAnsi="Arial"/>
          <w:color w:val="293A55"/>
          <w:sz w:val="18"/>
        </w:rPr>
        <w:t xml:space="preserve"> військово-медичних закладах, у порядку, визначеному Кабінетом Міністрів України.</w:t>
      </w:r>
    </w:p>
    <w:p w:rsidR="00981BD4" w:rsidRDefault="006D4CD7">
      <w:pPr>
        <w:spacing w:after="75"/>
        <w:ind w:firstLine="240"/>
        <w:jc w:val="right"/>
      </w:pPr>
      <w:bookmarkStart w:id="218" w:name="32832"/>
      <w:bookmarkEnd w:id="217"/>
      <w:r>
        <w:rPr>
          <w:rFonts w:ascii="Arial" w:hAnsi="Arial"/>
          <w:color w:val="293A55"/>
          <w:sz w:val="18"/>
        </w:rPr>
        <w:t>(Закон доповнено статтею 53 згідно із</w:t>
      </w:r>
      <w:r>
        <w:br/>
      </w:r>
      <w:r>
        <w:rPr>
          <w:rFonts w:ascii="Arial" w:hAnsi="Arial"/>
          <w:color w:val="293A55"/>
          <w:sz w:val="18"/>
        </w:rPr>
        <w:t xml:space="preserve"> Законом України від 31.07.2025 р. N 4561-IX)</w:t>
      </w:r>
    </w:p>
    <w:p w:rsidR="00981BD4" w:rsidRDefault="006D4CD7">
      <w:pPr>
        <w:spacing w:after="75"/>
        <w:ind w:firstLine="240"/>
        <w:jc w:val="both"/>
      </w:pPr>
      <w:bookmarkStart w:id="219" w:name="32858"/>
      <w:bookmarkEnd w:id="218"/>
      <w:r>
        <w:rPr>
          <w:rFonts w:ascii="Arial" w:hAnsi="Arial"/>
          <w:b/>
          <w:color w:val="000000"/>
          <w:sz w:val="18"/>
        </w:rPr>
        <w:t>Стаття 54.</w:t>
      </w:r>
      <w:r>
        <w:rPr>
          <w:rFonts w:ascii="Arial" w:hAnsi="Arial"/>
          <w:color w:val="293A55"/>
          <w:sz w:val="18"/>
        </w:rPr>
        <w:t xml:space="preserve"> Установити, що у 2025 році, як виняток з положень</w:t>
      </w:r>
      <w:r>
        <w:rPr>
          <w:rFonts w:ascii="Arial" w:hAnsi="Arial"/>
          <w:color w:val="000000"/>
          <w:sz w:val="18"/>
        </w:rPr>
        <w:t xml:space="preserve"> </w:t>
      </w:r>
      <w:r>
        <w:rPr>
          <w:rFonts w:ascii="Arial" w:hAnsi="Arial"/>
          <w:color w:val="293A55"/>
          <w:sz w:val="18"/>
        </w:rPr>
        <w:t>пункту 22</w:t>
      </w:r>
      <w:r>
        <w:rPr>
          <w:rFonts w:ascii="Arial" w:hAnsi="Arial"/>
          <w:color w:val="000000"/>
          <w:vertAlign w:val="superscript"/>
        </w:rPr>
        <w:t>8</w:t>
      </w:r>
      <w:r>
        <w:rPr>
          <w:rFonts w:ascii="Arial" w:hAnsi="Arial"/>
          <w:color w:val="000000"/>
          <w:sz w:val="18"/>
        </w:rPr>
        <w:t xml:space="preserve"> </w:t>
      </w:r>
      <w:r>
        <w:rPr>
          <w:rFonts w:ascii="Arial" w:hAnsi="Arial"/>
          <w:color w:val="293A55"/>
          <w:sz w:val="18"/>
        </w:rPr>
        <w:t>розділу VI "Прикін</w:t>
      </w:r>
      <w:r>
        <w:rPr>
          <w:rFonts w:ascii="Arial" w:hAnsi="Arial"/>
          <w:color w:val="293A55"/>
          <w:sz w:val="18"/>
        </w:rPr>
        <w:t>цеві та перехідні положення" Бюджетного кодексу України:</w:t>
      </w:r>
    </w:p>
    <w:p w:rsidR="00981BD4" w:rsidRDefault="006D4CD7">
      <w:pPr>
        <w:spacing w:after="75"/>
        <w:ind w:firstLine="240"/>
        <w:jc w:val="both"/>
      </w:pPr>
      <w:bookmarkStart w:id="220" w:name="32859"/>
      <w:bookmarkEnd w:id="219"/>
      <w:r>
        <w:rPr>
          <w:rFonts w:ascii="Arial" w:hAnsi="Arial"/>
          <w:color w:val="293A55"/>
          <w:sz w:val="18"/>
        </w:rPr>
        <w:t>1) вільні залишки коштів місцевих бюджетів (крім субвенцій з інших бюджетів) та залишки коштів бюджету розвитку місцевих бюджетів (крім субвенцій з інших бюджетів і коштів місцевих внутрішніх та зовн</w:t>
      </w:r>
      <w:r>
        <w:rPr>
          <w:rFonts w:ascii="Arial" w:hAnsi="Arial"/>
          <w:color w:val="293A55"/>
          <w:sz w:val="18"/>
        </w:rPr>
        <w:t>ішніх запозичень), які утворилися на кінець 2024 року, спрямовуються за рішеннями відповідних місцевих рад (військових адміністрацій) також на будівництво / придбання житла для внутрішньо переміщених осіб або надання кредитів таким особам на придбання житл</w:t>
      </w:r>
      <w:r>
        <w:rPr>
          <w:rFonts w:ascii="Arial" w:hAnsi="Arial"/>
          <w:color w:val="293A55"/>
          <w:sz w:val="18"/>
        </w:rPr>
        <w:t>а;</w:t>
      </w:r>
    </w:p>
    <w:p w:rsidR="00981BD4" w:rsidRDefault="006D4CD7">
      <w:pPr>
        <w:spacing w:after="75"/>
        <w:ind w:firstLine="240"/>
        <w:jc w:val="both"/>
      </w:pPr>
      <w:bookmarkStart w:id="221" w:name="32860"/>
      <w:bookmarkEnd w:id="220"/>
      <w:r>
        <w:rPr>
          <w:rFonts w:ascii="Arial" w:hAnsi="Arial"/>
          <w:color w:val="293A55"/>
          <w:sz w:val="18"/>
        </w:rPr>
        <w:t>2) вільні залишки коштів місцевих бюджетів, які утворилися на кінець 2024 року за рахунок додаткової дотації з державного бюджету місцевим бюджетам на здійснення повноважень органів місцевого самоврядування на деокупованих, тимчасово окупованих та інших</w:t>
      </w:r>
      <w:r>
        <w:rPr>
          <w:rFonts w:ascii="Arial" w:hAnsi="Arial"/>
          <w:color w:val="293A55"/>
          <w:sz w:val="18"/>
        </w:rPr>
        <w:t xml:space="preserve"> територіях України, що зазнали негативного впливу у зв'язку з повномасштабною збройною агресією Російської Федерації, наданої на придбання шкільних автобусів і на облаштування безпечних умов у закладах освіти, що забезпечують здобуття повної загальної сер</w:t>
      </w:r>
      <w:r>
        <w:rPr>
          <w:rFonts w:ascii="Arial" w:hAnsi="Arial"/>
          <w:color w:val="293A55"/>
          <w:sz w:val="18"/>
        </w:rPr>
        <w:t>едньої освіти, та не використаної у 2024 році на зазначену мету, спрямовуються на:</w:t>
      </w:r>
    </w:p>
    <w:p w:rsidR="00981BD4" w:rsidRDefault="006D4CD7">
      <w:pPr>
        <w:spacing w:after="75"/>
        <w:ind w:firstLine="240"/>
        <w:jc w:val="both"/>
      </w:pPr>
      <w:bookmarkStart w:id="222" w:name="32861"/>
      <w:bookmarkEnd w:id="221"/>
      <w:r>
        <w:rPr>
          <w:rFonts w:ascii="Arial" w:hAnsi="Arial"/>
          <w:color w:val="293A55"/>
          <w:sz w:val="18"/>
        </w:rPr>
        <w:t xml:space="preserve">придбання шкільних автобусів, спеціально обладнаних для перевезення </w:t>
      </w:r>
      <w:proofErr w:type="spellStart"/>
      <w:r>
        <w:rPr>
          <w:rFonts w:ascii="Arial" w:hAnsi="Arial"/>
          <w:color w:val="293A55"/>
          <w:sz w:val="18"/>
        </w:rPr>
        <w:t>маломобільних</w:t>
      </w:r>
      <w:proofErr w:type="spellEnd"/>
      <w:r>
        <w:rPr>
          <w:rFonts w:ascii="Arial" w:hAnsi="Arial"/>
          <w:color w:val="293A55"/>
          <w:sz w:val="18"/>
        </w:rPr>
        <w:t xml:space="preserve"> груп населення;</w:t>
      </w:r>
    </w:p>
    <w:p w:rsidR="00981BD4" w:rsidRDefault="006D4CD7">
      <w:pPr>
        <w:spacing w:after="75"/>
        <w:ind w:firstLine="240"/>
        <w:jc w:val="both"/>
      </w:pPr>
      <w:bookmarkStart w:id="223" w:name="32862"/>
      <w:bookmarkEnd w:id="222"/>
      <w:r>
        <w:rPr>
          <w:rFonts w:ascii="Arial" w:hAnsi="Arial"/>
          <w:color w:val="293A55"/>
          <w:sz w:val="18"/>
        </w:rPr>
        <w:t>облаштування безпечних умов у закладах освіти, що забезпечують здобуття пов</w:t>
      </w:r>
      <w:r>
        <w:rPr>
          <w:rFonts w:ascii="Arial" w:hAnsi="Arial"/>
          <w:color w:val="293A55"/>
          <w:sz w:val="18"/>
        </w:rPr>
        <w:t>ної загальної середньої освіти, перелік яких, відповідні обсяги видатків, порядок перерозподілу та умови використання таких залишків визначає Кабінет Міністрів України за поданням Міністерства освіти і науки України.</w:t>
      </w:r>
    </w:p>
    <w:p w:rsidR="00981BD4" w:rsidRDefault="006D4CD7">
      <w:pPr>
        <w:spacing w:after="75"/>
        <w:ind w:firstLine="240"/>
        <w:jc w:val="right"/>
      </w:pPr>
      <w:bookmarkStart w:id="224" w:name="33744"/>
      <w:bookmarkEnd w:id="223"/>
      <w:r>
        <w:rPr>
          <w:rFonts w:ascii="Arial" w:hAnsi="Arial"/>
          <w:color w:val="293A55"/>
          <w:sz w:val="18"/>
        </w:rPr>
        <w:t>(Закон доповнено статтею 54 згідно із</w:t>
      </w:r>
      <w:r>
        <w:br/>
      </w:r>
      <w:r>
        <w:rPr>
          <w:rFonts w:ascii="Arial" w:hAnsi="Arial"/>
          <w:color w:val="293A55"/>
          <w:sz w:val="18"/>
        </w:rPr>
        <w:t xml:space="preserve"> Законом України від 20.08.2025 р. N 4571-IX)</w:t>
      </w:r>
    </w:p>
    <w:p w:rsidR="00981BD4" w:rsidRDefault="006D4CD7">
      <w:pPr>
        <w:spacing w:after="75"/>
        <w:ind w:firstLine="240"/>
        <w:jc w:val="both"/>
      </w:pPr>
      <w:bookmarkStart w:id="225" w:name="32863"/>
      <w:bookmarkEnd w:id="224"/>
      <w:r>
        <w:rPr>
          <w:rFonts w:ascii="Arial" w:hAnsi="Arial"/>
          <w:b/>
          <w:color w:val="000000"/>
          <w:sz w:val="18"/>
        </w:rPr>
        <w:t>Стаття 55.</w:t>
      </w:r>
      <w:r>
        <w:rPr>
          <w:rFonts w:ascii="Arial" w:hAnsi="Arial"/>
          <w:color w:val="293A55"/>
          <w:sz w:val="18"/>
        </w:rPr>
        <w:t xml:space="preserve"> Установити, що у 2025 році залишок коштів, перерахованих відповідно до</w:t>
      </w:r>
      <w:r>
        <w:rPr>
          <w:rFonts w:ascii="Arial" w:hAnsi="Arial"/>
          <w:color w:val="000000"/>
          <w:sz w:val="18"/>
        </w:rPr>
        <w:t xml:space="preserve"> </w:t>
      </w:r>
      <w:r>
        <w:rPr>
          <w:rFonts w:ascii="Arial" w:hAnsi="Arial"/>
          <w:color w:val="293A55"/>
          <w:sz w:val="18"/>
        </w:rPr>
        <w:t>статті 50 Закону України "Про Державний бюджет України на 2024 рік"</w:t>
      </w:r>
      <w:r>
        <w:rPr>
          <w:rFonts w:ascii="Arial" w:hAnsi="Arial"/>
          <w:color w:val="000000"/>
          <w:sz w:val="18"/>
        </w:rPr>
        <w:t xml:space="preserve"> </w:t>
      </w:r>
      <w:r>
        <w:rPr>
          <w:rFonts w:ascii="Arial" w:hAnsi="Arial"/>
          <w:color w:val="293A55"/>
          <w:sz w:val="18"/>
        </w:rPr>
        <w:t>до спеціального фонду державного бюджету для Державного аген</w:t>
      </w:r>
      <w:r>
        <w:rPr>
          <w:rFonts w:ascii="Arial" w:hAnsi="Arial"/>
          <w:color w:val="293A55"/>
          <w:sz w:val="18"/>
        </w:rPr>
        <w:t>тства відновлення та розвитку інфраструктури України у сумі 706.555,3 тис. гривень та не використаних у 2024 році, спрямовується у визначеному Кабінетом Міністрів України порядку (з відкриттям нових бюджетних програм, включаючи трансферти місцевим бюджетам</w:t>
      </w:r>
      <w:r>
        <w:rPr>
          <w:rFonts w:ascii="Arial" w:hAnsi="Arial"/>
          <w:color w:val="293A55"/>
          <w:sz w:val="18"/>
        </w:rPr>
        <w:t>):</w:t>
      </w:r>
    </w:p>
    <w:p w:rsidR="00981BD4" w:rsidRDefault="006D4CD7">
      <w:pPr>
        <w:spacing w:after="75"/>
        <w:ind w:firstLine="240"/>
        <w:jc w:val="both"/>
      </w:pPr>
      <w:bookmarkStart w:id="226" w:name="32864"/>
      <w:bookmarkEnd w:id="225"/>
      <w:r>
        <w:rPr>
          <w:rFonts w:ascii="Arial" w:hAnsi="Arial"/>
          <w:color w:val="293A55"/>
          <w:sz w:val="18"/>
        </w:rPr>
        <w:t>на субвенцію з державного бюджету місцевим бюджетам на фінансове забезпечення будівництва, реконструкції, ремонту і утримання автомобільних доріг загального користування місцевого значення, вулиць і доріг комунальної власності у населених пунктах для об</w:t>
      </w:r>
      <w:r>
        <w:rPr>
          <w:rFonts w:ascii="Arial" w:hAnsi="Arial"/>
          <w:color w:val="293A55"/>
          <w:sz w:val="18"/>
        </w:rPr>
        <w:t>ласного бюджету Харківської області в сумі 450.555,3 тис. гривень на оплату робіт/послуг з капітального і поточного ремонту та експлуатаційного утримання автомобільних доріг загального користування місцевого значення, що сприятимуть забезпеченню національн</w:t>
      </w:r>
      <w:r>
        <w:rPr>
          <w:rFonts w:ascii="Arial" w:hAnsi="Arial"/>
          <w:color w:val="293A55"/>
          <w:sz w:val="18"/>
        </w:rPr>
        <w:t>ої безпеки і оборони, відсічі і стримуванню збройної агресії;</w:t>
      </w:r>
    </w:p>
    <w:p w:rsidR="00981BD4" w:rsidRDefault="006D4CD7">
      <w:pPr>
        <w:spacing w:after="75"/>
        <w:ind w:firstLine="240"/>
        <w:jc w:val="both"/>
      </w:pPr>
      <w:bookmarkStart w:id="227" w:name="32865"/>
      <w:bookmarkEnd w:id="226"/>
      <w:r>
        <w:rPr>
          <w:rFonts w:ascii="Arial" w:hAnsi="Arial"/>
          <w:color w:val="293A55"/>
          <w:sz w:val="18"/>
        </w:rPr>
        <w:t>на поточний ремонт автомобільних доріг загального користування державного значення у Полтавській та Сумській областях в сумі 256.000 тис. гривень для здійснення заходів, пов'язаних із зміцненням</w:t>
      </w:r>
      <w:r>
        <w:rPr>
          <w:rFonts w:ascii="Arial" w:hAnsi="Arial"/>
          <w:color w:val="293A55"/>
          <w:sz w:val="18"/>
        </w:rPr>
        <w:t xml:space="preserve"> обороноздатності держави.</w:t>
      </w:r>
    </w:p>
    <w:p w:rsidR="00981BD4" w:rsidRDefault="006D4CD7">
      <w:pPr>
        <w:spacing w:after="75"/>
        <w:ind w:firstLine="240"/>
        <w:jc w:val="right"/>
      </w:pPr>
      <w:bookmarkStart w:id="228" w:name="33745"/>
      <w:bookmarkEnd w:id="227"/>
      <w:r>
        <w:rPr>
          <w:rFonts w:ascii="Arial" w:hAnsi="Arial"/>
          <w:color w:val="293A55"/>
          <w:sz w:val="18"/>
        </w:rPr>
        <w:t>(Закон доповнено статтею 55 згідно із</w:t>
      </w:r>
      <w:r>
        <w:br/>
      </w:r>
      <w:r>
        <w:rPr>
          <w:rFonts w:ascii="Arial" w:hAnsi="Arial"/>
          <w:color w:val="293A55"/>
          <w:sz w:val="18"/>
        </w:rPr>
        <w:t xml:space="preserve"> Законом України від 20.08.2025 р. N 4571-IX)</w:t>
      </w:r>
    </w:p>
    <w:p w:rsidR="00981BD4" w:rsidRDefault="006D4CD7">
      <w:pPr>
        <w:spacing w:after="75"/>
        <w:ind w:firstLine="240"/>
        <w:jc w:val="both"/>
      </w:pPr>
      <w:bookmarkStart w:id="229" w:name="32866"/>
      <w:bookmarkEnd w:id="228"/>
      <w:r>
        <w:rPr>
          <w:rFonts w:ascii="Arial" w:hAnsi="Arial"/>
          <w:b/>
          <w:color w:val="000000"/>
          <w:sz w:val="18"/>
        </w:rPr>
        <w:lastRenderedPageBreak/>
        <w:t>Стаття 56.</w:t>
      </w:r>
      <w:r>
        <w:rPr>
          <w:rFonts w:ascii="Arial" w:hAnsi="Arial"/>
          <w:color w:val="293A55"/>
          <w:sz w:val="18"/>
        </w:rPr>
        <w:t xml:space="preserve"> Установити, що реалізація Міністерством соціальної політики України завдань, проектів та робіт, спрямованих на розвиток програмно-апар</w:t>
      </w:r>
      <w:r>
        <w:rPr>
          <w:rFonts w:ascii="Arial" w:hAnsi="Arial"/>
          <w:color w:val="293A55"/>
          <w:sz w:val="18"/>
        </w:rPr>
        <w:t>атного забезпечення Єдиної інформаційної системи соціальної сфери, за рахунок бюджетних коштів здійснюється за погодженням Генерального державного замовника Національної програми інформатизації.</w:t>
      </w:r>
    </w:p>
    <w:p w:rsidR="00981BD4" w:rsidRDefault="006D4CD7">
      <w:pPr>
        <w:spacing w:after="75"/>
        <w:ind w:firstLine="240"/>
        <w:jc w:val="right"/>
      </w:pPr>
      <w:bookmarkStart w:id="230" w:name="33746"/>
      <w:bookmarkEnd w:id="229"/>
      <w:r>
        <w:rPr>
          <w:rFonts w:ascii="Arial" w:hAnsi="Arial"/>
          <w:color w:val="293A55"/>
          <w:sz w:val="18"/>
        </w:rPr>
        <w:t>(Закон доповнено статтею 56 згідно із</w:t>
      </w:r>
      <w:r>
        <w:br/>
      </w:r>
      <w:r>
        <w:rPr>
          <w:rFonts w:ascii="Arial" w:hAnsi="Arial"/>
          <w:color w:val="293A55"/>
          <w:sz w:val="18"/>
        </w:rPr>
        <w:t xml:space="preserve"> Законом України від 20</w:t>
      </w:r>
      <w:r>
        <w:rPr>
          <w:rFonts w:ascii="Arial" w:hAnsi="Arial"/>
          <w:color w:val="293A55"/>
          <w:sz w:val="18"/>
        </w:rPr>
        <w:t>.08.2025 р. N 4571-IX)</w:t>
      </w:r>
    </w:p>
    <w:p w:rsidR="00981BD4" w:rsidRDefault="006D4CD7">
      <w:pPr>
        <w:spacing w:after="75"/>
        <w:ind w:firstLine="240"/>
        <w:jc w:val="both"/>
      </w:pPr>
      <w:bookmarkStart w:id="231" w:name="32867"/>
      <w:bookmarkEnd w:id="230"/>
      <w:r>
        <w:rPr>
          <w:rFonts w:ascii="Arial" w:hAnsi="Arial"/>
          <w:b/>
          <w:color w:val="000000"/>
          <w:sz w:val="18"/>
        </w:rPr>
        <w:t>Стаття 57.</w:t>
      </w:r>
      <w:r>
        <w:rPr>
          <w:rFonts w:ascii="Arial" w:hAnsi="Arial"/>
          <w:color w:val="293A55"/>
          <w:sz w:val="18"/>
        </w:rPr>
        <w:t xml:space="preserve"> Установити, що з 1 серпня 2025 року по 31 грудня 2025 року, як виняток з положень</w:t>
      </w:r>
      <w:r>
        <w:rPr>
          <w:rFonts w:ascii="Arial" w:hAnsi="Arial"/>
          <w:color w:val="000000"/>
          <w:sz w:val="18"/>
        </w:rPr>
        <w:t xml:space="preserve"> </w:t>
      </w:r>
      <w:r>
        <w:rPr>
          <w:rFonts w:ascii="Arial" w:hAnsi="Arial"/>
          <w:color w:val="293A55"/>
          <w:sz w:val="18"/>
        </w:rPr>
        <w:t>пункту 17 частини першої статті 64 Бюджетного кодексу України, надходження податку на прибуток підприємств, визначені пунктом 17 частини пер</w:t>
      </w:r>
      <w:r>
        <w:rPr>
          <w:rFonts w:ascii="Arial" w:hAnsi="Arial"/>
          <w:color w:val="293A55"/>
          <w:sz w:val="18"/>
        </w:rPr>
        <w:t>шої статті 64 Бюджетного кодексу України, зараховуються в повному обсязі до загального фонду Державного бюджету України.</w:t>
      </w:r>
    </w:p>
    <w:p w:rsidR="00981BD4" w:rsidRDefault="006D4CD7">
      <w:pPr>
        <w:spacing w:after="75"/>
        <w:ind w:firstLine="240"/>
        <w:jc w:val="right"/>
      </w:pPr>
      <w:bookmarkStart w:id="232" w:name="33747"/>
      <w:bookmarkEnd w:id="231"/>
      <w:r>
        <w:rPr>
          <w:rFonts w:ascii="Arial" w:hAnsi="Arial"/>
          <w:color w:val="293A55"/>
          <w:sz w:val="18"/>
        </w:rPr>
        <w:t>(Закон доповнено статтею 57 згідно із</w:t>
      </w:r>
      <w:r>
        <w:br/>
      </w:r>
      <w:r>
        <w:rPr>
          <w:rFonts w:ascii="Arial" w:hAnsi="Arial"/>
          <w:color w:val="293A55"/>
          <w:sz w:val="18"/>
        </w:rPr>
        <w:t xml:space="preserve"> Законом України від 20.08.2025 р. N 4571-IX)</w:t>
      </w:r>
    </w:p>
    <w:p w:rsidR="00981BD4" w:rsidRDefault="006D4CD7">
      <w:pPr>
        <w:spacing w:after="75"/>
        <w:ind w:firstLine="240"/>
        <w:jc w:val="both"/>
      </w:pPr>
      <w:bookmarkStart w:id="233" w:name="33756"/>
      <w:bookmarkEnd w:id="232"/>
      <w:r>
        <w:rPr>
          <w:rFonts w:ascii="Arial" w:hAnsi="Arial"/>
          <w:b/>
          <w:color w:val="000000"/>
          <w:sz w:val="18"/>
        </w:rPr>
        <w:t>Стаття 58.</w:t>
      </w:r>
      <w:r>
        <w:rPr>
          <w:rFonts w:ascii="Arial" w:hAnsi="Arial"/>
          <w:color w:val="293A55"/>
          <w:sz w:val="18"/>
        </w:rPr>
        <w:t xml:space="preserve"> Дозволити Кабінету Міністрів України, як</w:t>
      </w:r>
      <w:r>
        <w:rPr>
          <w:rFonts w:ascii="Arial" w:hAnsi="Arial"/>
          <w:color w:val="293A55"/>
          <w:sz w:val="18"/>
        </w:rPr>
        <w:t xml:space="preserve"> виняток з положень абзацу третього</w:t>
      </w:r>
      <w:r>
        <w:rPr>
          <w:rFonts w:ascii="Arial" w:hAnsi="Arial"/>
          <w:color w:val="000000"/>
          <w:sz w:val="18"/>
        </w:rPr>
        <w:t xml:space="preserve"> </w:t>
      </w:r>
      <w:r>
        <w:rPr>
          <w:rFonts w:ascii="Arial" w:hAnsi="Arial"/>
          <w:color w:val="293A55"/>
          <w:sz w:val="18"/>
        </w:rPr>
        <w:t>частини другої статті 4,</w:t>
      </w:r>
      <w:r>
        <w:rPr>
          <w:rFonts w:ascii="Arial" w:hAnsi="Arial"/>
          <w:color w:val="000000"/>
          <w:sz w:val="18"/>
        </w:rPr>
        <w:t xml:space="preserve"> </w:t>
      </w:r>
      <w:r>
        <w:rPr>
          <w:rFonts w:ascii="Arial" w:hAnsi="Arial"/>
          <w:color w:val="293A55"/>
          <w:sz w:val="18"/>
        </w:rPr>
        <w:t>статті 23,</w:t>
      </w:r>
      <w:r>
        <w:rPr>
          <w:rFonts w:ascii="Arial" w:hAnsi="Arial"/>
          <w:color w:val="000000"/>
          <w:sz w:val="18"/>
        </w:rPr>
        <w:t xml:space="preserve"> </w:t>
      </w:r>
      <w:r>
        <w:rPr>
          <w:rFonts w:ascii="Arial" w:hAnsi="Arial"/>
          <w:color w:val="293A55"/>
          <w:sz w:val="18"/>
        </w:rPr>
        <w:t>частини першої статті 55, абзацу другого</w:t>
      </w:r>
      <w:r>
        <w:rPr>
          <w:rFonts w:ascii="Arial" w:hAnsi="Arial"/>
          <w:color w:val="000000"/>
          <w:sz w:val="18"/>
        </w:rPr>
        <w:t xml:space="preserve"> </w:t>
      </w:r>
      <w:r>
        <w:rPr>
          <w:rFonts w:ascii="Arial" w:hAnsi="Arial"/>
          <w:color w:val="293A55"/>
          <w:sz w:val="18"/>
        </w:rPr>
        <w:t xml:space="preserve">підпункту 2 пункту 22 розділу VI "Прикінцеві та перехідні положення" Бюджетного кодексу України, за результатами місячного звіту про виконання </w:t>
      </w:r>
      <w:r>
        <w:rPr>
          <w:rFonts w:ascii="Arial" w:hAnsi="Arial"/>
          <w:color w:val="293A55"/>
          <w:sz w:val="18"/>
        </w:rPr>
        <w:t>загального фонду Державного бюджету України приймати рішення про здійснення у листопаді - грудні 2025 року скорочення видатків загального фонду державного бюджету і надання кредитів із загального фонду державного бюджету за бюджетними програмами головних р</w:t>
      </w:r>
      <w:r>
        <w:rPr>
          <w:rFonts w:ascii="Arial" w:hAnsi="Arial"/>
          <w:color w:val="293A55"/>
          <w:sz w:val="18"/>
        </w:rPr>
        <w:t>озпорядників коштів державного бюджету та збільшення видатків загального фонду державного бюджету Міністерству оборони України за бюджетними програмами "Забезпечення діяльності Збройних Сил України, підготовка кадрів і військ, медичне забезпечення особовог</w:t>
      </w:r>
      <w:r>
        <w:rPr>
          <w:rFonts w:ascii="Arial" w:hAnsi="Arial"/>
          <w:color w:val="293A55"/>
          <w:sz w:val="18"/>
        </w:rPr>
        <w:t xml:space="preserve">о складу, ветеранів військової служби та членів їхніх сімей, ветеранів війни" (код 2101020), "Розвиток, закупівля, модернізація та ремонт озброєння, військової техніки, засобів та обладнання" (код 2101150) та "Здійснення заходів з реформування та розвитку </w:t>
      </w:r>
      <w:r>
        <w:rPr>
          <w:rFonts w:ascii="Arial" w:hAnsi="Arial"/>
          <w:color w:val="293A55"/>
          <w:sz w:val="18"/>
        </w:rPr>
        <w:t>оборонно-промислового комплексу, розроблення, освоєння і впровадження нових технологій, нарощування наявних виробничих потужностей для виготовлення продукції оборонного призначення, закупівлі озброєння, військової (спеціальної) техніки, засобів та обладнан</w:t>
      </w:r>
      <w:r>
        <w:rPr>
          <w:rFonts w:ascii="Arial" w:hAnsi="Arial"/>
          <w:color w:val="293A55"/>
          <w:sz w:val="18"/>
        </w:rPr>
        <w:t>ня" (код 2101540).</w:t>
      </w:r>
    </w:p>
    <w:p w:rsidR="00981BD4" w:rsidRDefault="006D4CD7">
      <w:pPr>
        <w:spacing w:after="75"/>
        <w:ind w:firstLine="240"/>
        <w:jc w:val="right"/>
      </w:pPr>
      <w:bookmarkStart w:id="234" w:name="33757"/>
      <w:bookmarkEnd w:id="233"/>
      <w:r>
        <w:rPr>
          <w:rFonts w:ascii="Arial" w:hAnsi="Arial"/>
          <w:color w:val="293A55"/>
          <w:sz w:val="18"/>
        </w:rPr>
        <w:t>(Закон доповнено статтею 58 згідно із</w:t>
      </w:r>
      <w:r>
        <w:br/>
      </w:r>
      <w:r>
        <w:rPr>
          <w:rFonts w:ascii="Arial" w:hAnsi="Arial"/>
          <w:color w:val="293A55"/>
          <w:sz w:val="18"/>
        </w:rPr>
        <w:t xml:space="preserve"> Законом України від 21.10.2025 р. N 4648-IX)</w:t>
      </w:r>
    </w:p>
    <w:p w:rsidR="00981BD4" w:rsidRDefault="006D4CD7">
      <w:pPr>
        <w:spacing w:after="75"/>
        <w:jc w:val="center"/>
      </w:pPr>
      <w:bookmarkStart w:id="235" w:name="186"/>
      <w:bookmarkEnd w:id="234"/>
      <w:r>
        <w:rPr>
          <w:rFonts w:ascii="Arial" w:hAnsi="Arial"/>
          <w:b/>
          <w:color w:val="000000"/>
          <w:sz w:val="18"/>
        </w:rPr>
        <w:t>ПРИКІНЦЕВІ ПОЛОЖЕННЯ</w:t>
      </w:r>
    </w:p>
    <w:p w:rsidR="00981BD4" w:rsidRDefault="006D4CD7">
      <w:pPr>
        <w:spacing w:after="75"/>
        <w:ind w:firstLine="240"/>
        <w:jc w:val="both"/>
      </w:pPr>
      <w:bookmarkStart w:id="236" w:name="187"/>
      <w:bookmarkEnd w:id="235"/>
      <w:r>
        <w:rPr>
          <w:rFonts w:ascii="Arial" w:hAnsi="Arial"/>
          <w:color w:val="000000"/>
          <w:sz w:val="18"/>
        </w:rPr>
        <w:t>1. Цей Закон набирає чинності з 1 січня 2025 року, крім статті 41 цього Закону, яка набирає чинності з дня набрання чинності законом</w:t>
      </w:r>
      <w:r>
        <w:rPr>
          <w:rFonts w:ascii="Arial" w:hAnsi="Arial"/>
          <w:color w:val="000000"/>
          <w:sz w:val="18"/>
        </w:rPr>
        <w:t xml:space="preserve"> про внесення змін до </w:t>
      </w:r>
      <w:r>
        <w:rPr>
          <w:rFonts w:ascii="Arial" w:hAnsi="Arial"/>
          <w:color w:val="293A55"/>
          <w:sz w:val="18"/>
        </w:rPr>
        <w:t>Закону України "Про судоустрій і статус суддів"</w:t>
      </w:r>
      <w:r>
        <w:rPr>
          <w:rFonts w:ascii="Arial" w:hAnsi="Arial"/>
          <w:color w:val="000000"/>
          <w:sz w:val="18"/>
        </w:rPr>
        <w:t xml:space="preserve"> щодо виплати судді місцевого суду спеціальної доплати, але не раніше 1 січня 2025 року.</w:t>
      </w:r>
    </w:p>
    <w:p w:rsidR="00981BD4" w:rsidRDefault="006D4CD7">
      <w:pPr>
        <w:spacing w:after="75"/>
        <w:ind w:firstLine="240"/>
        <w:jc w:val="both"/>
      </w:pPr>
      <w:bookmarkStart w:id="237" w:name="188"/>
      <w:bookmarkEnd w:id="236"/>
      <w:r>
        <w:rPr>
          <w:rFonts w:ascii="Arial" w:hAnsi="Arial"/>
          <w:color w:val="000000"/>
          <w:sz w:val="18"/>
        </w:rPr>
        <w:t>2. Додатки NN 1 - 8 до цього Закону є його невід'ємною частиною.</w:t>
      </w:r>
    </w:p>
    <w:p w:rsidR="00981BD4" w:rsidRDefault="006D4CD7">
      <w:pPr>
        <w:spacing w:after="75"/>
        <w:ind w:firstLine="240"/>
        <w:jc w:val="both"/>
      </w:pPr>
      <w:bookmarkStart w:id="238" w:name="189"/>
      <w:bookmarkEnd w:id="237"/>
      <w:r>
        <w:rPr>
          <w:rFonts w:ascii="Arial" w:hAnsi="Arial"/>
          <w:color w:val="000000"/>
          <w:sz w:val="18"/>
        </w:rPr>
        <w:t>3. Зупинити на 2025 рік дію:</w:t>
      </w:r>
    </w:p>
    <w:p w:rsidR="00981BD4" w:rsidRDefault="006D4CD7">
      <w:pPr>
        <w:spacing w:after="75"/>
        <w:ind w:firstLine="240"/>
        <w:jc w:val="both"/>
      </w:pPr>
      <w:bookmarkStart w:id="239" w:name="190"/>
      <w:bookmarkEnd w:id="238"/>
      <w:r>
        <w:rPr>
          <w:rFonts w:ascii="Arial" w:hAnsi="Arial"/>
          <w:color w:val="000000"/>
          <w:sz w:val="18"/>
        </w:rPr>
        <w:t>абза</w:t>
      </w:r>
      <w:r>
        <w:rPr>
          <w:rFonts w:ascii="Arial" w:hAnsi="Arial"/>
          <w:color w:val="000000"/>
          <w:sz w:val="18"/>
        </w:rPr>
        <w:t xml:space="preserve">ців другого і третього </w:t>
      </w:r>
      <w:r>
        <w:rPr>
          <w:rFonts w:ascii="Arial" w:hAnsi="Arial"/>
          <w:color w:val="293A55"/>
          <w:sz w:val="18"/>
        </w:rPr>
        <w:t>частини першої статті 14 Бюджетного кодексу України</w:t>
      </w:r>
      <w:r>
        <w:rPr>
          <w:rFonts w:ascii="Arial" w:hAnsi="Arial"/>
          <w:color w:val="000000"/>
          <w:sz w:val="18"/>
        </w:rPr>
        <w:t>;</w:t>
      </w:r>
    </w:p>
    <w:p w:rsidR="00981BD4" w:rsidRDefault="006D4CD7">
      <w:pPr>
        <w:spacing w:after="75"/>
        <w:ind w:firstLine="240"/>
        <w:jc w:val="both"/>
      </w:pPr>
      <w:bookmarkStart w:id="240" w:name="191"/>
      <w:bookmarkEnd w:id="239"/>
      <w:r>
        <w:rPr>
          <w:rFonts w:ascii="Arial" w:hAnsi="Arial"/>
          <w:color w:val="293A55"/>
          <w:sz w:val="18"/>
        </w:rPr>
        <w:t>частини другої статті 18 Бюджетного кодексу України</w:t>
      </w:r>
      <w:r>
        <w:rPr>
          <w:rFonts w:ascii="Arial" w:hAnsi="Arial"/>
          <w:color w:val="000000"/>
          <w:sz w:val="18"/>
        </w:rPr>
        <w:t>;</w:t>
      </w:r>
    </w:p>
    <w:p w:rsidR="00981BD4" w:rsidRDefault="006D4CD7">
      <w:pPr>
        <w:spacing w:after="75"/>
        <w:ind w:firstLine="240"/>
        <w:jc w:val="both"/>
      </w:pPr>
      <w:bookmarkStart w:id="241" w:name="192"/>
      <w:bookmarkEnd w:id="240"/>
      <w:r>
        <w:rPr>
          <w:rFonts w:ascii="Arial" w:hAnsi="Arial"/>
          <w:color w:val="293A55"/>
          <w:sz w:val="18"/>
        </w:rPr>
        <w:t>статті 24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Бюджетного кодексу України</w:t>
      </w:r>
      <w:r>
        <w:rPr>
          <w:rFonts w:ascii="Arial" w:hAnsi="Arial"/>
          <w:color w:val="000000"/>
          <w:sz w:val="18"/>
        </w:rPr>
        <w:t>;</w:t>
      </w:r>
    </w:p>
    <w:p w:rsidR="00981BD4" w:rsidRDefault="006D4CD7">
      <w:pPr>
        <w:spacing w:after="75"/>
        <w:ind w:firstLine="240"/>
        <w:jc w:val="both"/>
      </w:pPr>
      <w:bookmarkStart w:id="242" w:name="193"/>
      <w:bookmarkEnd w:id="241"/>
      <w:r>
        <w:rPr>
          <w:rFonts w:ascii="Arial" w:hAnsi="Arial"/>
          <w:color w:val="293A55"/>
          <w:sz w:val="18"/>
        </w:rPr>
        <w:t>пункту 52 розділу VI "Прикінцеві та перехідні положення" Бюджетного кодексу України</w:t>
      </w:r>
      <w:r>
        <w:rPr>
          <w:rFonts w:ascii="Arial" w:hAnsi="Arial"/>
          <w:color w:val="000000"/>
          <w:sz w:val="18"/>
        </w:rPr>
        <w:t>;</w:t>
      </w:r>
    </w:p>
    <w:p w:rsidR="00981BD4" w:rsidRDefault="006D4CD7">
      <w:pPr>
        <w:spacing w:after="75"/>
        <w:ind w:firstLine="240"/>
        <w:jc w:val="both"/>
      </w:pPr>
      <w:bookmarkStart w:id="243" w:name="194"/>
      <w:bookmarkEnd w:id="242"/>
      <w:r>
        <w:rPr>
          <w:rFonts w:ascii="Arial" w:hAnsi="Arial"/>
          <w:color w:val="000000"/>
          <w:sz w:val="18"/>
        </w:rPr>
        <w:t>час</w:t>
      </w:r>
      <w:r>
        <w:rPr>
          <w:rFonts w:ascii="Arial" w:hAnsi="Arial"/>
          <w:color w:val="000000"/>
          <w:sz w:val="18"/>
        </w:rPr>
        <w:t xml:space="preserve">тини другої </w:t>
      </w:r>
      <w:r>
        <w:rPr>
          <w:rFonts w:ascii="Arial" w:hAnsi="Arial"/>
          <w:color w:val="293A55"/>
          <w:sz w:val="18"/>
        </w:rPr>
        <w:t>статті 18 Закону України "Про судову експертизу"</w:t>
      </w:r>
      <w:r>
        <w:rPr>
          <w:rFonts w:ascii="Arial" w:hAnsi="Arial"/>
          <w:color w:val="000000"/>
          <w:sz w:val="18"/>
        </w:rPr>
        <w:t xml:space="preserve"> (Відомості Верховної Ради України, 1994 р., N 28, ст. 232; 2017 р., N 48, ст. 436; 2018 р., N 6 - 7, ст. 43) щодо розміру посадових окладів судових експертів;</w:t>
      </w:r>
    </w:p>
    <w:p w:rsidR="00981BD4" w:rsidRDefault="006D4CD7">
      <w:pPr>
        <w:spacing w:after="75"/>
        <w:ind w:firstLine="240"/>
        <w:jc w:val="both"/>
      </w:pPr>
      <w:bookmarkStart w:id="244" w:name="195"/>
      <w:bookmarkEnd w:id="243"/>
      <w:r>
        <w:rPr>
          <w:rFonts w:ascii="Arial" w:hAnsi="Arial"/>
          <w:color w:val="000000"/>
          <w:sz w:val="18"/>
        </w:rPr>
        <w:t xml:space="preserve">частини першої </w:t>
      </w:r>
      <w:r>
        <w:rPr>
          <w:rFonts w:ascii="Arial" w:hAnsi="Arial"/>
          <w:color w:val="293A55"/>
          <w:sz w:val="18"/>
        </w:rPr>
        <w:t>статті 12</w:t>
      </w:r>
      <w:r>
        <w:rPr>
          <w:rFonts w:ascii="Arial" w:hAnsi="Arial"/>
          <w:color w:val="000000"/>
          <w:vertAlign w:val="superscript"/>
        </w:rPr>
        <w:t>1</w:t>
      </w:r>
      <w:r>
        <w:rPr>
          <w:rFonts w:ascii="Arial" w:hAnsi="Arial"/>
          <w:color w:val="000000"/>
          <w:sz w:val="18"/>
        </w:rPr>
        <w:t xml:space="preserve">, частин першої, другої та п'ятої </w:t>
      </w:r>
      <w:r>
        <w:rPr>
          <w:rFonts w:ascii="Arial" w:hAnsi="Arial"/>
          <w:color w:val="293A55"/>
          <w:sz w:val="18"/>
        </w:rPr>
        <w:t>статті 12</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Закону України "Про використання ядерної енергії та радіаційну безпеку"</w:t>
      </w:r>
      <w:r>
        <w:rPr>
          <w:rFonts w:ascii="Arial" w:hAnsi="Arial"/>
          <w:color w:val="000000"/>
          <w:sz w:val="18"/>
        </w:rPr>
        <w:t xml:space="preserve"> (Відомості Верховної Ради України, 1995 р., N 12, ст. 81; 2010 р., N 1, ст. 3; 2013 р., N 14, ст. 90; 2014 р., N 20 - 21, ст. 712; 2020 р.,</w:t>
      </w:r>
      <w:r>
        <w:rPr>
          <w:rFonts w:ascii="Arial" w:hAnsi="Arial"/>
          <w:color w:val="000000"/>
          <w:sz w:val="18"/>
        </w:rPr>
        <w:t xml:space="preserve"> N 28, ст. 188);</w:t>
      </w:r>
    </w:p>
    <w:p w:rsidR="00981BD4" w:rsidRDefault="006D4CD7">
      <w:pPr>
        <w:spacing w:after="75"/>
        <w:ind w:firstLine="240"/>
        <w:jc w:val="both"/>
      </w:pPr>
      <w:bookmarkStart w:id="245" w:name="196"/>
      <w:bookmarkEnd w:id="244"/>
      <w:r>
        <w:rPr>
          <w:rFonts w:ascii="Arial" w:hAnsi="Arial"/>
          <w:color w:val="000000"/>
          <w:sz w:val="18"/>
        </w:rPr>
        <w:t xml:space="preserve">абзацу першого </w:t>
      </w:r>
      <w:r>
        <w:rPr>
          <w:rFonts w:ascii="Arial" w:hAnsi="Arial"/>
          <w:color w:val="293A55"/>
          <w:sz w:val="18"/>
        </w:rPr>
        <w:t>частини п'ятої статті 4 Закону України "Про державні фінансові гарантії медичного обслуговування населення"</w:t>
      </w:r>
      <w:r>
        <w:rPr>
          <w:rFonts w:ascii="Arial" w:hAnsi="Arial"/>
          <w:color w:val="000000"/>
          <w:sz w:val="18"/>
        </w:rPr>
        <w:t xml:space="preserve"> (Відомості Верховної Ради України, 2018 р., N 5, ст. 31; із змінами, внесеними </w:t>
      </w:r>
      <w:r>
        <w:rPr>
          <w:rFonts w:ascii="Arial" w:hAnsi="Arial"/>
          <w:color w:val="293A55"/>
          <w:sz w:val="18"/>
        </w:rPr>
        <w:t>Законом України від 1 липня 2022 року</w:t>
      </w:r>
      <w:r>
        <w:rPr>
          <w:rFonts w:ascii="Arial" w:hAnsi="Arial"/>
          <w:color w:val="293A55"/>
          <w:sz w:val="18"/>
        </w:rPr>
        <w:t xml:space="preserve"> N 2347-IX</w:t>
      </w:r>
      <w:r>
        <w:rPr>
          <w:rFonts w:ascii="Arial" w:hAnsi="Arial"/>
          <w:color w:val="000000"/>
          <w:sz w:val="18"/>
        </w:rPr>
        <w:t>) в частині затвердження Верховною Радою України програми медичних гарантій у складі закону про Державний бюджет України на відповідний рік;</w:t>
      </w:r>
    </w:p>
    <w:p w:rsidR="00981BD4" w:rsidRDefault="006D4CD7">
      <w:pPr>
        <w:spacing w:after="75"/>
        <w:ind w:firstLine="240"/>
        <w:jc w:val="both"/>
      </w:pPr>
      <w:bookmarkStart w:id="246" w:name="197"/>
      <w:bookmarkEnd w:id="245"/>
      <w:r>
        <w:rPr>
          <w:rFonts w:ascii="Arial" w:hAnsi="Arial"/>
          <w:color w:val="293A55"/>
          <w:sz w:val="18"/>
        </w:rPr>
        <w:t>статті 35 Закону України "Про Центральну виборчу комісію"</w:t>
      </w:r>
      <w:r>
        <w:rPr>
          <w:rFonts w:ascii="Arial" w:hAnsi="Arial"/>
          <w:color w:val="000000"/>
          <w:sz w:val="18"/>
        </w:rPr>
        <w:t xml:space="preserve"> (Відомості Верховної Ради України, 2004 р., N 3</w:t>
      </w:r>
      <w:r>
        <w:rPr>
          <w:rFonts w:ascii="Arial" w:hAnsi="Arial"/>
          <w:color w:val="000000"/>
          <w:sz w:val="18"/>
        </w:rPr>
        <w:t>6, ст. 448; 2020 р., NN 7 - 9, ст. 48, N 36, ст. 273);</w:t>
      </w:r>
    </w:p>
    <w:p w:rsidR="00981BD4" w:rsidRDefault="006D4CD7">
      <w:pPr>
        <w:spacing w:after="75"/>
        <w:ind w:firstLine="240"/>
        <w:jc w:val="both"/>
      </w:pPr>
      <w:bookmarkStart w:id="247" w:name="198"/>
      <w:bookmarkEnd w:id="246"/>
      <w:r>
        <w:rPr>
          <w:rFonts w:ascii="Arial" w:hAnsi="Arial"/>
          <w:color w:val="293A55"/>
          <w:sz w:val="18"/>
        </w:rPr>
        <w:lastRenderedPageBreak/>
        <w:t>пунктів 1 - 3 частини першої статті 3</w:t>
      </w:r>
      <w:r>
        <w:rPr>
          <w:rFonts w:ascii="Arial" w:hAnsi="Arial"/>
          <w:color w:val="000000"/>
          <w:sz w:val="18"/>
        </w:rPr>
        <w:t xml:space="preserve">, </w:t>
      </w:r>
      <w:r>
        <w:rPr>
          <w:rFonts w:ascii="Arial" w:hAnsi="Arial"/>
          <w:color w:val="293A55"/>
          <w:sz w:val="18"/>
        </w:rPr>
        <w:t>частини другої статті 4</w:t>
      </w:r>
      <w:r>
        <w:rPr>
          <w:rFonts w:ascii="Arial" w:hAnsi="Arial"/>
          <w:color w:val="000000"/>
          <w:sz w:val="18"/>
        </w:rPr>
        <w:t xml:space="preserve">, </w:t>
      </w:r>
      <w:r>
        <w:rPr>
          <w:rFonts w:ascii="Arial" w:hAnsi="Arial"/>
          <w:color w:val="293A55"/>
          <w:sz w:val="18"/>
        </w:rPr>
        <w:t>пункту 3 розділу "Прикінцеві та перехідні положення" Закону України "Про заходи, спрямовані на погашення заборгованості, що утворилася на</w:t>
      </w:r>
      <w:r>
        <w:rPr>
          <w:rFonts w:ascii="Arial" w:hAnsi="Arial"/>
          <w:color w:val="293A55"/>
          <w:sz w:val="18"/>
        </w:rPr>
        <w:t xml:space="preserve"> оптовому ринку електричної енергії"</w:t>
      </w:r>
      <w:r>
        <w:rPr>
          <w:rFonts w:ascii="Arial" w:hAnsi="Arial"/>
          <w:color w:val="000000"/>
          <w:sz w:val="18"/>
        </w:rPr>
        <w:t xml:space="preserve"> (Відомості Верховної Ради України, 2020 р., N 47, ст. 407);</w:t>
      </w:r>
    </w:p>
    <w:p w:rsidR="00981BD4" w:rsidRDefault="006D4CD7">
      <w:pPr>
        <w:spacing w:after="75"/>
        <w:ind w:firstLine="240"/>
        <w:jc w:val="both"/>
      </w:pPr>
      <w:bookmarkStart w:id="248" w:name="199"/>
      <w:bookmarkEnd w:id="247"/>
      <w:r>
        <w:rPr>
          <w:rFonts w:ascii="Arial" w:hAnsi="Arial"/>
          <w:color w:val="000000"/>
          <w:sz w:val="18"/>
        </w:rPr>
        <w:t xml:space="preserve">частини третьої </w:t>
      </w:r>
      <w:r>
        <w:rPr>
          <w:rFonts w:ascii="Arial" w:hAnsi="Arial"/>
          <w:color w:val="293A55"/>
          <w:sz w:val="18"/>
        </w:rPr>
        <w:t>статті 8 Закону України "Про альтернативні джерела енергії"</w:t>
      </w:r>
      <w:r>
        <w:rPr>
          <w:rFonts w:ascii="Arial" w:hAnsi="Arial"/>
          <w:color w:val="000000"/>
          <w:sz w:val="18"/>
        </w:rPr>
        <w:t xml:space="preserve"> (Відомості Верховної Ради України, 2003 р., N 24, ст. 155; 2020 р., N 50, ст. 456; </w:t>
      </w:r>
      <w:r>
        <w:rPr>
          <w:rFonts w:ascii="Arial" w:hAnsi="Arial"/>
          <w:color w:val="000000"/>
          <w:sz w:val="18"/>
        </w:rPr>
        <w:t>2023 р., N 82, ст. 301);</w:t>
      </w:r>
    </w:p>
    <w:p w:rsidR="00981BD4" w:rsidRDefault="006D4CD7">
      <w:pPr>
        <w:spacing w:after="75"/>
        <w:ind w:firstLine="240"/>
        <w:jc w:val="both"/>
      </w:pPr>
      <w:bookmarkStart w:id="249" w:name="200"/>
      <w:bookmarkEnd w:id="248"/>
      <w:r>
        <w:rPr>
          <w:rFonts w:ascii="Arial" w:hAnsi="Arial"/>
          <w:color w:val="000000"/>
          <w:sz w:val="18"/>
        </w:rPr>
        <w:t xml:space="preserve">абзацу п'ятого </w:t>
      </w:r>
      <w:r>
        <w:rPr>
          <w:rFonts w:ascii="Arial" w:hAnsi="Arial"/>
          <w:color w:val="293A55"/>
          <w:sz w:val="18"/>
        </w:rPr>
        <w:t>пункту 4 розділу II "Прикінцеві та перехідні положення" Закону України "Про внесення змін до деяких законів України щодо удосконалення умов підтримки виробництва електричної енергії з альтернативних джерел енергії"</w:t>
      </w:r>
      <w:r>
        <w:rPr>
          <w:rFonts w:ascii="Arial" w:hAnsi="Arial"/>
          <w:color w:val="000000"/>
          <w:sz w:val="18"/>
        </w:rPr>
        <w:t xml:space="preserve"> (</w:t>
      </w:r>
      <w:r>
        <w:rPr>
          <w:rFonts w:ascii="Arial" w:hAnsi="Arial"/>
          <w:color w:val="000000"/>
          <w:sz w:val="18"/>
        </w:rPr>
        <w:t>Відомості Верховної Ради України, 2020 р., N 50, ст. 456);</w:t>
      </w:r>
    </w:p>
    <w:p w:rsidR="00981BD4" w:rsidRDefault="006D4CD7">
      <w:pPr>
        <w:spacing w:after="75"/>
        <w:ind w:firstLine="240"/>
        <w:jc w:val="both"/>
      </w:pPr>
      <w:bookmarkStart w:id="250" w:name="201"/>
      <w:bookmarkEnd w:id="249"/>
      <w:r>
        <w:rPr>
          <w:rFonts w:ascii="Arial" w:hAnsi="Arial"/>
          <w:color w:val="293A55"/>
          <w:sz w:val="18"/>
        </w:rPr>
        <w:t>підпункту 3 пункту 4 статті 21 "Прикінцеві та перехідні положення" Закону України "Про енергетичну ефективність"</w:t>
      </w:r>
      <w:r>
        <w:rPr>
          <w:rFonts w:ascii="Arial" w:hAnsi="Arial"/>
          <w:color w:val="000000"/>
          <w:sz w:val="18"/>
        </w:rPr>
        <w:t xml:space="preserve"> (Відомості Верховної Ради України, 2022 р., N 2, ст. 8);</w:t>
      </w:r>
    </w:p>
    <w:p w:rsidR="00981BD4" w:rsidRDefault="006D4CD7">
      <w:pPr>
        <w:spacing w:after="75"/>
        <w:ind w:firstLine="240"/>
        <w:jc w:val="both"/>
      </w:pPr>
      <w:bookmarkStart w:id="251" w:name="202"/>
      <w:bookmarkEnd w:id="250"/>
      <w:r>
        <w:rPr>
          <w:rFonts w:ascii="Arial" w:hAnsi="Arial"/>
          <w:color w:val="000000"/>
          <w:sz w:val="18"/>
        </w:rPr>
        <w:t xml:space="preserve">частини двадцять четвертої </w:t>
      </w:r>
      <w:r>
        <w:rPr>
          <w:rFonts w:ascii="Arial" w:hAnsi="Arial"/>
          <w:color w:val="293A55"/>
          <w:sz w:val="18"/>
        </w:rPr>
        <w:t>статті 9</w:t>
      </w:r>
      <w:r>
        <w:rPr>
          <w:rFonts w:ascii="Arial" w:hAnsi="Arial"/>
          <w:color w:val="000000"/>
          <w:vertAlign w:val="superscript"/>
        </w:rPr>
        <w:t>6</w:t>
      </w:r>
      <w:r>
        <w:rPr>
          <w:rFonts w:ascii="Arial" w:hAnsi="Arial"/>
          <w:color w:val="000000"/>
          <w:sz w:val="18"/>
        </w:rPr>
        <w:t xml:space="preserve"> </w:t>
      </w:r>
      <w:r>
        <w:rPr>
          <w:rFonts w:ascii="Arial" w:hAnsi="Arial"/>
          <w:color w:val="293A55"/>
          <w:sz w:val="18"/>
        </w:rPr>
        <w:t>Закону України "Про альтернативні джерела енергії"</w:t>
      </w:r>
      <w:r>
        <w:rPr>
          <w:rFonts w:ascii="Arial" w:hAnsi="Arial"/>
          <w:color w:val="000000"/>
          <w:sz w:val="18"/>
        </w:rPr>
        <w:t xml:space="preserve"> (Відомості Верховної Ради України, 2003 р., N 24, ст. 155; 2023 р., N 82, ст. 301) в частині фінансування за рахунок коштів державного та місцевих бюджетів, випуску "зелених" облігацій;</w:t>
      </w:r>
    </w:p>
    <w:p w:rsidR="00981BD4" w:rsidRDefault="006D4CD7">
      <w:pPr>
        <w:spacing w:after="75"/>
        <w:ind w:firstLine="240"/>
        <w:jc w:val="both"/>
      </w:pPr>
      <w:bookmarkStart w:id="252" w:name="203"/>
      <w:bookmarkEnd w:id="251"/>
      <w:r>
        <w:rPr>
          <w:rFonts w:ascii="Arial" w:hAnsi="Arial"/>
          <w:color w:val="000000"/>
          <w:sz w:val="18"/>
        </w:rPr>
        <w:t>абзацу де</w:t>
      </w:r>
      <w:r>
        <w:rPr>
          <w:rFonts w:ascii="Arial" w:hAnsi="Arial"/>
          <w:color w:val="000000"/>
          <w:sz w:val="18"/>
        </w:rPr>
        <w:t xml:space="preserve">в'ятого </w:t>
      </w:r>
      <w:r>
        <w:rPr>
          <w:rFonts w:ascii="Arial" w:hAnsi="Arial"/>
          <w:color w:val="293A55"/>
          <w:sz w:val="18"/>
        </w:rPr>
        <w:t xml:space="preserve">частини першої статті 4 Закону України "Про заходи, спрямовані на врегулювання заборгованості теплопостачальних та </w:t>
      </w:r>
      <w:proofErr w:type="spellStart"/>
      <w:r>
        <w:rPr>
          <w:rFonts w:ascii="Arial" w:hAnsi="Arial"/>
          <w:color w:val="293A55"/>
          <w:sz w:val="18"/>
        </w:rPr>
        <w:t>теплогенеруючих</w:t>
      </w:r>
      <w:proofErr w:type="spellEnd"/>
      <w:r>
        <w:rPr>
          <w:rFonts w:ascii="Arial" w:hAnsi="Arial"/>
          <w:color w:val="293A55"/>
          <w:sz w:val="18"/>
        </w:rPr>
        <w:t xml:space="preserve"> організацій та підприємств централізованого водопостачання і водовідведення"</w:t>
      </w:r>
      <w:r>
        <w:rPr>
          <w:rFonts w:ascii="Arial" w:hAnsi="Arial"/>
          <w:color w:val="000000"/>
          <w:sz w:val="18"/>
        </w:rPr>
        <w:t xml:space="preserve"> (Відомості Верховної Ради України, 2016 </w:t>
      </w:r>
      <w:r>
        <w:rPr>
          <w:rFonts w:ascii="Arial" w:hAnsi="Arial"/>
          <w:color w:val="000000"/>
          <w:sz w:val="18"/>
        </w:rPr>
        <w:t>р., N 51, ст. 839; 2021 р., N 48, ст. 387; 2023 р., N 19 - 20, ст. 83);</w:t>
      </w:r>
    </w:p>
    <w:p w:rsidR="00981BD4" w:rsidRDefault="006D4CD7">
      <w:pPr>
        <w:spacing w:after="75"/>
        <w:ind w:firstLine="240"/>
        <w:jc w:val="both"/>
      </w:pPr>
      <w:bookmarkStart w:id="253" w:name="204"/>
      <w:bookmarkEnd w:id="252"/>
      <w:r>
        <w:rPr>
          <w:rFonts w:ascii="Arial" w:hAnsi="Arial"/>
          <w:color w:val="293A55"/>
          <w:sz w:val="18"/>
        </w:rPr>
        <w:t>статті 7 Закону України "Про заходи, спрямовані на подолання кризових явищ та забезпечення фінансової стабільності на ринку природного газу"</w:t>
      </w:r>
      <w:r>
        <w:rPr>
          <w:rFonts w:ascii="Arial" w:hAnsi="Arial"/>
          <w:color w:val="000000"/>
          <w:sz w:val="18"/>
        </w:rPr>
        <w:t xml:space="preserve"> (Відомості Верховної Ради України, 2021 р.,</w:t>
      </w:r>
      <w:r>
        <w:rPr>
          <w:rFonts w:ascii="Arial" w:hAnsi="Arial"/>
          <w:color w:val="000000"/>
          <w:sz w:val="18"/>
        </w:rPr>
        <w:t xml:space="preserve"> N 48, ст. 387);</w:t>
      </w:r>
    </w:p>
    <w:p w:rsidR="00981BD4" w:rsidRDefault="006D4CD7">
      <w:pPr>
        <w:spacing w:after="75"/>
        <w:ind w:firstLine="240"/>
        <w:jc w:val="both"/>
      </w:pPr>
      <w:bookmarkStart w:id="254" w:name="205"/>
      <w:bookmarkEnd w:id="253"/>
      <w:r>
        <w:rPr>
          <w:rFonts w:ascii="Arial" w:hAnsi="Arial"/>
          <w:color w:val="293A55"/>
          <w:sz w:val="18"/>
        </w:rPr>
        <w:t>статті 19 Закону України "Про Національну комісію, що здійснює державне регулювання у сферах електронних комунікацій, радіочастотного спектра та надання послуг поштового зв'язку" від 16 грудня 2021 року N 1971-IX</w:t>
      </w:r>
      <w:r>
        <w:rPr>
          <w:rFonts w:ascii="Arial" w:hAnsi="Arial"/>
          <w:color w:val="000000"/>
          <w:sz w:val="18"/>
        </w:rPr>
        <w:t>;</w:t>
      </w:r>
    </w:p>
    <w:p w:rsidR="00981BD4" w:rsidRDefault="006D4CD7">
      <w:pPr>
        <w:spacing w:after="75"/>
        <w:ind w:firstLine="240"/>
        <w:jc w:val="both"/>
      </w:pPr>
      <w:bookmarkStart w:id="255" w:name="206"/>
      <w:bookmarkEnd w:id="254"/>
      <w:r>
        <w:rPr>
          <w:rFonts w:ascii="Arial" w:hAnsi="Arial"/>
          <w:color w:val="000000"/>
          <w:sz w:val="18"/>
        </w:rPr>
        <w:t>абзацу другого частини че</w:t>
      </w:r>
      <w:r>
        <w:rPr>
          <w:rFonts w:ascii="Arial" w:hAnsi="Arial"/>
          <w:color w:val="000000"/>
          <w:sz w:val="18"/>
        </w:rPr>
        <w:t xml:space="preserve">твертої, частини п'ятої в частині розмірів посадових окладів працівників Державної судової адміністрації України та центрального органу управління Служби судової охорони, </w:t>
      </w:r>
      <w:r>
        <w:rPr>
          <w:rFonts w:ascii="Arial" w:hAnsi="Arial"/>
          <w:color w:val="293A55"/>
          <w:sz w:val="18"/>
        </w:rPr>
        <w:t>частини шостої статті 150 Закону України "Про судоустрій і статус суддів"</w:t>
      </w:r>
      <w:r>
        <w:rPr>
          <w:rFonts w:ascii="Arial" w:hAnsi="Arial"/>
          <w:color w:val="000000"/>
          <w:sz w:val="18"/>
        </w:rPr>
        <w:t xml:space="preserve"> (Відомості </w:t>
      </w:r>
      <w:r>
        <w:rPr>
          <w:rFonts w:ascii="Arial" w:hAnsi="Arial"/>
          <w:color w:val="000000"/>
          <w:sz w:val="18"/>
        </w:rPr>
        <w:t>Верховної Ради України, 2016 р., N 31, ст. 545; 2023 р., N 94, ст. 369);</w:t>
      </w:r>
    </w:p>
    <w:p w:rsidR="00981BD4" w:rsidRDefault="006D4CD7">
      <w:pPr>
        <w:spacing w:after="75"/>
        <w:ind w:firstLine="240"/>
        <w:jc w:val="both"/>
      </w:pPr>
      <w:bookmarkStart w:id="256" w:name="207"/>
      <w:bookmarkEnd w:id="255"/>
      <w:r>
        <w:rPr>
          <w:rFonts w:ascii="Arial" w:hAnsi="Arial"/>
          <w:color w:val="293A55"/>
          <w:sz w:val="18"/>
        </w:rPr>
        <w:t>пункту 3 частини першої статті 12</w:t>
      </w:r>
      <w:r>
        <w:rPr>
          <w:rFonts w:ascii="Arial" w:hAnsi="Arial"/>
          <w:color w:val="000000"/>
          <w:sz w:val="18"/>
        </w:rPr>
        <w:t xml:space="preserve">, </w:t>
      </w:r>
      <w:r>
        <w:rPr>
          <w:rFonts w:ascii="Arial" w:hAnsi="Arial"/>
          <w:color w:val="293A55"/>
          <w:sz w:val="18"/>
        </w:rPr>
        <w:t>пункту 3 частини першої статті 13</w:t>
      </w:r>
      <w:r>
        <w:rPr>
          <w:rFonts w:ascii="Arial" w:hAnsi="Arial"/>
          <w:color w:val="000000"/>
          <w:sz w:val="18"/>
        </w:rPr>
        <w:t xml:space="preserve">, </w:t>
      </w:r>
      <w:r>
        <w:rPr>
          <w:rFonts w:ascii="Arial" w:hAnsi="Arial"/>
          <w:color w:val="293A55"/>
          <w:sz w:val="18"/>
        </w:rPr>
        <w:t>пункту 3 частини першої статті 14</w:t>
      </w:r>
      <w:r>
        <w:rPr>
          <w:rFonts w:ascii="Arial" w:hAnsi="Arial"/>
          <w:color w:val="000000"/>
          <w:sz w:val="18"/>
        </w:rPr>
        <w:t xml:space="preserve">, </w:t>
      </w:r>
      <w:r>
        <w:rPr>
          <w:rFonts w:ascii="Arial" w:hAnsi="Arial"/>
          <w:color w:val="293A55"/>
          <w:sz w:val="18"/>
        </w:rPr>
        <w:t>пункту 3 частини першої статті 15</w:t>
      </w:r>
      <w:r>
        <w:rPr>
          <w:rFonts w:ascii="Arial" w:hAnsi="Arial"/>
          <w:color w:val="000000"/>
          <w:sz w:val="18"/>
        </w:rPr>
        <w:t xml:space="preserve">, </w:t>
      </w:r>
      <w:r>
        <w:rPr>
          <w:rFonts w:ascii="Arial" w:hAnsi="Arial"/>
          <w:color w:val="293A55"/>
          <w:sz w:val="18"/>
        </w:rPr>
        <w:t>пункту 6 частини першої статті 16 Закону Ук</w:t>
      </w:r>
      <w:r>
        <w:rPr>
          <w:rFonts w:ascii="Arial" w:hAnsi="Arial"/>
          <w:color w:val="293A55"/>
          <w:sz w:val="18"/>
        </w:rPr>
        <w:t>раїни "Про статус ветеранів війни, гарантії їх соціального захисту"</w:t>
      </w:r>
      <w:r>
        <w:rPr>
          <w:rFonts w:ascii="Arial" w:hAnsi="Arial"/>
          <w:color w:val="000000"/>
          <w:sz w:val="18"/>
        </w:rPr>
        <w:t xml:space="preserve"> (Відомості Верховної Ради України, 1993 р., N 45, ст. 425 із наступними змінами);</w:t>
      </w:r>
    </w:p>
    <w:p w:rsidR="00981BD4" w:rsidRDefault="006D4CD7">
      <w:pPr>
        <w:spacing w:after="75"/>
        <w:ind w:firstLine="240"/>
        <w:jc w:val="both"/>
      </w:pPr>
      <w:bookmarkStart w:id="257" w:name="208"/>
      <w:bookmarkEnd w:id="256"/>
      <w:r>
        <w:rPr>
          <w:rFonts w:ascii="Arial" w:hAnsi="Arial"/>
          <w:color w:val="293A55"/>
          <w:sz w:val="18"/>
        </w:rPr>
        <w:t>пункту 4 частини першої статті 20</w:t>
      </w:r>
      <w:r>
        <w:rPr>
          <w:rFonts w:ascii="Arial" w:hAnsi="Arial"/>
          <w:color w:val="000000"/>
          <w:sz w:val="18"/>
        </w:rPr>
        <w:t xml:space="preserve">, </w:t>
      </w:r>
      <w:r>
        <w:rPr>
          <w:rFonts w:ascii="Arial" w:hAnsi="Arial"/>
          <w:color w:val="293A55"/>
          <w:sz w:val="18"/>
        </w:rPr>
        <w:t>пункту 10 частини третьої статті 30 Закону України "Про статус і соціал</w:t>
      </w:r>
      <w:r>
        <w:rPr>
          <w:rFonts w:ascii="Arial" w:hAnsi="Arial"/>
          <w:color w:val="293A55"/>
          <w:sz w:val="18"/>
        </w:rPr>
        <w:t>ьний захист громадян, які постраждали внаслідок Чорнобильської катастрофи"</w:t>
      </w:r>
      <w:r>
        <w:rPr>
          <w:rFonts w:ascii="Arial" w:hAnsi="Arial"/>
          <w:color w:val="000000"/>
          <w:sz w:val="18"/>
        </w:rPr>
        <w:t xml:space="preserve"> (Відомості Верховної Ради України, 1992 р., N 13, ст. 178 із наступними змінами);</w:t>
      </w:r>
    </w:p>
    <w:p w:rsidR="00981BD4" w:rsidRDefault="006D4CD7">
      <w:pPr>
        <w:spacing w:after="75"/>
        <w:ind w:firstLine="240"/>
        <w:jc w:val="both"/>
      </w:pPr>
      <w:bookmarkStart w:id="258" w:name="209"/>
      <w:bookmarkEnd w:id="257"/>
      <w:r>
        <w:rPr>
          <w:rFonts w:ascii="Arial" w:hAnsi="Arial"/>
          <w:color w:val="293A55"/>
          <w:sz w:val="18"/>
        </w:rPr>
        <w:t>пункту 6 частини першої статті 9</w:t>
      </w:r>
      <w:r>
        <w:rPr>
          <w:rFonts w:ascii="Arial" w:hAnsi="Arial"/>
          <w:color w:val="000000"/>
          <w:sz w:val="18"/>
        </w:rPr>
        <w:t xml:space="preserve">, </w:t>
      </w:r>
      <w:r>
        <w:rPr>
          <w:rFonts w:ascii="Arial" w:hAnsi="Arial"/>
          <w:color w:val="293A55"/>
          <w:sz w:val="18"/>
        </w:rPr>
        <w:t xml:space="preserve">статті 33 Закону України "Про основні засади соціального захисту </w:t>
      </w:r>
      <w:r>
        <w:rPr>
          <w:rFonts w:ascii="Arial" w:hAnsi="Arial"/>
          <w:color w:val="293A55"/>
          <w:sz w:val="18"/>
        </w:rPr>
        <w:t>ветеранів праці та інших громадян похилого віку в Україні"</w:t>
      </w:r>
      <w:r>
        <w:rPr>
          <w:rFonts w:ascii="Arial" w:hAnsi="Arial"/>
          <w:color w:val="000000"/>
          <w:sz w:val="18"/>
        </w:rPr>
        <w:t xml:space="preserve"> (Відомості Верховної Ради України, 1994 р., N 4, ст. 18 із наступними змінами);</w:t>
      </w:r>
    </w:p>
    <w:p w:rsidR="00981BD4" w:rsidRDefault="006D4CD7">
      <w:pPr>
        <w:spacing w:after="75"/>
        <w:ind w:firstLine="240"/>
        <w:jc w:val="both"/>
      </w:pPr>
      <w:bookmarkStart w:id="259" w:name="210"/>
      <w:bookmarkEnd w:id="258"/>
      <w:r>
        <w:rPr>
          <w:rFonts w:ascii="Arial" w:hAnsi="Arial"/>
          <w:color w:val="293A55"/>
          <w:sz w:val="18"/>
        </w:rPr>
        <w:t>пункту 3 частини першої статті 6</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пункту 3 частини першої статті 6</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пункту 3 частини першої статті 6</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 xml:space="preserve">пункту 3 </w:t>
      </w:r>
      <w:r>
        <w:rPr>
          <w:rFonts w:ascii="Arial" w:hAnsi="Arial"/>
          <w:color w:val="293A55"/>
          <w:sz w:val="18"/>
        </w:rPr>
        <w:t>частини першої статті 6</w:t>
      </w:r>
      <w:r>
        <w:rPr>
          <w:rFonts w:ascii="Arial" w:hAnsi="Arial"/>
          <w:color w:val="000000"/>
          <w:vertAlign w:val="superscript"/>
        </w:rPr>
        <w:t>4</w:t>
      </w:r>
      <w:r>
        <w:rPr>
          <w:rFonts w:ascii="Arial" w:hAnsi="Arial"/>
          <w:color w:val="000000"/>
          <w:sz w:val="18"/>
        </w:rPr>
        <w:t xml:space="preserve"> </w:t>
      </w:r>
      <w:r>
        <w:rPr>
          <w:rFonts w:ascii="Arial" w:hAnsi="Arial"/>
          <w:color w:val="293A55"/>
          <w:sz w:val="18"/>
        </w:rPr>
        <w:t>Закону України "Про жертви нацистських переслідувань"</w:t>
      </w:r>
      <w:r>
        <w:rPr>
          <w:rFonts w:ascii="Arial" w:hAnsi="Arial"/>
          <w:color w:val="000000"/>
          <w:sz w:val="18"/>
        </w:rPr>
        <w:t xml:space="preserve"> (Відомості Верховної Ради України, 2000 р., N 24, ст. 182 із наступними змінами);</w:t>
      </w:r>
    </w:p>
    <w:p w:rsidR="00981BD4" w:rsidRDefault="006D4CD7">
      <w:pPr>
        <w:spacing w:after="75"/>
        <w:ind w:firstLine="240"/>
        <w:jc w:val="both"/>
      </w:pPr>
      <w:bookmarkStart w:id="260" w:name="211"/>
      <w:bookmarkEnd w:id="259"/>
      <w:r>
        <w:rPr>
          <w:rFonts w:ascii="Arial" w:hAnsi="Arial"/>
          <w:color w:val="293A55"/>
          <w:sz w:val="18"/>
        </w:rPr>
        <w:t>статті 29 Закону України "Про реабілітацію осіб з інвалідністю в Україні"</w:t>
      </w:r>
      <w:r>
        <w:rPr>
          <w:rFonts w:ascii="Arial" w:hAnsi="Arial"/>
          <w:color w:val="000000"/>
          <w:sz w:val="18"/>
        </w:rPr>
        <w:t xml:space="preserve"> (Відомості Верховної </w:t>
      </w:r>
      <w:r>
        <w:rPr>
          <w:rFonts w:ascii="Arial" w:hAnsi="Arial"/>
          <w:color w:val="000000"/>
          <w:sz w:val="18"/>
        </w:rPr>
        <w:t>Ради України, 2006 р., N 2 - 3, ст. 36 із наступними змінами);</w:t>
      </w:r>
    </w:p>
    <w:p w:rsidR="00981BD4" w:rsidRDefault="006D4CD7">
      <w:pPr>
        <w:spacing w:after="75"/>
        <w:ind w:firstLine="240"/>
        <w:jc w:val="both"/>
      </w:pPr>
      <w:bookmarkStart w:id="261" w:name="212"/>
      <w:bookmarkEnd w:id="260"/>
      <w:r>
        <w:rPr>
          <w:rFonts w:ascii="Arial" w:hAnsi="Arial"/>
          <w:color w:val="000000"/>
          <w:sz w:val="18"/>
        </w:rPr>
        <w:t xml:space="preserve">частини шостої </w:t>
      </w:r>
      <w:r>
        <w:rPr>
          <w:rFonts w:ascii="Arial" w:hAnsi="Arial"/>
          <w:color w:val="293A55"/>
          <w:sz w:val="18"/>
        </w:rPr>
        <w:t>статті 38 Закону України "Про основи соціальної захищеності осіб з інвалідністю в Україні"</w:t>
      </w:r>
      <w:r>
        <w:rPr>
          <w:rFonts w:ascii="Arial" w:hAnsi="Arial"/>
          <w:color w:val="000000"/>
          <w:sz w:val="18"/>
        </w:rPr>
        <w:t xml:space="preserve"> (Відомості Верховної Ради УРСР, 1991 р., N 21, ст. 252 із наступними змінами);</w:t>
      </w:r>
    </w:p>
    <w:p w:rsidR="00981BD4" w:rsidRDefault="006D4CD7">
      <w:pPr>
        <w:spacing w:after="75"/>
        <w:ind w:firstLine="240"/>
        <w:jc w:val="both"/>
      </w:pPr>
      <w:bookmarkStart w:id="262" w:name="213"/>
      <w:bookmarkEnd w:id="261"/>
      <w:r>
        <w:rPr>
          <w:rFonts w:ascii="Arial" w:hAnsi="Arial"/>
          <w:color w:val="000000"/>
          <w:sz w:val="18"/>
        </w:rPr>
        <w:t>абзацу д</w:t>
      </w:r>
      <w:r>
        <w:rPr>
          <w:rFonts w:ascii="Arial" w:hAnsi="Arial"/>
          <w:color w:val="000000"/>
          <w:sz w:val="18"/>
        </w:rPr>
        <w:t xml:space="preserve">ругого частини п'ятої </w:t>
      </w:r>
      <w:r>
        <w:rPr>
          <w:rFonts w:ascii="Arial" w:hAnsi="Arial"/>
          <w:color w:val="293A55"/>
          <w:sz w:val="18"/>
        </w:rPr>
        <w:t>статті 6 Закону України "Про реабілітацію жертв репресій комуністичного тоталітарного режиму 1917 - 1991 років"</w:t>
      </w:r>
      <w:r>
        <w:rPr>
          <w:rFonts w:ascii="Arial" w:hAnsi="Arial"/>
          <w:color w:val="000000"/>
          <w:sz w:val="18"/>
        </w:rPr>
        <w:t xml:space="preserve"> (Відомості Верховної Ради УРСР, 1991 р., N 22, ст. 262 із наступними змінами);</w:t>
      </w:r>
    </w:p>
    <w:p w:rsidR="00981BD4" w:rsidRDefault="006D4CD7">
      <w:pPr>
        <w:spacing w:after="75"/>
        <w:ind w:firstLine="240"/>
        <w:jc w:val="both"/>
      </w:pPr>
      <w:bookmarkStart w:id="263" w:name="214"/>
      <w:bookmarkEnd w:id="262"/>
      <w:r>
        <w:rPr>
          <w:rFonts w:ascii="Arial" w:hAnsi="Arial"/>
          <w:color w:val="000000"/>
          <w:sz w:val="18"/>
        </w:rPr>
        <w:t>абзацу першого та другого речення абзацу др</w:t>
      </w:r>
      <w:r>
        <w:rPr>
          <w:rFonts w:ascii="Arial" w:hAnsi="Arial"/>
          <w:color w:val="000000"/>
          <w:sz w:val="18"/>
        </w:rPr>
        <w:t xml:space="preserve">угого </w:t>
      </w:r>
      <w:r>
        <w:rPr>
          <w:rFonts w:ascii="Arial" w:hAnsi="Arial"/>
          <w:color w:val="293A55"/>
          <w:sz w:val="18"/>
        </w:rPr>
        <w:t>частини четвертої статті 78</w:t>
      </w:r>
      <w:r>
        <w:rPr>
          <w:rFonts w:ascii="Arial" w:hAnsi="Arial"/>
          <w:color w:val="000000"/>
          <w:sz w:val="18"/>
        </w:rPr>
        <w:t xml:space="preserve">, </w:t>
      </w:r>
      <w:r>
        <w:rPr>
          <w:rFonts w:ascii="Arial" w:hAnsi="Arial"/>
          <w:color w:val="293A55"/>
          <w:sz w:val="18"/>
        </w:rPr>
        <w:t>частини одинадцятої статті 84</w:t>
      </w:r>
      <w:r>
        <w:rPr>
          <w:rFonts w:ascii="Arial" w:hAnsi="Arial"/>
          <w:color w:val="000000"/>
          <w:sz w:val="18"/>
        </w:rPr>
        <w:t xml:space="preserve">, другого речення абзацу другого </w:t>
      </w:r>
      <w:r>
        <w:rPr>
          <w:rFonts w:ascii="Arial" w:hAnsi="Arial"/>
          <w:color w:val="293A55"/>
          <w:sz w:val="18"/>
        </w:rPr>
        <w:t>частини першої</w:t>
      </w:r>
      <w:r>
        <w:rPr>
          <w:rFonts w:ascii="Arial" w:hAnsi="Arial"/>
          <w:color w:val="000000"/>
          <w:sz w:val="18"/>
        </w:rPr>
        <w:t xml:space="preserve"> та </w:t>
      </w:r>
      <w:r>
        <w:rPr>
          <w:rFonts w:ascii="Arial" w:hAnsi="Arial"/>
          <w:color w:val="293A55"/>
          <w:sz w:val="18"/>
        </w:rPr>
        <w:t>пункту 1 частини другої статті 89 Закону України "Про медіа"</w:t>
      </w:r>
      <w:r>
        <w:rPr>
          <w:rFonts w:ascii="Arial" w:hAnsi="Arial"/>
          <w:color w:val="000000"/>
          <w:sz w:val="18"/>
        </w:rPr>
        <w:t xml:space="preserve"> (Відомості Верховної Ради України, 2023 р., NN 47 - 50, ст. 120, N 76, ст. 268);</w:t>
      </w:r>
    </w:p>
    <w:p w:rsidR="00981BD4" w:rsidRDefault="006D4CD7">
      <w:pPr>
        <w:spacing w:after="75"/>
        <w:ind w:firstLine="240"/>
        <w:jc w:val="both"/>
      </w:pPr>
      <w:bookmarkStart w:id="264" w:name="215"/>
      <w:bookmarkEnd w:id="263"/>
      <w:r>
        <w:rPr>
          <w:rFonts w:ascii="Arial" w:hAnsi="Arial"/>
          <w:color w:val="293A55"/>
          <w:sz w:val="18"/>
        </w:rPr>
        <w:lastRenderedPageBreak/>
        <w:t>статті 13 Закону України "Про Національне агентство України з питань виявлення, розшуку та управління активами, одержаними від корупційних та інших злочинів"</w:t>
      </w:r>
      <w:r>
        <w:rPr>
          <w:rFonts w:ascii="Arial" w:hAnsi="Arial"/>
          <w:color w:val="000000"/>
          <w:sz w:val="18"/>
        </w:rPr>
        <w:t xml:space="preserve"> (Відомості Верховної Ради України, 2016 р., N 1, ст. 2, N 11, ст. 129);</w:t>
      </w:r>
    </w:p>
    <w:p w:rsidR="00981BD4" w:rsidRDefault="006D4CD7">
      <w:pPr>
        <w:spacing w:after="75"/>
        <w:ind w:firstLine="240"/>
        <w:jc w:val="both"/>
      </w:pPr>
      <w:bookmarkStart w:id="265" w:name="216"/>
      <w:bookmarkEnd w:id="264"/>
      <w:r>
        <w:rPr>
          <w:rFonts w:ascii="Arial" w:hAnsi="Arial"/>
          <w:color w:val="293A55"/>
          <w:sz w:val="18"/>
        </w:rPr>
        <w:t xml:space="preserve">частини першої статті 52 </w:t>
      </w:r>
      <w:r>
        <w:rPr>
          <w:rFonts w:ascii="Arial" w:hAnsi="Arial"/>
          <w:color w:val="293A55"/>
          <w:sz w:val="18"/>
        </w:rPr>
        <w:t>Закону України "Про державну службу"</w:t>
      </w:r>
      <w:r>
        <w:rPr>
          <w:rFonts w:ascii="Arial" w:hAnsi="Arial"/>
          <w:color w:val="000000"/>
          <w:sz w:val="18"/>
        </w:rPr>
        <w:t xml:space="preserve"> (Відомості Верховної Ради України, 2016 р., N 4, ст. 43; 2019 р., N 43, ст. 250) в частині встановлення надбавки за вислугу років на державній службі державним службовцям державних органів, які здійснюють оплату праці н</w:t>
      </w:r>
      <w:r>
        <w:rPr>
          <w:rFonts w:ascii="Arial" w:hAnsi="Arial"/>
          <w:color w:val="000000"/>
          <w:sz w:val="18"/>
        </w:rPr>
        <w:t>а основі класифікації посад;</w:t>
      </w:r>
    </w:p>
    <w:p w:rsidR="00981BD4" w:rsidRDefault="006D4CD7">
      <w:pPr>
        <w:spacing w:after="75"/>
        <w:ind w:firstLine="240"/>
        <w:jc w:val="both"/>
      </w:pPr>
      <w:bookmarkStart w:id="266" w:name="217"/>
      <w:bookmarkEnd w:id="265"/>
      <w:r>
        <w:rPr>
          <w:rFonts w:ascii="Arial" w:hAnsi="Arial"/>
          <w:color w:val="293A55"/>
          <w:sz w:val="18"/>
        </w:rPr>
        <w:t>частин другої - шостої статті 22</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засади державної регіональної політики"</w:t>
      </w:r>
      <w:r>
        <w:rPr>
          <w:rFonts w:ascii="Arial" w:hAnsi="Arial"/>
          <w:color w:val="000000"/>
          <w:sz w:val="18"/>
        </w:rPr>
        <w:t xml:space="preserve"> (Відомості Верховної Ради України, 2015 р., N 13, ст. 90; із змінами, внесеними </w:t>
      </w:r>
      <w:r>
        <w:rPr>
          <w:rFonts w:ascii="Arial" w:hAnsi="Arial"/>
          <w:color w:val="293A55"/>
          <w:sz w:val="18"/>
        </w:rPr>
        <w:t>Законом України від 9 липня 2022 року N 2389-IX</w:t>
      </w:r>
      <w:r>
        <w:rPr>
          <w:rFonts w:ascii="Arial" w:hAnsi="Arial"/>
          <w:color w:val="000000"/>
          <w:sz w:val="18"/>
        </w:rPr>
        <w:t>);</w:t>
      </w:r>
    </w:p>
    <w:p w:rsidR="00981BD4" w:rsidRDefault="006D4CD7">
      <w:pPr>
        <w:spacing w:after="75"/>
        <w:ind w:firstLine="240"/>
        <w:jc w:val="both"/>
      </w:pPr>
      <w:bookmarkStart w:id="267" w:name="218"/>
      <w:bookmarkEnd w:id="266"/>
      <w:r>
        <w:rPr>
          <w:rFonts w:ascii="Arial" w:hAnsi="Arial"/>
          <w:color w:val="293A55"/>
          <w:sz w:val="18"/>
        </w:rPr>
        <w:t>час</w:t>
      </w:r>
      <w:r>
        <w:rPr>
          <w:rFonts w:ascii="Arial" w:hAnsi="Arial"/>
          <w:color w:val="293A55"/>
          <w:sz w:val="18"/>
        </w:rPr>
        <w:t>тини першої статті 101 Закону України "Про електронні комунікації" від 16 грудня 2020 року N 1089-IX</w:t>
      </w:r>
      <w:r>
        <w:rPr>
          <w:rFonts w:ascii="Arial" w:hAnsi="Arial"/>
          <w:color w:val="000000"/>
          <w:sz w:val="18"/>
        </w:rPr>
        <w:t>;</w:t>
      </w:r>
    </w:p>
    <w:p w:rsidR="00981BD4" w:rsidRDefault="006D4CD7">
      <w:pPr>
        <w:spacing w:after="75"/>
        <w:ind w:firstLine="240"/>
        <w:jc w:val="both"/>
      </w:pPr>
      <w:bookmarkStart w:id="268" w:name="219"/>
      <w:bookmarkEnd w:id="267"/>
      <w:r>
        <w:rPr>
          <w:rFonts w:ascii="Arial" w:hAnsi="Arial"/>
          <w:color w:val="293A55"/>
          <w:sz w:val="18"/>
        </w:rPr>
        <w:t>пункту 15 частини першої статті 1</w:t>
      </w:r>
      <w:r>
        <w:rPr>
          <w:rFonts w:ascii="Arial" w:hAnsi="Arial"/>
          <w:color w:val="000000"/>
          <w:sz w:val="18"/>
        </w:rPr>
        <w:t xml:space="preserve"> та </w:t>
      </w:r>
      <w:r>
        <w:rPr>
          <w:rFonts w:ascii="Arial" w:hAnsi="Arial"/>
          <w:color w:val="293A55"/>
          <w:sz w:val="18"/>
        </w:rPr>
        <w:t>частини першої статті 61 Закону України "Про ринок електричної енергії"</w:t>
      </w:r>
      <w:r>
        <w:rPr>
          <w:rFonts w:ascii="Arial" w:hAnsi="Arial"/>
          <w:color w:val="000000"/>
          <w:sz w:val="18"/>
        </w:rPr>
        <w:t xml:space="preserve"> (Відомості Верховної Ради України, 2017 р., N</w:t>
      </w:r>
      <w:r>
        <w:rPr>
          <w:rFonts w:ascii="Arial" w:hAnsi="Arial"/>
          <w:color w:val="000000"/>
          <w:sz w:val="18"/>
        </w:rPr>
        <w:t xml:space="preserve"> 27 - 28, ст. 312);</w:t>
      </w:r>
    </w:p>
    <w:p w:rsidR="00981BD4" w:rsidRDefault="006D4CD7">
      <w:pPr>
        <w:spacing w:after="75"/>
        <w:ind w:firstLine="240"/>
        <w:jc w:val="both"/>
      </w:pPr>
      <w:bookmarkStart w:id="269" w:name="220"/>
      <w:bookmarkEnd w:id="268"/>
      <w:r>
        <w:rPr>
          <w:rFonts w:ascii="Arial" w:hAnsi="Arial"/>
          <w:color w:val="293A55"/>
          <w:sz w:val="18"/>
        </w:rPr>
        <w:t>пункту 4 частини першої статті 1</w:t>
      </w:r>
      <w:r>
        <w:rPr>
          <w:rFonts w:ascii="Arial" w:hAnsi="Arial"/>
          <w:color w:val="000000"/>
          <w:sz w:val="18"/>
        </w:rPr>
        <w:t xml:space="preserve"> в частині розміру максимальної величини бази нарахування єдиного внеску на загальнообов'язкове державне соціальне страхування та </w:t>
      </w:r>
      <w:r>
        <w:rPr>
          <w:rFonts w:ascii="Arial" w:hAnsi="Arial"/>
          <w:color w:val="293A55"/>
          <w:sz w:val="18"/>
        </w:rPr>
        <w:t>пункту 9</w:t>
      </w:r>
      <w:r>
        <w:rPr>
          <w:rFonts w:ascii="Arial" w:hAnsi="Arial"/>
          <w:color w:val="000000"/>
          <w:vertAlign w:val="superscript"/>
        </w:rPr>
        <w:t>19</w:t>
      </w:r>
      <w:r>
        <w:rPr>
          <w:rFonts w:ascii="Arial" w:hAnsi="Arial"/>
          <w:color w:val="000000"/>
          <w:sz w:val="18"/>
        </w:rPr>
        <w:t xml:space="preserve"> </w:t>
      </w:r>
      <w:r>
        <w:rPr>
          <w:rFonts w:ascii="Arial" w:hAnsi="Arial"/>
          <w:color w:val="293A55"/>
          <w:sz w:val="18"/>
        </w:rPr>
        <w:t>розділу VIII "Прикінцеві та перехідні положення" Закону України</w:t>
      </w:r>
      <w:r>
        <w:rPr>
          <w:rFonts w:ascii="Arial" w:hAnsi="Arial"/>
          <w:color w:val="293A55"/>
          <w:sz w:val="18"/>
        </w:rPr>
        <w:t xml:space="preserve"> "Про збір та облік єдиного внеску на загальнообов'язкове державне соціальне страхування"</w:t>
      </w:r>
      <w:r>
        <w:rPr>
          <w:rFonts w:ascii="Arial" w:hAnsi="Arial"/>
          <w:color w:val="000000"/>
          <w:sz w:val="18"/>
        </w:rPr>
        <w:t xml:space="preserve"> (Відомості Верховної Ради України, 2011 р., N 2 - 3, ст. 11 із наступними змінами);</w:t>
      </w:r>
    </w:p>
    <w:p w:rsidR="00981BD4" w:rsidRDefault="006D4CD7">
      <w:pPr>
        <w:spacing w:after="75"/>
        <w:ind w:firstLine="240"/>
        <w:jc w:val="both"/>
      </w:pPr>
      <w:bookmarkStart w:id="270" w:name="221"/>
      <w:bookmarkEnd w:id="269"/>
      <w:r>
        <w:rPr>
          <w:rFonts w:ascii="Arial" w:hAnsi="Arial"/>
          <w:color w:val="293A55"/>
          <w:sz w:val="18"/>
        </w:rPr>
        <w:t>частини четвертої статті 13 Закону України "Про обов'язкове страхування цивільно-п</w:t>
      </w:r>
      <w:r>
        <w:rPr>
          <w:rFonts w:ascii="Arial" w:hAnsi="Arial"/>
          <w:color w:val="293A55"/>
          <w:sz w:val="18"/>
        </w:rPr>
        <w:t>равової відповідальності власників наземних транспортних засобів"</w:t>
      </w:r>
      <w:r>
        <w:rPr>
          <w:rFonts w:ascii="Arial" w:hAnsi="Arial"/>
          <w:color w:val="000000"/>
          <w:sz w:val="18"/>
        </w:rPr>
        <w:t xml:space="preserve"> (Відомості Верховної Ради України, 2024 р., NN 37 - 38, ст. 238);</w:t>
      </w:r>
    </w:p>
    <w:p w:rsidR="00981BD4" w:rsidRDefault="006D4CD7">
      <w:pPr>
        <w:spacing w:after="75"/>
        <w:ind w:firstLine="240"/>
        <w:jc w:val="both"/>
      </w:pPr>
      <w:bookmarkStart w:id="271" w:name="222"/>
      <w:bookmarkEnd w:id="270"/>
      <w:r>
        <w:rPr>
          <w:rFonts w:ascii="Arial" w:hAnsi="Arial"/>
          <w:color w:val="293A55"/>
          <w:sz w:val="18"/>
        </w:rPr>
        <w:t>частини четвертої статті 80 Закону України "Про освіту"</w:t>
      </w:r>
      <w:r>
        <w:rPr>
          <w:rFonts w:ascii="Arial" w:hAnsi="Arial"/>
          <w:color w:val="000000"/>
          <w:sz w:val="18"/>
        </w:rPr>
        <w:t xml:space="preserve"> (Відомості Верховної Ради України, 2017 р., N 38 - 39, ст. 380 із на</w:t>
      </w:r>
      <w:r>
        <w:rPr>
          <w:rFonts w:ascii="Arial" w:hAnsi="Arial"/>
          <w:color w:val="000000"/>
          <w:sz w:val="18"/>
        </w:rPr>
        <w:t>ступними змінами) в частині заборони приватизації будівель та споруд державних закладів вищої освіти, що реорганізуються або реорганізовані шляхом злиття або приєднання;</w:t>
      </w:r>
    </w:p>
    <w:p w:rsidR="00981BD4" w:rsidRDefault="006D4CD7">
      <w:pPr>
        <w:spacing w:after="75"/>
        <w:ind w:firstLine="240"/>
        <w:jc w:val="both"/>
      </w:pPr>
      <w:bookmarkStart w:id="272" w:name="223"/>
      <w:bookmarkEnd w:id="271"/>
      <w:r>
        <w:rPr>
          <w:rFonts w:ascii="Arial" w:hAnsi="Arial"/>
          <w:color w:val="000000"/>
          <w:sz w:val="18"/>
        </w:rPr>
        <w:t xml:space="preserve">абзацу сорок сьомого </w:t>
      </w:r>
      <w:r>
        <w:rPr>
          <w:rFonts w:ascii="Arial" w:hAnsi="Arial"/>
          <w:color w:val="293A55"/>
          <w:sz w:val="18"/>
        </w:rPr>
        <w:t>частини другої статті 4 Закону України "Про приватизацію державно</w:t>
      </w:r>
      <w:r>
        <w:rPr>
          <w:rFonts w:ascii="Arial" w:hAnsi="Arial"/>
          <w:color w:val="293A55"/>
          <w:sz w:val="18"/>
        </w:rPr>
        <w:t>го і комунального майна"</w:t>
      </w:r>
      <w:r>
        <w:rPr>
          <w:rFonts w:ascii="Arial" w:hAnsi="Arial"/>
          <w:color w:val="000000"/>
          <w:sz w:val="18"/>
        </w:rPr>
        <w:t xml:space="preserve"> (Відомості Верховної Ради України, 2018 р., N 12, ст. 68 із наступними змінами) в частині заборони приватизації приміщень, в яких розміщуються державні заклади вищої освіти, що реорганізуються або реорганізовані шляхом злиття або п</w:t>
      </w:r>
      <w:r>
        <w:rPr>
          <w:rFonts w:ascii="Arial" w:hAnsi="Arial"/>
          <w:color w:val="000000"/>
          <w:sz w:val="18"/>
        </w:rPr>
        <w:t>риєднання;</w:t>
      </w:r>
    </w:p>
    <w:p w:rsidR="00981BD4" w:rsidRDefault="006D4CD7">
      <w:pPr>
        <w:spacing w:after="75"/>
        <w:ind w:firstLine="240"/>
        <w:jc w:val="both"/>
      </w:pPr>
      <w:bookmarkStart w:id="273" w:name="224"/>
      <w:bookmarkEnd w:id="272"/>
      <w:r>
        <w:rPr>
          <w:rFonts w:ascii="Arial" w:hAnsi="Arial"/>
          <w:color w:val="000000"/>
          <w:sz w:val="18"/>
        </w:rPr>
        <w:t xml:space="preserve">абзацу третього </w:t>
      </w:r>
      <w:r>
        <w:rPr>
          <w:rFonts w:ascii="Arial" w:hAnsi="Arial"/>
          <w:color w:val="293A55"/>
          <w:sz w:val="18"/>
        </w:rPr>
        <w:t>частини першої статті 57</w:t>
      </w:r>
      <w:r>
        <w:rPr>
          <w:rFonts w:ascii="Arial" w:hAnsi="Arial"/>
          <w:color w:val="000000"/>
          <w:vertAlign w:val="superscript"/>
        </w:rPr>
        <w:t>1</w:t>
      </w:r>
      <w:r>
        <w:rPr>
          <w:rFonts w:ascii="Arial" w:hAnsi="Arial"/>
          <w:color w:val="000000"/>
          <w:sz w:val="18"/>
        </w:rPr>
        <w:t xml:space="preserve"> в частині збереження середнього заробітку працівникам закладів та установ освіти, наукових установ, абзаців першого - п'ятого </w:t>
      </w:r>
      <w:r>
        <w:rPr>
          <w:rFonts w:ascii="Arial" w:hAnsi="Arial"/>
          <w:color w:val="293A55"/>
          <w:sz w:val="18"/>
        </w:rPr>
        <w:t>частини другої статті 61 Закону України "Про освіту"</w:t>
      </w:r>
      <w:r>
        <w:rPr>
          <w:rFonts w:ascii="Arial" w:hAnsi="Arial"/>
          <w:color w:val="000000"/>
          <w:sz w:val="18"/>
        </w:rPr>
        <w:t xml:space="preserve"> (Відомості Верховної Рад</w:t>
      </w:r>
      <w:r>
        <w:rPr>
          <w:rFonts w:ascii="Arial" w:hAnsi="Arial"/>
          <w:color w:val="000000"/>
          <w:sz w:val="18"/>
        </w:rPr>
        <w:t xml:space="preserve">и України, 2017 р., N 38 - 39, ст. 380; із змінами, внесеними </w:t>
      </w:r>
      <w:r>
        <w:rPr>
          <w:rFonts w:ascii="Arial" w:hAnsi="Arial"/>
          <w:color w:val="293A55"/>
          <w:sz w:val="18"/>
        </w:rPr>
        <w:t>Законом України від 15 березня 2022 року N 2126-IX</w:t>
      </w:r>
      <w:r>
        <w:rPr>
          <w:rFonts w:ascii="Arial" w:hAnsi="Arial"/>
          <w:color w:val="000000"/>
          <w:sz w:val="18"/>
        </w:rPr>
        <w:t xml:space="preserve">), абзацу першого </w:t>
      </w:r>
      <w:r>
        <w:rPr>
          <w:rFonts w:ascii="Arial" w:hAnsi="Arial"/>
          <w:color w:val="293A55"/>
          <w:sz w:val="18"/>
        </w:rPr>
        <w:t>частини другої статті 36 Закону України "Про наукову і науково-технічну діяльність"</w:t>
      </w:r>
      <w:r>
        <w:rPr>
          <w:rFonts w:ascii="Arial" w:hAnsi="Arial"/>
          <w:color w:val="000000"/>
          <w:sz w:val="18"/>
        </w:rPr>
        <w:t xml:space="preserve"> (Відомості Верховної Ради України, 2016 р., N 3, ст. 25; 2020 р., N 50, ст. 468).</w:t>
      </w:r>
    </w:p>
    <w:p w:rsidR="00981BD4" w:rsidRDefault="006D4CD7">
      <w:pPr>
        <w:spacing w:after="75"/>
        <w:ind w:firstLine="240"/>
        <w:jc w:val="both"/>
      </w:pPr>
      <w:bookmarkStart w:id="274" w:name="225"/>
      <w:bookmarkEnd w:id="273"/>
      <w:r>
        <w:rPr>
          <w:rFonts w:ascii="Arial" w:hAnsi="Arial"/>
          <w:color w:val="000000"/>
          <w:sz w:val="18"/>
        </w:rPr>
        <w:t>4. Міністерству оборони України, Державній спеціальній службі транспорту України, Головному управлінню розвідки Міністерства оборони України, Національній поліції України, Н</w:t>
      </w:r>
      <w:r>
        <w:rPr>
          <w:rFonts w:ascii="Arial" w:hAnsi="Arial"/>
          <w:color w:val="000000"/>
          <w:sz w:val="18"/>
        </w:rPr>
        <w:t>аціональній гвардії України, Адміністрації Державної прикордонної служби України, Службі зовнішньої розвідки України, Адміністрації Державної служби спеціального зв'язку та захисту інформації України, Державній службі України з надзвичайних ситуацій передб</w:t>
      </w:r>
      <w:r>
        <w:rPr>
          <w:rFonts w:ascii="Arial" w:hAnsi="Arial"/>
          <w:color w:val="000000"/>
          <w:sz w:val="18"/>
        </w:rPr>
        <w:t>ачати у межах видатків державного бюджету на їх утримання на відповідний рік протягом строку дії відповідних господарських договорів про закупівлю товарів, робіт і послуг для виконання програм, пов'язаних з підвищенням обороноздатності і безпеки держави, н</w:t>
      </w:r>
      <w:r>
        <w:rPr>
          <w:rFonts w:ascii="Arial" w:hAnsi="Arial"/>
          <w:color w:val="000000"/>
          <w:sz w:val="18"/>
        </w:rPr>
        <w:t>еобхідні кошти для їх оплати, включаючи щомісячну сплату відсотків за користування кредитами (позиками), залученими під державні гарантії суб'єктами господарювання - резидентами України.</w:t>
      </w:r>
    </w:p>
    <w:p w:rsidR="00981BD4" w:rsidRDefault="006D4CD7">
      <w:pPr>
        <w:spacing w:after="75"/>
        <w:ind w:firstLine="240"/>
        <w:jc w:val="both"/>
      </w:pPr>
      <w:bookmarkStart w:id="275" w:name="226"/>
      <w:bookmarkEnd w:id="274"/>
      <w:r>
        <w:rPr>
          <w:rFonts w:ascii="Arial" w:hAnsi="Arial"/>
          <w:color w:val="000000"/>
          <w:sz w:val="18"/>
        </w:rPr>
        <w:t xml:space="preserve">Міністерство оборони України, Державна спеціальна служба транспорту </w:t>
      </w:r>
      <w:r>
        <w:rPr>
          <w:rFonts w:ascii="Arial" w:hAnsi="Arial"/>
          <w:color w:val="000000"/>
          <w:sz w:val="18"/>
        </w:rPr>
        <w:t>України, Головне управління розвідки Міністерства оборони України, Національна поліція України, Національна гвардія України, Адміністрація Державної прикордонної служби України, Служба зовнішньої розвідки України, Адміністрація Державної служби спеціальног</w:t>
      </w:r>
      <w:r>
        <w:rPr>
          <w:rFonts w:ascii="Arial" w:hAnsi="Arial"/>
          <w:color w:val="000000"/>
          <w:sz w:val="18"/>
        </w:rPr>
        <w:t>о зв'язку та захисту інформації України, Державна служба України з надзвичайних ситуацій беруть бюджетні зобов'язання за програмами, пов'язаними з підвищенням обороноздатності і безпеки держави, що реалізуються із залученням кредитів (позик) під державні г</w:t>
      </w:r>
      <w:r>
        <w:rPr>
          <w:rFonts w:ascii="Arial" w:hAnsi="Arial"/>
          <w:color w:val="000000"/>
          <w:sz w:val="18"/>
        </w:rPr>
        <w:t>арантії суб'єктами господарювання - резидентами України, а Державна казначейська служба України реєструє такі бюджетні зобов'язання у межах відповідних господарських договорів та наданих на зазначену мету державних гарантій.</w:t>
      </w:r>
    </w:p>
    <w:p w:rsidR="00981BD4" w:rsidRDefault="006D4CD7">
      <w:pPr>
        <w:spacing w:after="75"/>
        <w:ind w:firstLine="240"/>
        <w:jc w:val="both"/>
      </w:pPr>
      <w:bookmarkStart w:id="276" w:name="227"/>
      <w:bookmarkEnd w:id="275"/>
      <w:r>
        <w:rPr>
          <w:rFonts w:ascii="Arial" w:hAnsi="Arial"/>
          <w:color w:val="000000"/>
          <w:sz w:val="18"/>
        </w:rPr>
        <w:lastRenderedPageBreak/>
        <w:t>5. Кабінету Міністрів України з</w:t>
      </w:r>
      <w:r>
        <w:rPr>
          <w:rFonts w:ascii="Arial" w:hAnsi="Arial"/>
          <w:color w:val="000000"/>
          <w:sz w:val="18"/>
        </w:rPr>
        <w:t>абезпечити утворення органів виконавчої влади та/або здійснення органами виконавчої влади додаткових повноважень у межах граничної чисельності працівників системи органів виконавчої влади.</w:t>
      </w:r>
    </w:p>
    <w:p w:rsidR="00981BD4" w:rsidRDefault="006D4CD7">
      <w:pPr>
        <w:spacing w:after="75"/>
        <w:ind w:firstLine="240"/>
        <w:jc w:val="both"/>
      </w:pPr>
      <w:bookmarkStart w:id="277" w:name="228"/>
      <w:bookmarkEnd w:id="276"/>
      <w:r>
        <w:rPr>
          <w:rFonts w:ascii="Arial" w:hAnsi="Arial"/>
          <w:color w:val="000000"/>
          <w:sz w:val="18"/>
        </w:rPr>
        <w:t>6. Установити, що у 2025 році застосовуються у порядку та розмірах,</w:t>
      </w:r>
      <w:r>
        <w:rPr>
          <w:rFonts w:ascii="Arial" w:hAnsi="Arial"/>
          <w:color w:val="000000"/>
          <w:sz w:val="18"/>
        </w:rPr>
        <w:t xml:space="preserve"> встановлених Кабінетом Міністрів України:</w:t>
      </w:r>
    </w:p>
    <w:p w:rsidR="00981BD4" w:rsidRDefault="006D4CD7">
      <w:pPr>
        <w:spacing w:after="75"/>
        <w:ind w:firstLine="240"/>
        <w:jc w:val="both"/>
      </w:pPr>
      <w:bookmarkStart w:id="278" w:name="229"/>
      <w:bookmarkEnd w:id="277"/>
      <w:r>
        <w:rPr>
          <w:rFonts w:ascii="Arial" w:hAnsi="Arial"/>
          <w:color w:val="000000"/>
          <w:sz w:val="18"/>
        </w:rPr>
        <w:t xml:space="preserve">частина друга та абзац п'ятий </w:t>
      </w:r>
      <w:r>
        <w:rPr>
          <w:rFonts w:ascii="Arial" w:hAnsi="Arial"/>
          <w:color w:val="293A55"/>
          <w:sz w:val="18"/>
        </w:rPr>
        <w:t>частини четвертої статті 42</w:t>
      </w:r>
      <w:r>
        <w:rPr>
          <w:rFonts w:ascii="Arial" w:hAnsi="Arial"/>
          <w:color w:val="000000"/>
          <w:sz w:val="18"/>
        </w:rPr>
        <w:t xml:space="preserve">, третє речення абзацу першого </w:t>
      </w:r>
      <w:r>
        <w:rPr>
          <w:rFonts w:ascii="Arial" w:hAnsi="Arial"/>
          <w:color w:val="293A55"/>
          <w:sz w:val="18"/>
        </w:rPr>
        <w:t>пункту 13 розділу XV "Прикінцеві положення" Закону України "Про загальнообов'язкове державне пенсійне страхування"</w:t>
      </w:r>
      <w:r>
        <w:rPr>
          <w:rFonts w:ascii="Arial" w:hAnsi="Arial"/>
          <w:color w:val="000000"/>
          <w:sz w:val="18"/>
        </w:rPr>
        <w:t xml:space="preserve"> (Відомості</w:t>
      </w:r>
      <w:r>
        <w:rPr>
          <w:rFonts w:ascii="Arial" w:hAnsi="Arial"/>
          <w:color w:val="000000"/>
          <w:sz w:val="18"/>
        </w:rPr>
        <w:t xml:space="preserve"> Верховної Ради України, 2003 р., NN 49 - 51, ст. 376 із наступними змінами);</w:t>
      </w:r>
    </w:p>
    <w:p w:rsidR="00981BD4" w:rsidRDefault="006D4CD7">
      <w:pPr>
        <w:spacing w:after="75"/>
        <w:ind w:firstLine="240"/>
        <w:jc w:val="both"/>
      </w:pPr>
      <w:bookmarkStart w:id="279" w:name="230"/>
      <w:bookmarkEnd w:id="278"/>
      <w:r>
        <w:rPr>
          <w:rFonts w:ascii="Arial" w:hAnsi="Arial"/>
          <w:color w:val="293A55"/>
          <w:sz w:val="18"/>
        </w:rPr>
        <w:t>стаття 64 Закону України "Про пенсійне забезпечення осіб, звільнених з військової служби, та деяких інших осіб"</w:t>
      </w:r>
      <w:r>
        <w:rPr>
          <w:rFonts w:ascii="Arial" w:hAnsi="Arial"/>
          <w:color w:val="000000"/>
          <w:sz w:val="18"/>
        </w:rPr>
        <w:t xml:space="preserve"> (Відомості Верховної Ради України, 1992 р., N 29, ст. 399; 2023 р.</w:t>
      </w:r>
      <w:r>
        <w:rPr>
          <w:rFonts w:ascii="Arial" w:hAnsi="Arial"/>
          <w:color w:val="000000"/>
          <w:sz w:val="18"/>
        </w:rPr>
        <w:t>, N 14, ст. 39);</w:t>
      </w:r>
    </w:p>
    <w:p w:rsidR="00981BD4" w:rsidRDefault="006D4CD7">
      <w:pPr>
        <w:spacing w:after="75"/>
        <w:ind w:firstLine="240"/>
        <w:jc w:val="both"/>
      </w:pPr>
      <w:bookmarkStart w:id="280" w:name="231"/>
      <w:bookmarkEnd w:id="279"/>
      <w:r>
        <w:rPr>
          <w:rFonts w:ascii="Arial" w:hAnsi="Arial"/>
          <w:color w:val="293A55"/>
          <w:sz w:val="18"/>
        </w:rPr>
        <w:t>частина друга статті 31 Закону України "Про загальнообов'язкове державне соціальне страхування"</w:t>
      </w:r>
      <w:r>
        <w:rPr>
          <w:rFonts w:ascii="Arial" w:hAnsi="Arial"/>
          <w:color w:val="000000"/>
          <w:sz w:val="18"/>
        </w:rPr>
        <w:t xml:space="preserve"> (Відомості Верховної Ради України, 2023 р., N 25, ст. 92);</w:t>
      </w:r>
    </w:p>
    <w:p w:rsidR="00981BD4" w:rsidRDefault="006D4CD7">
      <w:pPr>
        <w:spacing w:after="75"/>
        <w:ind w:firstLine="240"/>
        <w:jc w:val="both"/>
      </w:pPr>
      <w:bookmarkStart w:id="281" w:name="232"/>
      <w:bookmarkEnd w:id="280"/>
      <w:r>
        <w:rPr>
          <w:rFonts w:ascii="Arial" w:hAnsi="Arial"/>
          <w:color w:val="000000"/>
          <w:sz w:val="18"/>
        </w:rPr>
        <w:t xml:space="preserve">частина четверта </w:t>
      </w:r>
      <w:r>
        <w:rPr>
          <w:rFonts w:ascii="Arial" w:hAnsi="Arial"/>
          <w:color w:val="293A55"/>
          <w:sz w:val="18"/>
        </w:rPr>
        <w:t>статті 54</w:t>
      </w:r>
      <w:r>
        <w:rPr>
          <w:rFonts w:ascii="Arial" w:hAnsi="Arial"/>
          <w:color w:val="000000"/>
          <w:sz w:val="18"/>
        </w:rPr>
        <w:t xml:space="preserve">, частина друга </w:t>
      </w:r>
      <w:r>
        <w:rPr>
          <w:rFonts w:ascii="Arial" w:hAnsi="Arial"/>
          <w:color w:val="293A55"/>
          <w:sz w:val="18"/>
        </w:rPr>
        <w:t>статті 67 Закону України "Про статус і соц</w:t>
      </w:r>
      <w:r>
        <w:rPr>
          <w:rFonts w:ascii="Arial" w:hAnsi="Arial"/>
          <w:color w:val="293A55"/>
          <w:sz w:val="18"/>
        </w:rPr>
        <w:t>іальний захист громадян, які постраждали внаслідок Чорнобильської катастрофи"</w:t>
      </w:r>
      <w:r>
        <w:rPr>
          <w:rFonts w:ascii="Arial" w:hAnsi="Arial"/>
          <w:color w:val="000000"/>
          <w:sz w:val="18"/>
        </w:rPr>
        <w:t xml:space="preserve"> (Відомості Верховної Ради України, 1992 р., N 13, ст. 178 із наступними змінами);</w:t>
      </w:r>
    </w:p>
    <w:p w:rsidR="00981BD4" w:rsidRDefault="006D4CD7">
      <w:pPr>
        <w:spacing w:after="75"/>
        <w:ind w:firstLine="240"/>
        <w:jc w:val="both"/>
      </w:pPr>
      <w:bookmarkStart w:id="282" w:name="233"/>
      <w:bookmarkEnd w:id="281"/>
      <w:r>
        <w:rPr>
          <w:rFonts w:ascii="Arial" w:hAnsi="Arial"/>
          <w:color w:val="000000"/>
          <w:sz w:val="18"/>
        </w:rPr>
        <w:t xml:space="preserve">абзац п'ятий частини п'ятої </w:t>
      </w:r>
      <w:r>
        <w:rPr>
          <w:rFonts w:ascii="Arial" w:hAnsi="Arial"/>
          <w:color w:val="293A55"/>
          <w:sz w:val="18"/>
        </w:rPr>
        <w:t>статті 6 Закону України "Про реабілітацію жертв репресій комуністичн</w:t>
      </w:r>
      <w:r>
        <w:rPr>
          <w:rFonts w:ascii="Arial" w:hAnsi="Arial"/>
          <w:color w:val="293A55"/>
          <w:sz w:val="18"/>
        </w:rPr>
        <w:t>ого тоталітарного режиму 1917 - 1991 років"</w:t>
      </w:r>
      <w:r>
        <w:rPr>
          <w:rFonts w:ascii="Arial" w:hAnsi="Arial"/>
          <w:color w:val="000000"/>
          <w:sz w:val="18"/>
        </w:rPr>
        <w:t xml:space="preserve"> (Відомості Верховної Ради УРСР, 1991 р., N 22, ст. 262 із наступними змінами);</w:t>
      </w:r>
    </w:p>
    <w:p w:rsidR="00981BD4" w:rsidRDefault="006D4CD7">
      <w:pPr>
        <w:spacing w:after="75"/>
        <w:ind w:firstLine="240"/>
        <w:jc w:val="both"/>
      </w:pPr>
      <w:bookmarkStart w:id="283" w:name="234"/>
      <w:bookmarkEnd w:id="282"/>
      <w:r>
        <w:rPr>
          <w:rFonts w:ascii="Arial" w:hAnsi="Arial"/>
          <w:color w:val="000000"/>
          <w:sz w:val="18"/>
        </w:rPr>
        <w:t xml:space="preserve">абзаци перший і другий </w:t>
      </w:r>
      <w:r>
        <w:rPr>
          <w:rFonts w:ascii="Arial" w:hAnsi="Arial"/>
          <w:color w:val="293A55"/>
          <w:sz w:val="18"/>
        </w:rPr>
        <w:t>пункту 5 статті 12 Закону України "Про соціальний і правовий захист військовослужбовців та членів їх сімей"</w:t>
      </w:r>
      <w:r>
        <w:rPr>
          <w:rFonts w:ascii="Arial" w:hAnsi="Arial"/>
          <w:color w:val="000000"/>
          <w:sz w:val="18"/>
        </w:rPr>
        <w:t xml:space="preserve"> (В</w:t>
      </w:r>
      <w:r>
        <w:rPr>
          <w:rFonts w:ascii="Arial" w:hAnsi="Arial"/>
          <w:color w:val="000000"/>
          <w:sz w:val="18"/>
        </w:rPr>
        <w:t>ідомості Верховної Ради України, 1992 р., N 15, ст. 190 із наступними змінами);</w:t>
      </w:r>
    </w:p>
    <w:p w:rsidR="00981BD4" w:rsidRDefault="006D4CD7">
      <w:pPr>
        <w:spacing w:after="75"/>
        <w:ind w:firstLine="240"/>
        <w:jc w:val="both"/>
      </w:pPr>
      <w:bookmarkStart w:id="284" w:name="235"/>
      <w:bookmarkEnd w:id="283"/>
      <w:r>
        <w:rPr>
          <w:rFonts w:ascii="Arial" w:hAnsi="Arial"/>
          <w:color w:val="293A55"/>
          <w:sz w:val="18"/>
        </w:rPr>
        <w:t>пункт 6 частини першої статті 6</w:t>
      </w:r>
      <w:r>
        <w:rPr>
          <w:rFonts w:ascii="Arial" w:hAnsi="Arial"/>
          <w:color w:val="000000"/>
          <w:sz w:val="18"/>
        </w:rPr>
        <w:t xml:space="preserve">, </w:t>
      </w:r>
      <w:r>
        <w:rPr>
          <w:rFonts w:ascii="Arial" w:hAnsi="Arial"/>
          <w:color w:val="293A55"/>
          <w:sz w:val="18"/>
        </w:rPr>
        <w:t>стаття 7</w:t>
      </w:r>
      <w:r>
        <w:rPr>
          <w:rFonts w:ascii="Arial" w:hAnsi="Arial"/>
          <w:color w:val="000000"/>
          <w:sz w:val="18"/>
        </w:rPr>
        <w:t xml:space="preserve"> в частині пільг, передбачених </w:t>
      </w:r>
      <w:r>
        <w:rPr>
          <w:rFonts w:ascii="Arial" w:hAnsi="Arial"/>
          <w:color w:val="293A55"/>
          <w:sz w:val="18"/>
        </w:rPr>
        <w:t>пунктом 6 частини першої статті 6, Закону України "Про статус ветеранів військової служби, ветеранів орг</w:t>
      </w:r>
      <w:r>
        <w:rPr>
          <w:rFonts w:ascii="Arial" w:hAnsi="Arial"/>
          <w:color w:val="293A55"/>
          <w:sz w:val="18"/>
        </w:rPr>
        <w:t>анів внутрішніх справ, ветеранів Національної поліції і деяких інших осіб та їх соціальний захист"</w:t>
      </w:r>
      <w:r>
        <w:rPr>
          <w:rFonts w:ascii="Arial" w:hAnsi="Arial"/>
          <w:color w:val="000000"/>
          <w:sz w:val="18"/>
        </w:rPr>
        <w:t xml:space="preserve"> (Відомості Верховної Ради України, 1998 р., N 40 - 41, ст. 249 із наступними змінами);</w:t>
      </w:r>
    </w:p>
    <w:p w:rsidR="00981BD4" w:rsidRDefault="006D4CD7">
      <w:pPr>
        <w:spacing w:after="75"/>
        <w:ind w:firstLine="240"/>
        <w:jc w:val="both"/>
      </w:pPr>
      <w:bookmarkStart w:id="285" w:name="236"/>
      <w:bookmarkEnd w:id="284"/>
      <w:r>
        <w:rPr>
          <w:rFonts w:ascii="Arial" w:hAnsi="Arial"/>
          <w:color w:val="293A55"/>
          <w:sz w:val="18"/>
        </w:rPr>
        <w:t>частина друга статті 6 Закону України "Про статус гірських населених п</w:t>
      </w:r>
      <w:r>
        <w:rPr>
          <w:rFonts w:ascii="Arial" w:hAnsi="Arial"/>
          <w:color w:val="293A55"/>
          <w:sz w:val="18"/>
        </w:rPr>
        <w:t>унктів в Україні"</w:t>
      </w:r>
      <w:r>
        <w:rPr>
          <w:rFonts w:ascii="Arial" w:hAnsi="Arial"/>
          <w:color w:val="000000"/>
          <w:sz w:val="18"/>
        </w:rPr>
        <w:t xml:space="preserve"> (Відомості Верховної Ради України, 1995 р., N 9, ст. 58; 2006 р., N 1, ст. 18).</w:t>
      </w:r>
    </w:p>
    <w:p w:rsidR="00981BD4" w:rsidRDefault="006D4CD7">
      <w:pPr>
        <w:spacing w:after="75"/>
        <w:ind w:firstLine="240"/>
        <w:jc w:val="both"/>
      </w:pPr>
      <w:bookmarkStart w:id="286" w:name="237"/>
      <w:bookmarkEnd w:id="285"/>
      <w:r>
        <w:rPr>
          <w:rFonts w:ascii="Arial" w:hAnsi="Arial"/>
          <w:color w:val="000000"/>
          <w:sz w:val="18"/>
        </w:rPr>
        <w:t xml:space="preserve">7. Установити, що у 2025 році за умови, що розмір середньомісячного сукупного доходу сім'ї в розрахунку на одну особу за попередні шість місяців не перевищує </w:t>
      </w:r>
      <w:r>
        <w:rPr>
          <w:rFonts w:ascii="Arial" w:hAnsi="Arial"/>
          <w:color w:val="000000"/>
          <w:sz w:val="18"/>
        </w:rPr>
        <w:t>величини доходу, який дає право на податкову соціальну пільгу, у порядку, визначеному Кабінетом Міністрів України, надаються пільги, передбачені:</w:t>
      </w:r>
    </w:p>
    <w:p w:rsidR="00981BD4" w:rsidRDefault="006D4CD7">
      <w:pPr>
        <w:spacing w:after="75"/>
        <w:ind w:firstLine="240"/>
        <w:jc w:val="both"/>
      </w:pPr>
      <w:bookmarkStart w:id="287" w:name="238"/>
      <w:bookmarkEnd w:id="286"/>
      <w:r>
        <w:rPr>
          <w:rFonts w:ascii="Arial" w:hAnsi="Arial"/>
          <w:color w:val="000000"/>
          <w:sz w:val="18"/>
        </w:rPr>
        <w:t xml:space="preserve">абзацом п'ятим частини п'ятої </w:t>
      </w:r>
      <w:r>
        <w:rPr>
          <w:rFonts w:ascii="Arial" w:hAnsi="Arial"/>
          <w:color w:val="293A55"/>
          <w:sz w:val="18"/>
        </w:rPr>
        <w:t>статті 6 Закону України "Про реабілітацію жертв репресій комуністичного тоталіта</w:t>
      </w:r>
      <w:r>
        <w:rPr>
          <w:rFonts w:ascii="Arial" w:hAnsi="Arial"/>
          <w:color w:val="293A55"/>
          <w:sz w:val="18"/>
        </w:rPr>
        <w:t>рного режиму 1917 - 1991 років"</w:t>
      </w:r>
      <w:r>
        <w:rPr>
          <w:rFonts w:ascii="Arial" w:hAnsi="Arial"/>
          <w:color w:val="000000"/>
          <w:sz w:val="18"/>
        </w:rPr>
        <w:t xml:space="preserve"> (Відомості Верховної Ради УРСР, 1991 р., N 22, ст. 262 із наступними змінами);</w:t>
      </w:r>
    </w:p>
    <w:p w:rsidR="00981BD4" w:rsidRDefault="006D4CD7">
      <w:pPr>
        <w:spacing w:after="75"/>
        <w:ind w:firstLine="240"/>
        <w:jc w:val="both"/>
      </w:pPr>
      <w:bookmarkStart w:id="288" w:name="239"/>
      <w:bookmarkEnd w:id="287"/>
      <w:r>
        <w:rPr>
          <w:rFonts w:ascii="Arial" w:hAnsi="Arial"/>
          <w:color w:val="293A55"/>
          <w:sz w:val="18"/>
        </w:rPr>
        <w:t>пунктом 11 частини першої</w:t>
      </w:r>
      <w:r>
        <w:rPr>
          <w:rFonts w:ascii="Arial" w:hAnsi="Arial"/>
          <w:color w:val="000000"/>
          <w:sz w:val="18"/>
        </w:rPr>
        <w:t xml:space="preserve"> та частинами другою і третьою </w:t>
      </w:r>
      <w:r>
        <w:rPr>
          <w:rFonts w:ascii="Arial" w:hAnsi="Arial"/>
          <w:color w:val="293A55"/>
          <w:sz w:val="18"/>
        </w:rPr>
        <w:t>статті 20</w:t>
      </w:r>
      <w:r>
        <w:rPr>
          <w:rFonts w:ascii="Arial" w:hAnsi="Arial"/>
          <w:color w:val="000000"/>
          <w:sz w:val="18"/>
        </w:rPr>
        <w:t xml:space="preserve">, </w:t>
      </w:r>
      <w:r>
        <w:rPr>
          <w:rFonts w:ascii="Arial" w:hAnsi="Arial"/>
          <w:color w:val="293A55"/>
          <w:sz w:val="18"/>
        </w:rPr>
        <w:t>пунктом 1 частини першої</w:t>
      </w:r>
      <w:r>
        <w:rPr>
          <w:rFonts w:ascii="Arial" w:hAnsi="Arial"/>
          <w:color w:val="000000"/>
          <w:sz w:val="18"/>
        </w:rPr>
        <w:t xml:space="preserve"> та частинами другою і третьою </w:t>
      </w:r>
      <w:r>
        <w:rPr>
          <w:rFonts w:ascii="Arial" w:hAnsi="Arial"/>
          <w:color w:val="293A55"/>
          <w:sz w:val="18"/>
        </w:rPr>
        <w:t>статті 21</w:t>
      </w:r>
      <w:r>
        <w:rPr>
          <w:rFonts w:ascii="Arial" w:hAnsi="Arial"/>
          <w:color w:val="000000"/>
          <w:sz w:val="18"/>
        </w:rPr>
        <w:t>, частиною тре</w:t>
      </w:r>
      <w:r>
        <w:rPr>
          <w:rFonts w:ascii="Arial" w:hAnsi="Arial"/>
          <w:color w:val="000000"/>
          <w:sz w:val="18"/>
        </w:rPr>
        <w:t xml:space="preserve">тьою </w:t>
      </w:r>
      <w:r>
        <w:rPr>
          <w:rFonts w:ascii="Arial" w:hAnsi="Arial"/>
          <w:color w:val="293A55"/>
          <w:sz w:val="18"/>
        </w:rPr>
        <w:t>статті 22</w:t>
      </w:r>
      <w:r>
        <w:rPr>
          <w:rFonts w:ascii="Arial" w:hAnsi="Arial"/>
          <w:color w:val="000000"/>
          <w:sz w:val="18"/>
        </w:rPr>
        <w:t xml:space="preserve"> в частині пільг, передбачених </w:t>
      </w:r>
      <w:r>
        <w:rPr>
          <w:rFonts w:ascii="Arial" w:hAnsi="Arial"/>
          <w:color w:val="293A55"/>
          <w:sz w:val="18"/>
        </w:rPr>
        <w:t>пунктом 11 частини першої статті 20</w:t>
      </w:r>
      <w:r>
        <w:rPr>
          <w:rFonts w:ascii="Arial" w:hAnsi="Arial"/>
          <w:color w:val="000000"/>
          <w:sz w:val="18"/>
        </w:rPr>
        <w:t xml:space="preserve">, і </w:t>
      </w:r>
      <w:r>
        <w:rPr>
          <w:rFonts w:ascii="Arial" w:hAnsi="Arial"/>
          <w:color w:val="293A55"/>
          <w:sz w:val="18"/>
        </w:rPr>
        <w:t>пунктом 14 частини першої статті 22 Закону України "Про статус і соціальний захист громадян, які постраждали внаслідок Чорнобильської катастрофи"</w:t>
      </w:r>
      <w:r>
        <w:rPr>
          <w:rFonts w:ascii="Arial" w:hAnsi="Arial"/>
          <w:color w:val="000000"/>
          <w:sz w:val="18"/>
        </w:rPr>
        <w:t xml:space="preserve"> (Відомості Верховної Ради </w:t>
      </w:r>
      <w:r>
        <w:rPr>
          <w:rFonts w:ascii="Arial" w:hAnsi="Arial"/>
          <w:color w:val="000000"/>
          <w:sz w:val="18"/>
        </w:rPr>
        <w:t>України, 1992 р., N 13, ст. 178 із наступними змінами);</w:t>
      </w:r>
    </w:p>
    <w:p w:rsidR="00981BD4" w:rsidRDefault="006D4CD7">
      <w:pPr>
        <w:spacing w:after="75"/>
        <w:ind w:firstLine="240"/>
        <w:jc w:val="both"/>
      </w:pPr>
      <w:bookmarkStart w:id="289" w:name="240"/>
      <w:bookmarkEnd w:id="288"/>
      <w:r>
        <w:rPr>
          <w:rFonts w:ascii="Arial" w:hAnsi="Arial"/>
          <w:color w:val="000000"/>
          <w:sz w:val="18"/>
        </w:rPr>
        <w:t xml:space="preserve">абзацами першим і другим </w:t>
      </w:r>
      <w:r>
        <w:rPr>
          <w:rFonts w:ascii="Arial" w:hAnsi="Arial"/>
          <w:color w:val="293A55"/>
          <w:sz w:val="18"/>
        </w:rPr>
        <w:t>пункту 5 статті 12 Закону України "Про соціальний і правовий захист військовослужбовців та членів їх сімей"</w:t>
      </w:r>
      <w:r>
        <w:rPr>
          <w:rFonts w:ascii="Arial" w:hAnsi="Arial"/>
          <w:color w:val="000000"/>
          <w:sz w:val="18"/>
        </w:rPr>
        <w:t xml:space="preserve"> (Відомості Верховної Ради України, 1992 р., N 15, ст. 190 із наступ</w:t>
      </w:r>
      <w:r>
        <w:rPr>
          <w:rFonts w:ascii="Arial" w:hAnsi="Arial"/>
          <w:color w:val="000000"/>
          <w:sz w:val="18"/>
        </w:rPr>
        <w:t>ними змінами);</w:t>
      </w:r>
    </w:p>
    <w:p w:rsidR="00981BD4" w:rsidRDefault="006D4CD7">
      <w:pPr>
        <w:spacing w:after="75"/>
        <w:ind w:firstLine="240"/>
        <w:jc w:val="both"/>
      </w:pPr>
      <w:bookmarkStart w:id="290" w:name="241"/>
      <w:bookmarkEnd w:id="289"/>
      <w:r>
        <w:rPr>
          <w:rFonts w:ascii="Arial" w:hAnsi="Arial"/>
          <w:color w:val="293A55"/>
          <w:sz w:val="18"/>
        </w:rPr>
        <w:t>пунктом 6 частини першої статті 6</w:t>
      </w:r>
      <w:r>
        <w:rPr>
          <w:rFonts w:ascii="Arial" w:hAnsi="Arial"/>
          <w:color w:val="000000"/>
          <w:sz w:val="18"/>
        </w:rPr>
        <w:t xml:space="preserve">, </w:t>
      </w:r>
      <w:r>
        <w:rPr>
          <w:rFonts w:ascii="Arial" w:hAnsi="Arial"/>
          <w:color w:val="293A55"/>
          <w:sz w:val="18"/>
        </w:rPr>
        <w:t>статтею 7</w:t>
      </w:r>
      <w:r>
        <w:rPr>
          <w:rFonts w:ascii="Arial" w:hAnsi="Arial"/>
          <w:color w:val="000000"/>
          <w:sz w:val="18"/>
        </w:rPr>
        <w:t xml:space="preserve"> в частині пільг, передбачених </w:t>
      </w:r>
      <w:r>
        <w:rPr>
          <w:rFonts w:ascii="Arial" w:hAnsi="Arial"/>
          <w:color w:val="293A55"/>
          <w:sz w:val="18"/>
        </w:rPr>
        <w:t>пунктом 6 частини першої статті 6, Закону України "Про статус ветеранів військової служби, ветеранів органів внутрішніх справ, ветеранів Національної поліції і деяких</w:t>
      </w:r>
      <w:r>
        <w:rPr>
          <w:rFonts w:ascii="Arial" w:hAnsi="Arial"/>
          <w:color w:val="293A55"/>
          <w:sz w:val="18"/>
        </w:rPr>
        <w:t xml:space="preserve"> інших осіб та їх соціальний захист"</w:t>
      </w:r>
      <w:r>
        <w:rPr>
          <w:rFonts w:ascii="Arial" w:hAnsi="Arial"/>
          <w:color w:val="000000"/>
          <w:sz w:val="18"/>
        </w:rPr>
        <w:t xml:space="preserve"> (Відомості Верховної Ради України, 1998 р., N 40 - 41, ст. 249 із наступними змінами);</w:t>
      </w:r>
    </w:p>
    <w:p w:rsidR="00981BD4" w:rsidRDefault="006D4CD7">
      <w:pPr>
        <w:spacing w:after="75"/>
        <w:ind w:firstLine="240"/>
        <w:jc w:val="both"/>
      </w:pPr>
      <w:bookmarkStart w:id="291" w:name="242"/>
      <w:bookmarkEnd w:id="290"/>
      <w:r>
        <w:rPr>
          <w:rFonts w:ascii="Arial" w:hAnsi="Arial"/>
          <w:color w:val="293A55"/>
          <w:sz w:val="18"/>
        </w:rPr>
        <w:t>пунктами 4 - 6 частини першої статей 6</w:t>
      </w:r>
      <w:r>
        <w:rPr>
          <w:rFonts w:ascii="Arial" w:hAnsi="Arial"/>
          <w:color w:val="000000"/>
          <w:vertAlign w:val="superscript"/>
        </w:rPr>
        <w:t>1</w:t>
      </w:r>
      <w:r>
        <w:rPr>
          <w:rFonts w:ascii="Arial" w:hAnsi="Arial"/>
          <w:color w:val="000000"/>
          <w:sz w:val="18"/>
        </w:rPr>
        <w:t xml:space="preserve"> та </w:t>
      </w:r>
      <w:r>
        <w:rPr>
          <w:rFonts w:ascii="Arial" w:hAnsi="Arial"/>
          <w:color w:val="293A55"/>
          <w:sz w:val="18"/>
        </w:rPr>
        <w:t>6</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Закону України "Про жертви нацистських переслідувань"</w:t>
      </w:r>
      <w:r>
        <w:rPr>
          <w:rFonts w:ascii="Arial" w:hAnsi="Arial"/>
          <w:color w:val="000000"/>
          <w:sz w:val="18"/>
        </w:rPr>
        <w:t xml:space="preserve"> (Відомості Верховної Ради України, 2000 р., N 24, ст. 182 із наступними змінами);</w:t>
      </w:r>
    </w:p>
    <w:p w:rsidR="00981BD4" w:rsidRDefault="006D4CD7">
      <w:pPr>
        <w:spacing w:after="75"/>
        <w:ind w:firstLine="240"/>
        <w:jc w:val="both"/>
      </w:pPr>
      <w:bookmarkStart w:id="292" w:name="243"/>
      <w:bookmarkEnd w:id="291"/>
      <w:r>
        <w:rPr>
          <w:rFonts w:ascii="Arial" w:hAnsi="Arial"/>
          <w:color w:val="000000"/>
          <w:sz w:val="18"/>
        </w:rPr>
        <w:t xml:space="preserve">абзацом третім частини десятої </w:t>
      </w:r>
      <w:r>
        <w:rPr>
          <w:rFonts w:ascii="Arial" w:hAnsi="Arial"/>
          <w:color w:val="293A55"/>
          <w:sz w:val="18"/>
        </w:rPr>
        <w:t>статті 6 Закону України "Про відновлення прав осіб, депортованих за національною ознакою"</w:t>
      </w:r>
      <w:r>
        <w:rPr>
          <w:rFonts w:ascii="Arial" w:hAnsi="Arial"/>
          <w:color w:val="000000"/>
          <w:sz w:val="18"/>
        </w:rPr>
        <w:t xml:space="preserve"> (Відомості Верховної Ради України, 2014 р., N 26, ст</w:t>
      </w:r>
      <w:r>
        <w:rPr>
          <w:rFonts w:ascii="Arial" w:hAnsi="Arial"/>
          <w:color w:val="000000"/>
          <w:sz w:val="18"/>
        </w:rPr>
        <w:t>. 896).</w:t>
      </w:r>
    </w:p>
    <w:p w:rsidR="00981BD4" w:rsidRDefault="006D4CD7">
      <w:pPr>
        <w:spacing w:after="75"/>
        <w:ind w:firstLine="240"/>
        <w:jc w:val="both"/>
      </w:pPr>
      <w:bookmarkStart w:id="293" w:name="244"/>
      <w:bookmarkEnd w:id="292"/>
      <w:r>
        <w:rPr>
          <w:rFonts w:ascii="Arial" w:hAnsi="Arial"/>
          <w:color w:val="000000"/>
          <w:sz w:val="18"/>
        </w:rPr>
        <w:t xml:space="preserve">8. Кабінету Міністрів України разом з Центральною виборчою комісією після припинення або скасування воєнного стану в Україні подати на розгляд Верховної Ради України пропозиції щодо внесення змін до </w:t>
      </w:r>
      <w:r>
        <w:rPr>
          <w:rFonts w:ascii="Arial" w:hAnsi="Arial"/>
          <w:color w:val="000000"/>
          <w:sz w:val="18"/>
        </w:rPr>
        <w:lastRenderedPageBreak/>
        <w:t>Державного бюджету України в частині передбачення</w:t>
      </w:r>
      <w:r>
        <w:rPr>
          <w:rFonts w:ascii="Arial" w:hAnsi="Arial"/>
          <w:color w:val="000000"/>
          <w:sz w:val="18"/>
        </w:rPr>
        <w:t xml:space="preserve"> видатків на підготовку та проведення чергових виборів Президента України, народних депутатів України та місцевих виборів.</w:t>
      </w:r>
    </w:p>
    <w:p w:rsidR="00981BD4" w:rsidRDefault="006D4CD7">
      <w:pPr>
        <w:spacing w:after="75"/>
        <w:ind w:firstLine="240"/>
        <w:jc w:val="both"/>
      </w:pPr>
      <w:bookmarkStart w:id="294" w:name="245"/>
      <w:bookmarkEnd w:id="293"/>
      <w:r>
        <w:rPr>
          <w:rFonts w:ascii="Arial" w:hAnsi="Arial"/>
          <w:color w:val="000000"/>
          <w:sz w:val="18"/>
        </w:rPr>
        <w:t>9. У разі якщо на території територіальної громади недостатньо закладів, які надають соціальні послуги, направлення громадян (отримув</w:t>
      </w:r>
      <w:r>
        <w:rPr>
          <w:rFonts w:ascii="Arial" w:hAnsi="Arial"/>
          <w:color w:val="000000"/>
          <w:sz w:val="18"/>
        </w:rPr>
        <w:t>ачів) для отримання соціальних послуг на інший місцевий рівень здійснюється з обов'язковою передачею коштів для надання відповідних соціальних послуг у вигляді міжбюджетного трансферту до відповідного місцевого бюджету.</w:t>
      </w:r>
    </w:p>
    <w:p w:rsidR="00981BD4" w:rsidRDefault="006D4CD7">
      <w:pPr>
        <w:spacing w:after="75"/>
        <w:ind w:firstLine="240"/>
        <w:jc w:val="both"/>
      </w:pPr>
      <w:bookmarkStart w:id="295" w:name="246"/>
      <w:bookmarkEnd w:id="294"/>
      <w:r>
        <w:rPr>
          <w:rFonts w:ascii="Arial" w:hAnsi="Arial"/>
          <w:color w:val="000000"/>
          <w:sz w:val="18"/>
        </w:rPr>
        <w:t>10. Кабінету Міністрів України, обла</w:t>
      </w:r>
      <w:r>
        <w:rPr>
          <w:rFonts w:ascii="Arial" w:hAnsi="Arial"/>
          <w:color w:val="000000"/>
          <w:sz w:val="18"/>
        </w:rPr>
        <w:t>сним військовим (державним) адміністраціям, Київській міській військовій (державній) адміністрації до 1 квітня 2025 року за участю органів місцевого самоврядування вжити заходів щодо наповнення відомчої інформаційної системи Державної міграційної служби Ук</w:t>
      </w:r>
      <w:r>
        <w:rPr>
          <w:rFonts w:ascii="Arial" w:hAnsi="Arial"/>
          <w:color w:val="000000"/>
          <w:sz w:val="18"/>
        </w:rPr>
        <w:t>раїни актуальними даними про чисельність населення для забезпечення об'єктивного розподілу фінансових ресурсів між бюджетами, що становлять бюджетну систему України, в тому числі здійснення горизонтального вирівнювання податкоспроможності територій, почина</w:t>
      </w:r>
      <w:r>
        <w:rPr>
          <w:rFonts w:ascii="Arial" w:hAnsi="Arial"/>
          <w:color w:val="000000"/>
          <w:sz w:val="18"/>
        </w:rPr>
        <w:t>ючи з 2026 року.</w:t>
      </w:r>
    </w:p>
    <w:p w:rsidR="00981BD4" w:rsidRDefault="006D4CD7">
      <w:pPr>
        <w:spacing w:after="75"/>
        <w:ind w:firstLine="240"/>
        <w:jc w:val="both"/>
      </w:pPr>
      <w:bookmarkStart w:id="296" w:name="247"/>
      <w:bookmarkEnd w:id="295"/>
      <w:r>
        <w:rPr>
          <w:rFonts w:ascii="Arial" w:hAnsi="Arial"/>
          <w:color w:val="000000"/>
          <w:sz w:val="18"/>
        </w:rPr>
        <w:t xml:space="preserve">11. Установити, що у 2025 році оплата праці державних службовців здійснюється на основі класифікації посад, з урахуванням класифікації посад, проведеної у 2024 році, крім державних органів, зазначених у пунктах 16 та 17 цього розділу та </w:t>
      </w:r>
      <w:r>
        <w:rPr>
          <w:rFonts w:ascii="Arial" w:hAnsi="Arial"/>
          <w:color w:val="293A55"/>
          <w:sz w:val="18"/>
        </w:rPr>
        <w:t>ча</w:t>
      </w:r>
      <w:r>
        <w:rPr>
          <w:rFonts w:ascii="Arial" w:hAnsi="Arial"/>
          <w:color w:val="293A55"/>
          <w:sz w:val="18"/>
        </w:rPr>
        <w:t>стині сьомій статті 50 Закону України "Про державну службу"</w:t>
      </w:r>
      <w:r>
        <w:rPr>
          <w:rFonts w:ascii="Arial" w:hAnsi="Arial"/>
          <w:color w:val="000000"/>
          <w:sz w:val="18"/>
        </w:rPr>
        <w:t>.</w:t>
      </w:r>
    </w:p>
    <w:p w:rsidR="00981BD4" w:rsidRDefault="006D4CD7">
      <w:pPr>
        <w:spacing w:after="75"/>
        <w:ind w:firstLine="240"/>
        <w:jc w:val="both"/>
      </w:pPr>
      <w:bookmarkStart w:id="297" w:name="248"/>
      <w:bookmarkEnd w:id="296"/>
      <w:r>
        <w:rPr>
          <w:rFonts w:ascii="Arial" w:hAnsi="Arial"/>
          <w:color w:val="000000"/>
          <w:sz w:val="18"/>
        </w:rPr>
        <w:t>12. З метою встановлення розмірів посадових окладів у 2025 році державні органи в межах юрисдикції поділяються за типами:</w:t>
      </w:r>
    </w:p>
    <w:p w:rsidR="00981BD4" w:rsidRDefault="006D4CD7">
      <w:pPr>
        <w:spacing w:after="75"/>
        <w:ind w:firstLine="240"/>
        <w:jc w:val="both"/>
      </w:pPr>
      <w:bookmarkStart w:id="298" w:name="249"/>
      <w:bookmarkEnd w:id="297"/>
      <w:r>
        <w:rPr>
          <w:rFonts w:ascii="Arial" w:hAnsi="Arial"/>
          <w:color w:val="000000"/>
          <w:sz w:val="18"/>
        </w:rPr>
        <w:t>1) державні органи, юрисдикція яких поширюється на всю територію України:</w:t>
      </w:r>
    </w:p>
    <w:p w:rsidR="00981BD4" w:rsidRDefault="006D4CD7">
      <w:pPr>
        <w:spacing w:after="75"/>
        <w:ind w:firstLine="240"/>
        <w:jc w:val="both"/>
      </w:pPr>
      <w:bookmarkStart w:id="299" w:name="250"/>
      <w:bookmarkEnd w:id="298"/>
      <w:r>
        <w:rPr>
          <w:rFonts w:ascii="Arial" w:hAnsi="Arial"/>
          <w:color w:val="000000"/>
          <w:sz w:val="18"/>
        </w:rPr>
        <w:t>апарат органу законодавчої влади, Секретаріат Кабінету Міністрів України, постійно діючий допоміжний, постійно діючі державні, допоміжні, консультативно-дорадчі органи, утворені Президентом України, Представництво Президента України в Автономній Республіц</w:t>
      </w:r>
      <w:r>
        <w:rPr>
          <w:rFonts w:ascii="Arial" w:hAnsi="Arial"/>
          <w:color w:val="000000"/>
          <w:sz w:val="18"/>
        </w:rPr>
        <w:t>і Крим, міністерства, з якими обов'язковому погодженню підлягають проекти актів Кабінету Міністрів України, за результатами розгляду яких оформлюється висновок, апарати (секретаріати) Ради національної безпеки і оборони України, Центральної виборчої комісі</w:t>
      </w:r>
      <w:r>
        <w:rPr>
          <w:rFonts w:ascii="Arial" w:hAnsi="Arial"/>
          <w:color w:val="000000"/>
          <w:sz w:val="18"/>
        </w:rPr>
        <w:t>ї, Рахункової палати, Уповноваженого Верховної Ради України з прав людини, Національної ради України з питань телебачення і радіомовлення, Конституційного Суду України, Верховного Суду, вищих спеціалізованих судів, Вищої ради правосуддя, Вищої кваліфікацій</w:t>
      </w:r>
      <w:r>
        <w:rPr>
          <w:rFonts w:ascii="Arial" w:hAnsi="Arial"/>
          <w:color w:val="000000"/>
          <w:sz w:val="18"/>
        </w:rPr>
        <w:t>ної комісії суддів України, Офісу Генерального прокурора;</w:t>
      </w:r>
    </w:p>
    <w:p w:rsidR="00981BD4" w:rsidRDefault="006D4CD7">
      <w:pPr>
        <w:spacing w:after="75"/>
        <w:ind w:firstLine="240"/>
        <w:jc w:val="both"/>
      </w:pPr>
      <w:bookmarkStart w:id="300" w:name="251"/>
      <w:bookmarkEnd w:id="299"/>
      <w:r>
        <w:rPr>
          <w:rFonts w:ascii="Arial" w:hAnsi="Arial"/>
          <w:color w:val="000000"/>
          <w:sz w:val="18"/>
        </w:rPr>
        <w:t>інші міністерства, державні органи із спеціальним статусом або ті, діяльність яких спрямовується і координується безпосередньо Кабінетом Міністрів України, до повноважень яких належить формування де</w:t>
      </w:r>
      <w:r>
        <w:rPr>
          <w:rFonts w:ascii="Arial" w:hAnsi="Arial"/>
          <w:color w:val="000000"/>
          <w:sz w:val="18"/>
        </w:rPr>
        <w:t>ржавної політики в одній чи декількох сферах, центральні органи виконавчої влади, діяльність яких спрямовується і координується Кабінетом Міністрів України через керівника центрального органу виконавчої влади, що забезпечує формування державної бюджетної п</w:t>
      </w:r>
      <w:r>
        <w:rPr>
          <w:rFonts w:ascii="Arial" w:hAnsi="Arial"/>
          <w:color w:val="000000"/>
          <w:sz w:val="18"/>
        </w:rPr>
        <w:t>олітики, Секретаріат Уповноваженого із захисту державної мови, Національна комісія, що здійснює державне регулювання у сферах електронних комунікацій, радіочастотного спектра та надання послуг поштового зв'язку, Національне агентство України з питань виявл</w:t>
      </w:r>
      <w:r>
        <w:rPr>
          <w:rFonts w:ascii="Arial" w:hAnsi="Arial"/>
          <w:color w:val="000000"/>
          <w:sz w:val="18"/>
        </w:rPr>
        <w:t>ення, розшуку та управління активами, одержаними від корупційних та інших злочинів, Державна судова адміністрація України, центральний орган управління Служби судової охорони України, центральний орган виконавчої влади, який реалізує державну політику з пи</w:t>
      </w:r>
      <w:r>
        <w:rPr>
          <w:rFonts w:ascii="Arial" w:hAnsi="Arial"/>
          <w:color w:val="000000"/>
          <w:sz w:val="18"/>
        </w:rPr>
        <w:t>тань державного архітектурно-будівельного контролю та нагляду, центральний орган виконавчої влади, який реалізує державну політику у сферах морського і внутрішнього водного транспорту та судноплавства</w:t>
      </w:r>
      <w:r>
        <w:rPr>
          <w:rFonts w:ascii="Arial" w:hAnsi="Arial"/>
          <w:color w:val="293A55"/>
          <w:sz w:val="18"/>
        </w:rPr>
        <w:t>, центральний орган виконавчої влади, який реалізує держ</w:t>
      </w:r>
      <w:r>
        <w:rPr>
          <w:rFonts w:ascii="Arial" w:hAnsi="Arial"/>
          <w:color w:val="293A55"/>
          <w:sz w:val="18"/>
        </w:rPr>
        <w:t>авну політику у сфері дорожнього господарства та управління автомобільними дорогами загального користування державного значення, реалізує державну політику в частині здійснення заходів з будівництва (нового будівництва, реконструкції, реставрації, капіталь</w:t>
      </w:r>
      <w:r>
        <w:rPr>
          <w:rFonts w:ascii="Arial" w:hAnsi="Arial"/>
          <w:color w:val="293A55"/>
          <w:sz w:val="18"/>
        </w:rPr>
        <w:t>ного ремонту), ремонту, модернізації інфраструктури, об'єктів житлової нерухомості, громадського призначення, виробничого комплексу, соціальної сфери, сфери житлово-комунального господарства, благоустрою населених пунктів, управління побутовими відходами (</w:t>
      </w:r>
      <w:r>
        <w:rPr>
          <w:rFonts w:ascii="Arial" w:hAnsi="Arial"/>
          <w:color w:val="293A55"/>
          <w:sz w:val="18"/>
        </w:rPr>
        <w:t>об'єктів оброблення відходів, полігонів), інженерно-транспортної, енергетичної інфраструктури, захисних споруд цивільного захисту, інших об'єктів, що мають вплив на життєдіяльність населення, військових об'єктів та майна, у сферах авіаційного, залізничного</w:t>
      </w:r>
      <w:r>
        <w:rPr>
          <w:rFonts w:ascii="Arial" w:hAnsi="Arial"/>
          <w:color w:val="293A55"/>
          <w:sz w:val="18"/>
        </w:rPr>
        <w:t xml:space="preserve"> (крім утримання), морського та внутрішнього водного транспорту, автомобільного транспорту загального користування, міського електричного транспорту, у сфері забезпечення енергетичної ефективності будівель, а також щодо об'єктів і споруд оборонного та спец</w:t>
      </w:r>
      <w:r>
        <w:rPr>
          <w:rFonts w:ascii="Arial" w:hAnsi="Arial"/>
          <w:color w:val="293A55"/>
          <w:sz w:val="18"/>
        </w:rPr>
        <w:t>іального призначення, реалізує державну політику з питань розвитку, будівництва, ремонту, облаштування, модернізації та утримання пунктів пропуску через державний кордон для автомобільного та залізничного сполучення</w:t>
      </w:r>
      <w:r>
        <w:rPr>
          <w:rFonts w:ascii="Arial" w:hAnsi="Arial"/>
          <w:color w:val="000000"/>
          <w:sz w:val="18"/>
        </w:rPr>
        <w:t>;</w:t>
      </w:r>
    </w:p>
    <w:p w:rsidR="00981BD4" w:rsidRDefault="006D4CD7">
      <w:pPr>
        <w:spacing w:after="75"/>
        <w:ind w:firstLine="240"/>
        <w:jc w:val="right"/>
      </w:pPr>
      <w:bookmarkStart w:id="301" w:name="33748"/>
      <w:bookmarkEnd w:id="300"/>
      <w:r>
        <w:rPr>
          <w:rFonts w:ascii="Arial" w:hAnsi="Arial"/>
          <w:color w:val="293A55"/>
          <w:sz w:val="18"/>
        </w:rPr>
        <w:t>(абзац третій підпункту 1 пункту 12 роз</w:t>
      </w:r>
      <w:r>
        <w:rPr>
          <w:rFonts w:ascii="Arial" w:hAnsi="Arial"/>
          <w:color w:val="293A55"/>
          <w:sz w:val="18"/>
        </w:rPr>
        <w:t>ділу "Прикінцеві положення"</w:t>
      </w:r>
      <w:r>
        <w:br/>
      </w:r>
      <w:r>
        <w:rPr>
          <w:rFonts w:ascii="Arial" w:hAnsi="Arial"/>
          <w:color w:val="293A55"/>
          <w:sz w:val="18"/>
        </w:rPr>
        <w:t xml:space="preserve"> із змінами, внесеними згідно із Законом України від 20.08.2025 р. N 4571-IX)</w:t>
      </w:r>
    </w:p>
    <w:p w:rsidR="00981BD4" w:rsidRDefault="006D4CD7">
      <w:pPr>
        <w:spacing w:after="75"/>
        <w:ind w:firstLine="240"/>
        <w:jc w:val="both"/>
      </w:pPr>
      <w:bookmarkStart w:id="302" w:name="252"/>
      <w:bookmarkEnd w:id="301"/>
      <w:r>
        <w:rPr>
          <w:rFonts w:ascii="Arial" w:hAnsi="Arial"/>
          <w:color w:val="000000"/>
          <w:sz w:val="18"/>
        </w:rPr>
        <w:lastRenderedPageBreak/>
        <w:t xml:space="preserve">інші державні органи, юрисдикція яких поширюється на всю територію України, їх апарати та секретаріати, територіальні органи центральних органів </w:t>
      </w:r>
      <w:r>
        <w:rPr>
          <w:rFonts w:ascii="Arial" w:hAnsi="Arial"/>
          <w:color w:val="000000"/>
          <w:sz w:val="18"/>
        </w:rPr>
        <w:t>виконавчої влади, діяльність яких спрямовується і координується Кабінетом Міністрів України через керівника центрального органу виконавчої влади, що забезпечує формування державної бюджетної політики, юрисдикція яких поширюється на територію Автономної Рес</w:t>
      </w:r>
      <w:r>
        <w:rPr>
          <w:rFonts w:ascii="Arial" w:hAnsi="Arial"/>
          <w:color w:val="000000"/>
          <w:sz w:val="18"/>
        </w:rPr>
        <w:t>публіки Крим, однієї або кількох областей, міст Києва та Севастополя;</w:t>
      </w:r>
    </w:p>
    <w:p w:rsidR="00981BD4" w:rsidRDefault="006D4CD7">
      <w:pPr>
        <w:spacing w:after="75"/>
        <w:ind w:firstLine="240"/>
        <w:jc w:val="both"/>
      </w:pPr>
      <w:bookmarkStart w:id="303" w:name="253"/>
      <w:bookmarkEnd w:id="302"/>
      <w:r>
        <w:rPr>
          <w:rFonts w:ascii="Arial" w:hAnsi="Arial"/>
          <w:color w:val="000000"/>
          <w:sz w:val="18"/>
        </w:rPr>
        <w:t>2) державні органи, юрисдикція яких поширюється на територію Автономної Республіки Крим, однієї або кількох областей, міст Києва та Севастополя, регіональні відділення постійно діючого д</w:t>
      </w:r>
      <w:r>
        <w:rPr>
          <w:rFonts w:ascii="Arial" w:hAnsi="Arial"/>
          <w:color w:val="000000"/>
          <w:sz w:val="18"/>
        </w:rPr>
        <w:t>ержавного органу, створеного Президентом України, територіальні органи центральних органів виконавчої влади, діяльність яких спрямовується і координується Кабінетом Міністрів України через керівника центрального органу виконавчої влади, що забезпечує форму</w:t>
      </w:r>
      <w:r>
        <w:rPr>
          <w:rFonts w:ascii="Arial" w:hAnsi="Arial"/>
          <w:color w:val="000000"/>
          <w:sz w:val="18"/>
        </w:rPr>
        <w:t>вання державної бюджетної політики, юрисдикція яких поширюється на територію одного або кількох районів, районів у містах, міст обласного значення;</w:t>
      </w:r>
    </w:p>
    <w:p w:rsidR="00981BD4" w:rsidRDefault="006D4CD7">
      <w:pPr>
        <w:spacing w:after="75"/>
        <w:ind w:firstLine="240"/>
        <w:jc w:val="both"/>
      </w:pPr>
      <w:bookmarkStart w:id="304" w:name="254"/>
      <w:bookmarkEnd w:id="303"/>
      <w:r>
        <w:rPr>
          <w:rFonts w:ascii="Arial" w:hAnsi="Arial"/>
          <w:color w:val="000000"/>
          <w:sz w:val="18"/>
        </w:rPr>
        <w:t>3) державні органи, юрисдикція яких поширюється на територію одного або кількох районів, районів у містах, м</w:t>
      </w:r>
      <w:r>
        <w:rPr>
          <w:rFonts w:ascii="Arial" w:hAnsi="Arial"/>
          <w:color w:val="000000"/>
          <w:sz w:val="18"/>
        </w:rPr>
        <w:t>іст обласного значення.</w:t>
      </w:r>
    </w:p>
    <w:p w:rsidR="00981BD4" w:rsidRDefault="006D4CD7">
      <w:pPr>
        <w:spacing w:after="75"/>
        <w:ind w:firstLine="240"/>
        <w:jc w:val="both"/>
      </w:pPr>
      <w:bookmarkStart w:id="305" w:name="255"/>
      <w:bookmarkEnd w:id="304"/>
      <w:r>
        <w:rPr>
          <w:rFonts w:ascii="Arial" w:hAnsi="Arial"/>
          <w:color w:val="000000"/>
          <w:sz w:val="18"/>
        </w:rPr>
        <w:t>13. У 2025 році оплата праці державного службовця державного органу, який провів класифікацію посад державної служби, складається з:</w:t>
      </w:r>
    </w:p>
    <w:p w:rsidR="00981BD4" w:rsidRDefault="006D4CD7">
      <w:pPr>
        <w:spacing w:after="75"/>
        <w:ind w:firstLine="240"/>
        <w:jc w:val="both"/>
      </w:pPr>
      <w:bookmarkStart w:id="306" w:name="256"/>
      <w:bookmarkEnd w:id="305"/>
      <w:r>
        <w:rPr>
          <w:rFonts w:ascii="Arial" w:hAnsi="Arial"/>
          <w:color w:val="000000"/>
          <w:sz w:val="18"/>
        </w:rPr>
        <w:t>1) сталої заробітної плати - посадового окладу, надбавки за вислугу років, надбавки за ранг державн</w:t>
      </w:r>
      <w:r>
        <w:rPr>
          <w:rFonts w:ascii="Arial" w:hAnsi="Arial"/>
          <w:color w:val="000000"/>
          <w:sz w:val="18"/>
        </w:rPr>
        <w:t>ого службовця, грошової допомоги, що виплачується з наданням щорічної основної оплачуваної відпустки, інших доплат, передбачених законами України;</w:t>
      </w:r>
    </w:p>
    <w:p w:rsidR="00981BD4" w:rsidRDefault="006D4CD7">
      <w:pPr>
        <w:spacing w:after="75"/>
        <w:ind w:firstLine="240"/>
        <w:jc w:val="both"/>
      </w:pPr>
      <w:bookmarkStart w:id="307" w:name="257"/>
      <w:bookmarkEnd w:id="306"/>
      <w:r>
        <w:rPr>
          <w:rFonts w:ascii="Arial" w:hAnsi="Arial"/>
          <w:color w:val="000000"/>
          <w:sz w:val="18"/>
        </w:rPr>
        <w:t>2) варіативної заробітної плати - премій, компенсацій за додаткове навантаження у зв'язку з виконанням обов'я</w:t>
      </w:r>
      <w:r>
        <w:rPr>
          <w:rFonts w:ascii="Arial" w:hAnsi="Arial"/>
          <w:color w:val="000000"/>
          <w:sz w:val="18"/>
        </w:rPr>
        <w:t>зків тимчасово відсутнього державного службовця та за вакантною посадою державної служби, матеріальної допомоги для вирішення соціально-побутових питань.</w:t>
      </w:r>
    </w:p>
    <w:p w:rsidR="00981BD4" w:rsidRDefault="006D4CD7">
      <w:pPr>
        <w:spacing w:after="75"/>
        <w:ind w:firstLine="240"/>
        <w:jc w:val="both"/>
      </w:pPr>
      <w:bookmarkStart w:id="308" w:name="258"/>
      <w:bookmarkEnd w:id="307"/>
      <w:r>
        <w:rPr>
          <w:rFonts w:ascii="Arial" w:hAnsi="Arial"/>
          <w:color w:val="000000"/>
          <w:sz w:val="18"/>
        </w:rPr>
        <w:t>Надбавка за вислугу років на державній службі встановлюється на рівні 2 відсотків посадового окладу де</w:t>
      </w:r>
      <w:r>
        <w:rPr>
          <w:rFonts w:ascii="Arial" w:hAnsi="Arial"/>
          <w:color w:val="000000"/>
          <w:sz w:val="18"/>
        </w:rPr>
        <w:t>ржавного службовця за кожний календарний рік стажу державної служби, але не більше 30 відсотків посадового окладу.</w:t>
      </w:r>
    </w:p>
    <w:p w:rsidR="00981BD4" w:rsidRDefault="006D4CD7">
      <w:pPr>
        <w:spacing w:after="75"/>
        <w:ind w:firstLine="240"/>
        <w:jc w:val="both"/>
      </w:pPr>
      <w:bookmarkStart w:id="309" w:name="259"/>
      <w:bookmarkEnd w:id="308"/>
      <w:r>
        <w:rPr>
          <w:rFonts w:ascii="Arial" w:hAnsi="Arial"/>
          <w:color w:val="000000"/>
          <w:sz w:val="18"/>
        </w:rPr>
        <w:t>Грошова допомога, що виплачується державному службовцю під час надання щорічної основної відпустки, визначається у розмірі суми посадового ок</w:t>
      </w:r>
      <w:r>
        <w:rPr>
          <w:rFonts w:ascii="Arial" w:hAnsi="Arial"/>
          <w:color w:val="000000"/>
          <w:sz w:val="18"/>
        </w:rPr>
        <w:t>ладу, надбавки за вислугу років та надбавки за ранг державного службовця станом на останній день місяця, що передує першому дню такої відпустки, незалежно від фактично відпрацьованого часу в місяці.</w:t>
      </w:r>
    </w:p>
    <w:p w:rsidR="00981BD4" w:rsidRDefault="006D4CD7">
      <w:pPr>
        <w:spacing w:after="75"/>
        <w:ind w:firstLine="240"/>
        <w:jc w:val="both"/>
      </w:pPr>
      <w:bookmarkStart w:id="310" w:name="260"/>
      <w:bookmarkEnd w:id="309"/>
      <w:r>
        <w:rPr>
          <w:rFonts w:ascii="Arial" w:hAnsi="Arial"/>
          <w:color w:val="000000"/>
          <w:sz w:val="18"/>
        </w:rPr>
        <w:t xml:space="preserve">Норми </w:t>
      </w:r>
      <w:r>
        <w:rPr>
          <w:rFonts w:ascii="Arial" w:hAnsi="Arial"/>
          <w:color w:val="293A55"/>
          <w:sz w:val="18"/>
        </w:rPr>
        <w:t>Закону України "Про державну службу"</w:t>
      </w:r>
      <w:r>
        <w:rPr>
          <w:rFonts w:ascii="Arial" w:hAnsi="Arial"/>
          <w:color w:val="000000"/>
          <w:sz w:val="18"/>
        </w:rPr>
        <w:t xml:space="preserve"> щодо умов та п</w:t>
      </w:r>
      <w:r>
        <w:rPr>
          <w:rFonts w:ascii="Arial" w:hAnsi="Arial"/>
          <w:color w:val="000000"/>
          <w:sz w:val="18"/>
        </w:rPr>
        <w:t>орядку оплати праці державних службовців застосовуються в частині, що не суперечить цьому Закону.</w:t>
      </w:r>
    </w:p>
    <w:p w:rsidR="00981BD4" w:rsidRDefault="006D4CD7">
      <w:pPr>
        <w:spacing w:after="75"/>
        <w:ind w:firstLine="240"/>
        <w:jc w:val="both"/>
      </w:pPr>
      <w:bookmarkStart w:id="311" w:name="261"/>
      <w:bookmarkEnd w:id="310"/>
      <w:r>
        <w:rPr>
          <w:rFonts w:ascii="Arial" w:hAnsi="Arial"/>
          <w:color w:val="000000"/>
          <w:sz w:val="18"/>
        </w:rPr>
        <w:t>14. Під час проведення класифікації посад кількість посад державної служби, які за функціональним розподілом віднесено до сім'ї посад, що здійснює аналіз держ</w:t>
      </w:r>
      <w:r>
        <w:rPr>
          <w:rFonts w:ascii="Arial" w:hAnsi="Arial"/>
          <w:color w:val="000000"/>
          <w:sz w:val="18"/>
        </w:rPr>
        <w:t>авної політики та нормотворчу діяльність, становить не більше 50 відсотків для апарату органу законодавчої влади, Секретаріату Кабінету Міністрів України, апарату Ради національної безпеки і оборони України та постійно діючого допоміжного, консультативно-д</w:t>
      </w:r>
      <w:r>
        <w:rPr>
          <w:rFonts w:ascii="Arial" w:hAnsi="Arial"/>
          <w:color w:val="000000"/>
          <w:sz w:val="18"/>
        </w:rPr>
        <w:t>орадчого органу, утвореного Президентом України, не більше 40 відсотків для міністерств, з якими обов'язковому погодженню підлягають проекти актів Кабінету Міністрів України, за результатами розгляду яких оформлюється висновок, не більше 30 відсотків для у</w:t>
      </w:r>
      <w:r>
        <w:rPr>
          <w:rFonts w:ascii="Arial" w:hAnsi="Arial"/>
          <w:color w:val="000000"/>
          <w:sz w:val="18"/>
        </w:rPr>
        <w:t>сіх інших державних органів від загальної кількості посад, класифікацію яких проведено.</w:t>
      </w:r>
    </w:p>
    <w:p w:rsidR="00981BD4" w:rsidRDefault="006D4CD7">
      <w:pPr>
        <w:spacing w:after="75"/>
        <w:ind w:firstLine="240"/>
        <w:jc w:val="both"/>
      </w:pPr>
      <w:bookmarkStart w:id="312" w:name="262"/>
      <w:bookmarkEnd w:id="311"/>
      <w:r>
        <w:rPr>
          <w:rFonts w:ascii="Arial" w:hAnsi="Arial"/>
          <w:color w:val="000000"/>
          <w:sz w:val="18"/>
        </w:rPr>
        <w:t>15. У державних органах, що провели класифікацію посад державної служби, визначені спеціальними законами підвищувальні коефіцієнти та кратні розміри посадових окладів д</w:t>
      </w:r>
      <w:r>
        <w:rPr>
          <w:rFonts w:ascii="Arial" w:hAnsi="Arial"/>
          <w:color w:val="000000"/>
          <w:sz w:val="18"/>
        </w:rPr>
        <w:t>ержавних службовців у 2025 році не застосовуються.</w:t>
      </w:r>
    </w:p>
    <w:p w:rsidR="00981BD4" w:rsidRDefault="006D4CD7">
      <w:pPr>
        <w:spacing w:after="75"/>
        <w:ind w:firstLine="240"/>
        <w:jc w:val="both"/>
      </w:pPr>
      <w:bookmarkStart w:id="313" w:name="263"/>
      <w:bookmarkEnd w:id="312"/>
      <w:r>
        <w:rPr>
          <w:rFonts w:ascii="Arial" w:hAnsi="Arial"/>
          <w:color w:val="000000"/>
          <w:sz w:val="18"/>
        </w:rPr>
        <w:t>16. Установити, що дія абзацу шостого статті 7 цього Закону не поширюється на працівників Національного агентства з питань запобігання корупції, Національного антикорупційного бюро України та Державного бю</w:t>
      </w:r>
      <w:r>
        <w:rPr>
          <w:rFonts w:ascii="Arial" w:hAnsi="Arial"/>
          <w:color w:val="000000"/>
          <w:sz w:val="18"/>
        </w:rPr>
        <w:t>ро розслідувань.</w:t>
      </w:r>
    </w:p>
    <w:p w:rsidR="00981BD4" w:rsidRDefault="006D4CD7">
      <w:pPr>
        <w:spacing w:after="75"/>
        <w:ind w:firstLine="240"/>
        <w:jc w:val="both"/>
      </w:pPr>
      <w:bookmarkStart w:id="314" w:name="264"/>
      <w:bookmarkEnd w:id="313"/>
      <w:r>
        <w:rPr>
          <w:rFonts w:ascii="Arial" w:hAnsi="Arial"/>
          <w:color w:val="000000"/>
          <w:sz w:val="18"/>
        </w:rPr>
        <w:t>Оплата праці, грошове забезпечення працівників Національного антикорупційного бюро України, Державного бюро розслідувань та Бюро економічної безпеки України, посадові оклади яких визначено у трьох розмірах до посадового окладу, встановлено</w:t>
      </w:r>
      <w:r>
        <w:rPr>
          <w:rFonts w:ascii="Arial" w:hAnsi="Arial"/>
          <w:color w:val="000000"/>
          <w:sz w:val="18"/>
        </w:rPr>
        <w:t>го Кабінетом Міністрів України для працівників, які займають відповідні посади в центральних органах виконавчої влади, здійснюється відповідно до умов, встановлених на 2024 рік.</w:t>
      </w:r>
    </w:p>
    <w:p w:rsidR="00981BD4" w:rsidRDefault="006D4CD7">
      <w:pPr>
        <w:spacing w:after="75"/>
        <w:ind w:firstLine="240"/>
        <w:jc w:val="both"/>
      </w:pPr>
      <w:bookmarkStart w:id="315" w:name="265"/>
      <w:bookmarkEnd w:id="314"/>
      <w:r>
        <w:rPr>
          <w:rFonts w:ascii="Arial" w:hAnsi="Arial"/>
          <w:color w:val="000000"/>
          <w:sz w:val="18"/>
        </w:rPr>
        <w:t>Оплата праці працівників Національного агентства з питань запобігання корупції</w:t>
      </w:r>
      <w:r>
        <w:rPr>
          <w:rFonts w:ascii="Arial" w:hAnsi="Arial"/>
          <w:color w:val="000000"/>
          <w:sz w:val="18"/>
        </w:rPr>
        <w:t xml:space="preserve"> здійснюється відповідно до умов, встановлених на 2024 рік.</w:t>
      </w:r>
    </w:p>
    <w:p w:rsidR="00981BD4" w:rsidRDefault="006D4CD7">
      <w:pPr>
        <w:spacing w:after="75"/>
        <w:ind w:firstLine="240"/>
        <w:jc w:val="both"/>
      </w:pPr>
      <w:bookmarkStart w:id="316" w:name="266"/>
      <w:bookmarkEnd w:id="315"/>
      <w:r>
        <w:rPr>
          <w:rFonts w:ascii="Arial" w:hAnsi="Arial"/>
          <w:color w:val="000000"/>
          <w:sz w:val="18"/>
        </w:rPr>
        <w:t>Оплата праці державних службовців Спеціалізованої антикорупційної прокуратури, посадові оклади яких визначено у чотирьох розмірах до посадового окладу, встановленого Кабінетом Міністрів України дл</w:t>
      </w:r>
      <w:r>
        <w:rPr>
          <w:rFonts w:ascii="Arial" w:hAnsi="Arial"/>
          <w:color w:val="000000"/>
          <w:sz w:val="18"/>
        </w:rPr>
        <w:t xml:space="preserve">я </w:t>
      </w:r>
      <w:r>
        <w:rPr>
          <w:rFonts w:ascii="Arial" w:hAnsi="Arial"/>
          <w:color w:val="000000"/>
          <w:sz w:val="18"/>
        </w:rPr>
        <w:lastRenderedPageBreak/>
        <w:t>працівників, які займають відповідні посади в центральних органах виконавчої влади, здійснюється відповідно до умов, встановлених на 2024 рік.</w:t>
      </w:r>
    </w:p>
    <w:p w:rsidR="00981BD4" w:rsidRDefault="006D4CD7">
      <w:pPr>
        <w:spacing w:after="75"/>
        <w:ind w:firstLine="240"/>
        <w:jc w:val="both"/>
      </w:pPr>
      <w:bookmarkStart w:id="317" w:name="267"/>
      <w:bookmarkEnd w:id="316"/>
      <w:r>
        <w:rPr>
          <w:rFonts w:ascii="Arial" w:hAnsi="Arial"/>
          <w:color w:val="000000"/>
          <w:sz w:val="18"/>
        </w:rPr>
        <w:t>17. Оплата праці працівників Національної комісії, що здійснює державне регулювання у сферах енергетики та кому</w:t>
      </w:r>
      <w:r>
        <w:rPr>
          <w:rFonts w:ascii="Arial" w:hAnsi="Arial"/>
          <w:color w:val="000000"/>
          <w:sz w:val="18"/>
        </w:rPr>
        <w:t>нальних послуг, Антимонопольного комітету України, Міністерства оборони України, Міністерства внутрішніх справ України здійснюється відповідно до умов, встановлених на 2024 рік.</w:t>
      </w:r>
    </w:p>
    <w:p w:rsidR="00981BD4" w:rsidRDefault="006D4CD7">
      <w:pPr>
        <w:spacing w:after="75"/>
        <w:ind w:firstLine="240"/>
        <w:jc w:val="both"/>
      </w:pPr>
      <w:bookmarkStart w:id="318" w:name="268"/>
      <w:bookmarkEnd w:id="317"/>
      <w:r>
        <w:rPr>
          <w:rFonts w:ascii="Arial" w:hAnsi="Arial"/>
          <w:color w:val="000000"/>
          <w:sz w:val="18"/>
        </w:rPr>
        <w:t>Оплата праці керівника служби дисциплінарних інспекторів Вищої ради правосуддя</w:t>
      </w:r>
      <w:r>
        <w:rPr>
          <w:rFonts w:ascii="Arial" w:hAnsi="Arial"/>
          <w:color w:val="000000"/>
          <w:sz w:val="18"/>
        </w:rPr>
        <w:t xml:space="preserve">, його заступника та дисциплінарних інспекторів здійснюється відповідно до </w:t>
      </w:r>
      <w:r>
        <w:rPr>
          <w:rFonts w:ascii="Arial" w:hAnsi="Arial"/>
          <w:color w:val="293A55"/>
          <w:sz w:val="18"/>
        </w:rPr>
        <w:t>Закону України "Про судоустрій і статус суддів"</w:t>
      </w:r>
      <w:r>
        <w:rPr>
          <w:rFonts w:ascii="Arial" w:hAnsi="Arial"/>
          <w:color w:val="000000"/>
          <w:sz w:val="18"/>
        </w:rPr>
        <w:t>.</w:t>
      </w:r>
    </w:p>
    <w:p w:rsidR="00981BD4" w:rsidRDefault="006D4CD7">
      <w:pPr>
        <w:spacing w:after="75"/>
        <w:ind w:firstLine="240"/>
        <w:jc w:val="both"/>
      </w:pPr>
      <w:bookmarkStart w:id="319" w:name="269"/>
      <w:bookmarkEnd w:id="318"/>
      <w:r>
        <w:rPr>
          <w:rFonts w:ascii="Arial" w:hAnsi="Arial"/>
          <w:color w:val="000000"/>
          <w:sz w:val="18"/>
        </w:rPr>
        <w:t>18. Установити, що у 2025 році оплата праці державних службовців органів сектору безпеки і оборони (крім Міністерства оборони Україн</w:t>
      </w:r>
      <w:r>
        <w:rPr>
          <w:rFonts w:ascii="Arial" w:hAnsi="Arial"/>
          <w:color w:val="000000"/>
          <w:sz w:val="18"/>
        </w:rPr>
        <w:t>и, Міністерства внутрішніх справ України), обласних та окружних прокуратур, а також Пенсійного фонду України здійснюється на основі класифікації посад за окремою схемою посадових окладів, затвердженою Кабінетом Міністрів України.</w:t>
      </w:r>
    </w:p>
    <w:p w:rsidR="00981BD4" w:rsidRDefault="006D4CD7">
      <w:pPr>
        <w:spacing w:after="75"/>
        <w:ind w:firstLine="240"/>
        <w:jc w:val="both"/>
      </w:pPr>
      <w:bookmarkStart w:id="320" w:name="270"/>
      <w:bookmarkEnd w:id="319"/>
      <w:r>
        <w:rPr>
          <w:rFonts w:ascii="Arial" w:hAnsi="Arial"/>
          <w:color w:val="000000"/>
          <w:sz w:val="18"/>
        </w:rPr>
        <w:t>19. Установити, що до пров</w:t>
      </w:r>
      <w:r>
        <w:rPr>
          <w:rFonts w:ascii="Arial" w:hAnsi="Arial"/>
          <w:color w:val="000000"/>
          <w:sz w:val="18"/>
        </w:rPr>
        <w:t xml:space="preserve">едення першої класифікації посад для державних службовців державних органів, що не провели класифікацію посад у 2024 році, діють умови оплати праці, встановлені на 2024 рік, але не довше ніж до 1 квітня 2025 року за умови фінансового забезпечення видатків </w:t>
      </w:r>
      <w:r>
        <w:rPr>
          <w:rFonts w:ascii="Arial" w:hAnsi="Arial"/>
          <w:color w:val="000000"/>
          <w:sz w:val="18"/>
        </w:rPr>
        <w:t>на оплату праці державних службовців таких державних органів у зв'язку з проведенням першої класифікації посад.</w:t>
      </w:r>
    </w:p>
    <w:p w:rsidR="00981BD4" w:rsidRDefault="006D4CD7">
      <w:pPr>
        <w:spacing w:after="75"/>
        <w:ind w:firstLine="240"/>
        <w:jc w:val="both"/>
      </w:pPr>
      <w:bookmarkStart w:id="321" w:name="271"/>
      <w:bookmarkEnd w:id="320"/>
      <w:r>
        <w:rPr>
          <w:rFonts w:ascii="Arial" w:hAnsi="Arial"/>
          <w:color w:val="000000"/>
          <w:sz w:val="18"/>
        </w:rPr>
        <w:t>Класифікація посад державної служби в апараті органу законодавчої влади проводиться відповідно до каталогу посад державної служби в апараті орга</w:t>
      </w:r>
      <w:r>
        <w:rPr>
          <w:rFonts w:ascii="Arial" w:hAnsi="Arial"/>
          <w:color w:val="000000"/>
          <w:sz w:val="18"/>
        </w:rPr>
        <w:t>ну законодавчої влади, затвердженого Головою Верховної Ради України за поданням Керівника Апарату Верховної Ради України.</w:t>
      </w:r>
    </w:p>
    <w:p w:rsidR="00981BD4" w:rsidRDefault="006D4CD7">
      <w:pPr>
        <w:spacing w:after="75"/>
        <w:ind w:firstLine="240"/>
        <w:jc w:val="both"/>
      </w:pPr>
      <w:bookmarkStart w:id="322" w:name="272"/>
      <w:bookmarkEnd w:id="321"/>
      <w:r>
        <w:rPr>
          <w:rFonts w:ascii="Arial" w:hAnsi="Arial"/>
          <w:color w:val="000000"/>
          <w:sz w:val="18"/>
        </w:rPr>
        <w:t>20. Кабінету Міністрів України в місячний строк з дня набрання чинності цим Законом забезпечити з урахуванням пропозицій апарату орган</w:t>
      </w:r>
      <w:r>
        <w:rPr>
          <w:rFonts w:ascii="Arial" w:hAnsi="Arial"/>
          <w:color w:val="000000"/>
          <w:sz w:val="18"/>
        </w:rPr>
        <w:t>у законодавчої влади затвердження нормативно-правових актів або внесення змін до прийнятих раніше нормативно-правових актів з питань класифікації посад державної служби та умов оплати праці, що враховують організаційну структуру, завдання та функції апарат</w:t>
      </w:r>
      <w:r>
        <w:rPr>
          <w:rFonts w:ascii="Arial" w:hAnsi="Arial"/>
          <w:color w:val="000000"/>
          <w:sz w:val="18"/>
        </w:rPr>
        <w:t xml:space="preserve">у органу законодавчої влади, визначені </w:t>
      </w:r>
      <w:r>
        <w:rPr>
          <w:rFonts w:ascii="Arial" w:hAnsi="Arial"/>
          <w:color w:val="293A55"/>
          <w:sz w:val="18"/>
        </w:rPr>
        <w:t>Регламентом Верховної Ради України</w:t>
      </w:r>
      <w:r>
        <w:rPr>
          <w:rFonts w:ascii="Arial" w:hAnsi="Arial"/>
          <w:color w:val="000000"/>
          <w:sz w:val="18"/>
        </w:rPr>
        <w:t xml:space="preserve"> та іншими законами України.</w:t>
      </w:r>
    </w:p>
    <w:p w:rsidR="00981BD4" w:rsidRDefault="006D4CD7">
      <w:pPr>
        <w:spacing w:after="75"/>
        <w:ind w:firstLine="240"/>
        <w:jc w:val="both"/>
      </w:pPr>
      <w:bookmarkStart w:id="323" w:name="273"/>
      <w:bookmarkEnd w:id="322"/>
      <w:r>
        <w:rPr>
          <w:rFonts w:ascii="Arial" w:hAnsi="Arial"/>
          <w:color w:val="000000"/>
          <w:sz w:val="18"/>
        </w:rPr>
        <w:t xml:space="preserve">21. Установити, що у 2025 році норми абзацу восьмого </w:t>
      </w:r>
      <w:r>
        <w:rPr>
          <w:rFonts w:ascii="Arial" w:hAnsi="Arial"/>
          <w:color w:val="293A55"/>
          <w:sz w:val="18"/>
        </w:rPr>
        <w:t>пункту 14 розділу XI "Прикінцеві та перехідні положення" Закону України "Про державну службу"</w:t>
      </w:r>
      <w:r>
        <w:rPr>
          <w:rFonts w:ascii="Arial" w:hAnsi="Arial"/>
          <w:color w:val="000000"/>
          <w:sz w:val="18"/>
        </w:rPr>
        <w:t xml:space="preserve"> застосовуються до 31 грудня 2025 року до державних органів, які не здійснюють оплату праці на основі класифікації посад.</w:t>
      </w:r>
    </w:p>
    <w:p w:rsidR="00981BD4" w:rsidRDefault="006D4CD7">
      <w:pPr>
        <w:spacing w:after="75"/>
        <w:ind w:firstLine="240"/>
        <w:jc w:val="both"/>
      </w:pPr>
      <w:bookmarkStart w:id="324" w:name="274"/>
      <w:bookmarkEnd w:id="323"/>
      <w:r>
        <w:rPr>
          <w:rFonts w:ascii="Arial" w:hAnsi="Arial"/>
          <w:color w:val="000000"/>
          <w:sz w:val="18"/>
        </w:rPr>
        <w:t>22. Установити, що у 2025 році гранична чисельність працівників центрального апарату і територіальних управлінь Бюро економічної безпе</w:t>
      </w:r>
      <w:r>
        <w:rPr>
          <w:rFonts w:ascii="Arial" w:hAnsi="Arial"/>
          <w:color w:val="000000"/>
          <w:sz w:val="18"/>
        </w:rPr>
        <w:t>ки України становить не більше 2000 осіб.</w:t>
      </w:r>
    </w:p>
    <w:p w:rsidR="00981BD4" w:rsidRDefault="006D4CD7">
      <w:pPr>
        <w:spacing w:after="75"/>
        <w:ind w:firstLine="240"/>
        <w:jc w:val="both"/>
      </w:pPr>
      <w:bookmarkStart w:id="325" w:name="275"/>
      <w:bookmarkEnd w:id="324"/>
      <w:r>
        <w:rPr>
          <w:rFonts w:ascii="Arial" w:hAnsi="Arial"/>
          <w:color w:val="000000"/>
          <w:sz w:val="18"/>
        </w:rPr>
        <w:t>23. Кабінету Міністрів України до 1 квітня 2025 року розробити порядок розподілу коштів базового фінансування основної діяльності державних наукових установ, наукових досліджень та науково-технічних (експерименталь</w:t>
      </w:r>
      <w:r>
        <w:rPr>
          <w:rFonts w:ascii="Arial" w:hAnsi="Arial"/>
          <w:color w:val="000000"/>
          <w:sz w:val="18"/>
        </w:rPr>
        <w:t>них) розробок закладів вищої освіти за результатами державної атестації таких установ (закладів).</w:t>
      </w:r>
    </w:p>
    <w:p w:rsidR="00981BD4" w:rsidRDefault="006D4CD7">
      <w:pPr>
        <w:spacing w:after="75"/>
        <w:ind w:firstLine="240"/>
        <w:jc w:val="both"/>
      </w:pPr>
      <w:bookmarkStart w:id="326" w:name="276"/>
      <w:bookmarkEnd w:id="325"/>
      <w:r>
        <w:rPr>
          <w:rFonts w:ascii="Arial" w:hAnsi="Arial"/>
          <w:color w:val="000000"/>
          <w:sz w:val="18"/>
        </w:rPr>
        <w:t>24. Кабінету Міністрів України вжити заходів щодо забезпечення контролю за безоплатністю для пацієнта надання медичних послуг за програмою медичних гарантій.</w:t>
      </w:r>
    </w:p>
    <w:p w:rsidR="00981BD4" w:rsidRDefault="006D4CD7">
      <w:pPr>
        <w:spacing w:after="75"/>
        <w:ind w:firstLine="240"/>
        <w:jc w:val="both"/>
      </w:pPr>
      <w:bookmarkStart w:id="327" w:name="277"/>
      <w:bookmarkEnd w:id="326"/>
      <w:r>
        <w:rPr>
          <w:rFonts w:ascii="Arial" w:hAnsi="Arial"/>
          <w:color w:val="000000"/>
          <w:sz w:val="18"/>
        </w:rPr>
        <w:t>25. Установити, що з бюджету Пенсійного фонду України на 2025 рік видатки на виплату ретроспективних судових рішень та перерахованих пенсій за рішенням суду здійснюються за окремими напрямами у розрізі джерел їх виплати. Кабінету Міністрів України забезпеч</w:t>
      </w:r>
      <w:r>
        <w:rPr>
          <w:rFonts w:ascii="Arial" w:hAnsi="Arial"/>
          <w:color w:val="000000"/>
          <w:sz w:val="18"/>
        </w:rPr>
        <w:t>ити визначення порядку виконання цієї норми.</w:t>
      </w:r>
    </w:p>
    <w:p w:rsidR="00981BD4" w:rsidRDefault="006D4CD7">
      <w:pPr>
        <w:spacing w:after="75"/>
        <w:ind w:firstLine="240"/>
        <w:jc w:val="both"/>
      </w:pPr>
      <w:bookmarkStart w:id="328" w:name="278"/>
      <w:bookmarkEnd w:id="327"/>
      <w:r>
        <w:rPr>
          <w:rFonts w:ascii="Arial" w:hAnsi="Arial"/>
          <w:color w:val="000000"/>
          <w:sz w:val="18"/>
        </w:rPr>
        <w:t xml:space="preserve">26. Кабінету Міністрів України у разі позитивної динаміки зміни прогнозних </w:t>
      </w:r>
      <w:proofErr w:type="spellStart"/>
      <w:r>
        <w:rPr>
          <w:rFonts w:ascii="Arial" w:hAnsi="Arial"/>
          <w:color w:val="000000"/>
          <w:sz w:val="18"/>
        </w:rPr>
        <w:t>макропоказників</w:t>
      </w:r>
      <w:proofErr w:type="spellEnd"/>
      <w:r>
        <w:rPr>
          <w:rFonts w:ascii="Arial" w:hAnsi="Arial"/>
          <w:color w:val="000000"/>
          <w:sz w:val="18"/>
        </w:rPr>
        <w:t xml:space="preserve"> економічного і соціального розвитку України за підсумками виконання Державного бюджету України у першому півріччі 2025 р</w:t>
      </w:r>
      <w:r>
        <w:rPr>
          <w:rFonts w:ascii="Arial" w:hAnsi="Arial"/>
          <w:color w:val="000000"/>
          <w:sz w:val="18"/>
        </w:rPr>
        <w:t>оку та з урахуванням можливостей ресурсної частини державного бюджету розглянути питання щодо можливості підвищення розмірів прожиткового мінімуму, мінімальної заробітної плати та збільшення видатків на виплату допомоги на проживання внутрішньо переміщеним</w:t>
      </w:r>
      <w:r>
        <w:rPr>
          <w:rFonts w:ascii="Arial" w:hAnsi="Arial"/>
          <w:color w:val="000000"/>
          <w:sz w:val="18"/>
        </w:rPr>
        <w:t xml:space="preserve"> особам з урахуванням аналізу поточного стану виконання таких виплат.</w:t>
      </w:r>
    </w:p>
    <w:p w:rsidR="00981BD4" w:rsidRDefault="006D4CD7">
      <w:pPr>
        <w:spacing w:after="75"/>
        <w:ind w:firstLine="240"/>
        <w:jc w:val="both"/>
      </w:pPr>
      <w:bookmarkStart w:id="329" w:name="279"/>
      <w:bookmarkEnd w:id="328"/>
      <w:r>
        <w:rPr>
          <w:rFonts w:ascii="Arial" w:hAnsi="Arial"/>
          <w:color w:val="000000"/>
          <w:sz w:val="18"/>
        </w:rPr>
        <w:t>27. Кабінету Міністрів України вжити заходів щодо внесення змін до Угоди між Урядом України та Європейською Комісією, що діє від імені Європейського Союзу, про фінансування заходу "Підтр</w:t>
      </w:r>
      <w:r>
        <w:rPr>
          <w:rFonts w:ascii="Arial" w:hAnsi="Arial"/>
          <w:color w:val="000000"/>
          <w:sz w:val="18"/>
        </w:rPr>
        <w:t>имка швидкого відновлення України (Контракт з розбудови держави та посилення стійкості)" від 7 листопада 2023 року в частині можливості використання надходжень, одержаних у рамках цієї Угоди, на забезпечення харчуванням учнів початкових класів закладів заг</w:t>
      </w:r>
      <w:r>
        <w:rPr>
          <w:rFonts w:ascii="Arial" w:hAnsi="Arial"/>
          <w:color w:val="000000"/>
          <w:sz w:val="18"/>
        </w:rPr>
        <w:t>альної середньої освіти.</w:t>
      </w:r>
    </w:p>
    <w:p w:rsidR="00981BD4" w:rsidRDefault="006D4CD7">
      <w:pPr>
        <w:spacing w:after="75"/>
        <w:ind w:firstLine="240"/>
        <w:jc w:val="both"/>
      </w:pPr>
      <w:bookmarkStart w:id="330" w:name="280"/>
      <w:bookmarkEnd w:id="329"/>
      <w:r>
        <w:rPr>
          <w:rFonts w:ascii="Arial" w:hAnsi="Arial"/>
          <w:color w:val="000000"/>
          <w:sz w:val="18"/>
        </w:rPr>
        <w:t xml:space="preserve">28. Кабінету Міністрів України вжити заходів щодо запровадження дієвих механізмів забезпечення цільового та ефективного використання коштів за програмою медичних гарантій шляхом проведення до 1 квітня 2025 року аналізу інформації </w:t>
      </w:r>
      <w:r>
        <w:rPr>
          <w:rFonts w:ascii="Arial" w:hAnsi="Arial"/>
          <w:color w:val="000000"/>
          <w:sz w:val="18"/>
        </w:rPr>
        <w:t>про накопичені залишки коштів на рахунках надавачів медичних послуг та визначення механізмів подальшого використання зазначених залишків коштів з метою забезпечення доступності послуги для пацієнта.</w:t>
      </w:r>
    </w:p>
    <w:p w:rsidR="00981BD4" w:rsidRDefault="006D4CD7">
      <w:pPr>
        <w:spacing w:after="75"/>
        <w:ind w:firstLine="240"/>
        <w:jc w:val="both"/>
      </w:pPr>
      <w:bookmarkStart w:id="331" w:name="281"/>
      <w:bookmarkEnd w:id="330"/>
      <w:r>
        <w:rPr>
          <w:rFonts w:ascii="Arial" w:hAnsi="Arial"/>
          <w:color w:val="000000"/>
          <w:sz w:val="18"/>
        </w:rPr>
        <w:lastRenderedPageBreak/>
        <w:t>29. Установити, що у разі прийняття Кабінетом Міністрів У</w:t>
      </w:r>
      <w:r>
        <w:rPr>
          <w:rFonts w:ascii="Arial" w:hAnsi="Arial"/>
          <w:color w:val="000000"/>
          <w:sz w:val="18"/>
        </w:rPr>
        <w:t>країни відповідно до цього Закону рішень, які передбачають відкриття нових бюджетних програм, Кабінет Міністрів України (у разі потреби) затверджує порядки використання коштів державного бюджету.</w:t>
      </w:r>
    </w:p>
    <w:p w:rsidR="00981BD4" w:rsidRDefault="006D4CD7">
      <w:pPr>
        <w:spacing w:after="75"/>
        <w:ind w:firstLine="240"/>
        <w:jc w:val="both"/>
      </w:pPr>
      <w:bookmarkStart w:id="332" w:name="282"/>
      <w:bookmarkEnd w:id="331"/>
      <w:r>
        <w:rPr>
          <w:rFonts w:ascii="Arial" w:hAnsi="Arial"/>
          <w:color w:val="000000"/>
          <w:sz w:val="18"/>
        </w:rPr>
        <w:t>30. Кабінету Міністрів України:</w:t>
      </w:r>
    </w:p>
    <w:p w:rsidR="00981BD4" w:rsidRDefault="006D4CD7">
      <w:pPr>
        <w:spacing w:after="75"/>
        <w:ind w:firstLine="240"/>
        <w:jc w:val="both"/>
      </w:pPr>
      <w:bookmarkStart w:id="333" w:name="283"/>
      <w:bookmarkEnd w:id="332"/>
      <w:r>
        <w:rPr>
          <w:rFonts w:ascii="Arial" w:hAnsi="Arial"/>
          <w:color w:val="000000"/>
          <w:sz w:val="18"/>
        </w:rPr>
        <w:t>опрацювати питання щодо необ</w:t>
      </w:r>
      <w:r>
        <w:rPr>
          <w:rFonts w:ascii="Arial" w:hAnsi="Arial"/>
          <w:color w:val="000000"/>
          <w:sz w:val="18"/>
        </w:rPr>
        <w:t>хідності подальшого скорочення граничної чисельності працівників органів виконавчої влади у 2025 році;</w:t>
      </w:r>
    </w:p>
    <w:p w:rsidR="00981BD4" w:rsidRDefault="006D4CD7">
      <w:pPr>
        <w:spacing w:after="75"/>
        <w:ind w:firstLine="240"/>
        <w:jc w:val="both"/>
      </w:pPr>
      <w:bookmarkStart w:id="334" w:name="284"/>
      <w:bookmarkEnd w:id="333"/>
      <w:r>
        <w:rPr>
          <w:rFonts w:ascii="Arial" w:hAnsi="Arial"/>
          <w:color w:val="000000"/>
          <w:sz w:val="18"/>
        </w:rPr>
        <w:t>здійснити заходи щодо запровадження з 1 липня 2025 року пенсійної реформи;</w:t>
      </w:r>
    </w:p>
    <w:p w:rsidR="00981BD4" w:rsidRDefault="006D4CD7">
      <w:pPr>
        <w:spacing w:after="75"/>
        <w:ind w:firstLine="240"/>
        <w:jc w:val="both"/>
      </w:pPr>
      <w:bookmarkStart w:id="335" w:name="285"/>
      <w:bookmarkEnd w:id="334"/>
      <w:r>
        <w:rPr>
          <w:rFonts w:ascii="Arial" w:hAnsi="Arial"/>
          <w:color w:val="000000"/>
          <w:sz w:val="18"/>
        </w:rPr>
        <w:t>розробити та подати до 1 липня 2025 року на розгляд Верховної Ради України про</w:t>
      </w:r>
      <w:r>
        <w:rPr>
          <w:rFonts w:ascii="Arial" w:hAnsi="Arial"/>
          <w:color w:val="000000"/>
          <w:sz w:val="18"/>
        </w:rPr>
        <w:t>ект закону про внесення змін до деяких законів України щодо встановлення єдиних підходів перерахунку пенсій особам, пенсія яким призначена за "спеціальними" законами, незалежно від зміни заробітної плати (доходу) / грошового забезпечення та здійснення таки</w:t>
      </w:r>
      <w:r>
        <w:rPr>
          <w:rFonts w:ascii="Arial" w:hAnsi="Arial"/>
          <w:color w:val="000000"/>
          <w:sz w:val="18"/>
        </w:rPr>
        <w:t>м особам індексації пенсій на загальних умовах;</w:t>
      </w:r>
    </w:p>
    <w:p w:rsidR="00981BD4" w:rsidRDefault="006D4CD7">
      <w:pPr>
        <w:spacing w:after="75"/>
        <w:ind w:firstLine="240"/>
        <w:jc w:val="both"/>
      </w:pPr>
      <w:bookmarkStart w:id="336" w:name="286"/>
      <w:bookmarkEnd w:id="335"/>
      <w:r>
        <w:rPr>
          <w:rFonts w:ascii="Arial" w:hAnsi="Arial"/>
          <w:color w:val="000000"/>
          <w:sz w:val="18"/>
        </w:rPr>
        <w:t>вжити заходів щодо врахування під час розроблення програми державних гарантій медичного обслуговування населення на 2025 рік окремого пакета послуг із додаткового фінансового забезпечення на перехідний період</w:t>
      </w:r>
      <w:r>
        <w:rPr>
          <w:rFonts w:ascii="Arial" w:hAnsi="Arial"/>
          <w:color w:val="000000"/>
          <w:sz w:val="18"/>
        </w:rPr>
        <w:t xml:space="preserve"> 2025 року державних закладів охорони здоров'я, які будуть долучені до програми медичних гарантій з 2025 року.</w:t>
      </w:r>
    </w:p>
    <w:p w:rsidR="00981BD4" w:rsidRDefault="006D4CD7">
      <w:pPr>
        <w:spacing w:after="75"/>
        <w:ind w:firstLine="240"/>
        <w:jc w:val="both"/>
      </w:pPr>
      <w:bookmarkStart w:id="337" w:name="287"/>
      <w:bookmarkEnd w:id="336"/>
      <w:r>
        <w:rPr>
          <w:rFonts w:ascii="Arial" w:hAnsi="Arial"/>
          <w:color w:val="000000"/>
          <w:sz w:val="18"/>
        </w:rPr>
        <w:t>31. Внести зміни до таких законів України:</w:t>
      </w:r>
    </w:p>
    <w:p w:rsidR="00981BD4" w:rsidRDefault="006D4CD7">
      <w:pPr>
        <w:spacing w:after="75"/>
        <w:ind w:firstLine="240"/>
        <w:jc w:val="both"/>
      </w:pPr>
      <w:bookmarkStart w:id="338" w:name="288"/>
      <w:bookmarkEnd w:id="337"/>
      <w:r>
        <w:rPr>
          <w:rFonts w:ascii="Arial" w:hAnsi="Arial"/>
          <w:color w:val="000000"/>
          <w:sz w:val="18"/>
        </w:rPr>
        <w:t xml:space="preserve">1) у </w:t>
      </w:r>
      <w:r>
        <w:rPr>
          <w:rFonts w:ascii="Arial" w:hAnsi="Arial"/>
          <w:color w:val="293A55"/>
          <w:sz w:val="18"/>
        </w:rPr>
        <w:t>розділі III "Прикінцеві положення" Закону України "Про лобіювання"</w:t>
      </w:r>
      <w:r>
        <w:rPr>
          <w:rFonts w:ascii="Arial" w:hAnsi="Arial"/>
          <w:color w:val="000000"/>
          <w:sz w:val="18"/>
        </w:rPr>
        <w:t xml:space="preserve"> (Відомості Верховної Ради Укра</w:t>
      </w:r>
      <w:r>
        <w:rPr>
          <w:rFonts w:ascii="Arial" w:hAnsi="Arial"/>
          <w:color w:val="000000"/>
          <w:sz w:val="18"/>
        </w:rPr>
        <w:t>їни, 2024 р., N 18, ст. 77):</w:t>
      </w:r>
    </w:p>
    <w:p w:rsidR="00981BD4" w:rsidRDefault="006D4CD7">
      <w:pPr>
        <w:spacing w:after="75"/>
        <w:ind w:firstLine="240"/>
        <w:jc w:val="both"/>
      </w:pPr>
      <w:bookmarkStart w:id="339" w:name="289"/>
      <w:bookmarkEnd w:id="338"/>
      <w:r>
        <w:rPr>
          <w:rFonts w:ascii="Arial" w:hAnsi="Arial"/>
          <w:color w:val="000000"/>
          <w:sz w:val="18"/>
        </w:rPr>
        <w:t>в абзаці першому пункту 1 цифри і слова "1 січня 2025 року" замінити цифрами і словами "1 вересня 2025 року";</w:t>
      </w:r>
    </w:p>
    <w:p w:rsidR="00981BD4" w:rsidRDefault="006D4CD7">
      <w:pPr>
        <w:spacing w:after="75"/>
        <w:ind w:firstLine="240"/>
        <w:jc w:val="both"/>
      </w:pPr>
      <w:bookmarkStart w:id="340" w:name="290"/>
      <w:bookmarkEnd w:id="339"/>
      <w:r>
        <w:rPr>
          <w:rFonts w:ascii="Arial" w:hAnsi="Arial"/>
          <w:color w:val="000000"/>
          <w:sz w:val="18"/>
        </w:rPr>
        <w:t>у пункті 3 слова і цифри "перше півріччя 2025 року - до 31 липня відповідного звітного року" замінити словами і цифра</w:t>
      </w:r>
      <w:r>
        <w:rPr>
          <w:rFonts w:ascii="Arial" w:hAnsi="Arial"/>
          <w:color w:val="000000"/>
          <w:sz w:val="18"/>
        </w:rPr>
        <w:t>ми "друге півріччя 2025 року - до 31 січня 2026 року";</w:t>
      </w:r>
    </w:p>
    <w:p w:rsidR="00981BD4" w:rsidRDefault="006D4CD7">
      <w:pPr>
        <w:spacing w:after="75"/>
        <w:ind w:firstLine="240"/>
        <w:jc w:val="both"/>
      </w:pPr>
      <w:bookmarkStart w:id="341" w:name="291"/>
      <w:bookmarkEnd w:id="340"/>
      <w:r>
        <w:rPr>
          <w:rFonts w:ascii="Arial" w:hAnsi="Arial"/>
          <w:color w:val="000000"/>
          <w:sz w:val="18"/>
        </w:rPr>
        <w:t>у пункті 5:</w:t>
      </w:r>
    </w:p>
    <w:p w:rsidR="00981BD4" w:rsidRDefault="006D4CD7">
      <w:pPr>
        <w:spacing w:after="75"/>
        <w:ind w:firstLine="240"/>
        <w:jc w:val="both"/>
      </w:pPr>
      <w:bookmarkStart w:id="342" w:name="292"/>
      <w:bookmarkEnd w:id="341"/>
      <w:r>
        <w:rPr>
          <w:rFonts w:ascii="Arial" w:hAnsi="Arial"/>
          <w:color w:val="000000"/>
          <w:sz w:val="18"/>
        </w:rPr>
        <w:t>у підпункті 2 слова "забезпечити створення та функціонування Реєстру прозорості" виключити;</w:t>
      </w:r>
    </w:p>
    <w:p w:rsidR="00981BD4" w:rsidRDefault="006D4CD7">
      <w:pPr>
        <w:spacing w:after="75"/>
        <w:ind w:firstLine="240"/>
        <w:jc w:val="both"/>
      </w:pPr>
      <w:bookmarkStart w:id="343" w:name="293"/>
      <w:bookmarkEnd w:id="342"/>
      <w:r>
        <w:rPr>
          <w:rFonts w:ascii="Arial" w:hAnsi="Arial"/>
          <w:color w:val="000000"/>
          <w:sz w:val="18"/>
        </w:rPr>
        <w:t>доповнити підпунктом 2</w:t>
      </w:r>
      <w:r>
        <w:rPr>
          <w:rFonts w:ascii="Arial" w:hAnsi="Arial"/>
          <w:color w:val="000000"/>
          <w:vertAlign w:val="superscript"/>
        </w:rPr>
        <w:t>1</w:t>
      </w:r>
      <w:r>
        <w:rPr>
          <w:rFonts w:ascii="Arial" w:hAnsi="Arial"/>
          <w:color w:val="000000"/>
          <w:sz w:val="18"/>
        </w:rPr>
        <w:t xml:space="preserve"> такого змісту:</w:t>
      </w:r>
    </w:p>
    <w:p w:rsidR="00981BD4" w:rsidRDefault="006D4CD7">
      <w:pPr>
        <w:spacing w:after="75"/>
        <w:ind w:firstLine="240"/>
        <w:jc w:val="both"/>
      </w:pPr>
      <w:bookmarkStart w:id="344" w:name="294"/>
      <w:bookmarkEnd w:id="343"/>
      <w:r>
        <w:rPr>
          <w:rFonts w:ascii="Arial" w:hAnsi="Arial"/>
          <w:color w:val="000000"/>
          <w:sz w:val="18"/>
        </w:rPr>
        <w:t>"2</w:t>
      </w:r>
      <w:r>
        <w:rPr>
          <w:rFonts w:ascii="Arial" w:hAnsi="Arial"/>
          <w:color w:val="000000"/>
          <w:vertAlign w:val="superscript"/>
        </w:rPr>
        <w:t>1</w:t>
      </w:r>
      <w:r>
        <w:rPr>
          <w:rFonts w:ascii="Arial" w:hAnsi="Arial"/>
          <w:color w:val="000000"/>
          <w:sz w:val="18"/>
        </w:rPr>
        <w:t>) протягом чотирнадцяти місяців з дня набрання чинності</w:t>
      </w:r>
      <w:r>
        <w:rPr>
          <w:rFonts w:ascii="Arial" w:hAnsi="Arial"/>
          <w:color w:val="000000"/>
          <w:sz w:val="18"/>
        </w:rPr>
        <w:t xml:space="preserve"> цим Законом забезпечити створення та функціонування Реєстру прозорості";</w:t>
      </w:r>
    </w:p>
    <w:p w:rsidR="00981BD4" w:rsidRDefault="006D4CD7">
      <w:pPr>
        <w:spacing w:after="75"/>
        <w:ind w:firstLine="240"/>
        <w:jc w:val="both"/>
      </w:pPr>
      <w:bookmarkStart w:id="345" w:name="295"/>
      <w:bookmarkEnd w:id="344"/>
      <w:r>
        <w:rPr>
          <w:rFonts w:ascii="Arial" w:hAnsi="Arial"/>
          <w:color w:val="000000"/>
          <w:sz w:val="18"/>
        </w:rPr>
        <w:t xml:space="preserve">2) у </w:t>
      </w:r>
      <w:r>
        <w:rPr>
          <w:rFonts w:ascii="Arial" w:hAnsi="Arial"/>
          <w:color w:val="293A55"/>
          <w:sz w:val="18"/>
        </w:rPr>
        <w:t>пункті 1 розділу XII "Прикінцеві та перехідні положення" Закону України "Про дошкільну освіту" від 6 червня 2024 року N 3788-IX</w:t>
      </w:r>
      <w:r>
        <w:rPr>
          <w:rFonts w:ascii="Arial" w:hAnsi="Arial"/>
          <w:color w:val="000000"/>
          <w:sz w:val="18"/>
        </w:rPr>
        <w:t xml:space="preserve"> слова "вводиться в дію через один рік з дня набра</w:t>
      </w:r>
      <w:r>
        <w:rPr>
          <w:rFonts w:ascii="Arial" w:hAnsi="Arial"/>
          <w:color w:val="000000"/>
          <w:sz w:val="18"/>
        </w:rPr>
        <w:t>ння ним чинності" замінити словами і цифрами "вводиться в дію з 1 січня 2025 року".</w:t>
      </w:r>
    </w:p>
    <w:p w:rsidR="00981BD4" w:rsidRDefault="006D4CD7">
      <w:pPr>
        <w:spacing w:after="75"/>
        <w:ind w:firstLine="240"/>
        <w:jc w:val="both"/>
      </w:pPr>
      <w:bookmarkStart w:id="346" w:name="296"/>
      <w:bookmarkEnd w:id="345"/>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4"/>
        <w:gridCol w:w="4629"/>
      </w:tblGrid>
      <w:tr w:rsidR="00981BD4">
        <w:trPr>
          <w:trHeight w:val="120"/>
          <w:tblCellSpacing w:w="0" w:type="auto"/>
        </w:trPr>
        <w:tc>
          <w:tcPr>
            <w:tcW w:w="4845" w:type="dxa"/>
            <w:vAlign w:val="center"/>
          </w:tcPr>
          <w:p w:rsidR="00981BD4" w:rsidRDefault="006D4CD7">
            <w:pPr>
              <w:spacing w:after="75"/>
              <w:jc w:val="center"/>
            </w:pPr>
            <w:bookmarkStart w:id="347" w:name="297"/>
            <w:bookmarkEnd w:id="346"/>
            <w:r>
              <w:rPr>
                <w:rFonts w:ascii="Arial" w:hAnsi="Arial"/>
                <w:b/>
                <w:color w:val="000000"/>
                <w:sz w:val="15"/>
              </w:rPr>
              <w:t>Президент України</w:t>
            </w:r>
          </w:p>
        </w:tc>
        <w:tc>
          <w:tcPr>
            <w:tcW w:w="4845" w:type="dxa"/>
            <w:vAlign w:val="center"/>
          </w:tcPr>
          <w:p w:rsidR="00981BD4" w:rsidRDefault="006D4CD7">
            <w:pPr>
              <w:spacing w:after="75"/>
              <w:jc w:val="center"/>
            </w:pPr>
            <w:bookmarkStart w:id="348" w:name="298"/>
            <w:bookmarkEnd w:id="347"/>
            <w:r>
              <w:rPr>
                <w:rFonts w:ascii="Arial" w:hAnsi="Arial"/>
                <w:b/>
                <w:color w:val="000000"/>
                <w:sz w:val="15"/>
              </w:rPr>
              <w:t>В. ЗЕЛЕНСЬКИЙ</w:t>
            </w:r>
          </w:p>
        </w:tc>
        <w:bookmarkEnd w:id="348"/>
      </w:tr>
      <w:tr w:rsidR="00981BD4">
        <w:trPr>
          <w:trHeight w:val="120"/>
          <w:tblCellSpacing w:w="0" w:type="auto"/>
        </w:trPr>
        <w:tc>
          <w:tcPr>
            <w:tcW w:w="4845" w:type="dxa"/>
            <w:vAlign w:val="center"/>
          </w:tcPr>
          <w:p w:rsidR="00981BD4" w:rsidRDefault="006D4CD7">
            <w:pPr>
              <w:spacing w:after="75"/>
              <w:jc w:val="center"/>
            </w:pPr>
            <w:bookmarkStart w:id="349" w:name="299"/>
            <w:r>
              <w:rPr>
                <w:rFonts w:ascii="Arial" w:hAnsi="Arial"/>
                <w:b/>
                <w:color w:val="000000"/>
                <w:sz w:val="15"/>
              </w:rPr>
              <w:t>м. Київ</w:t>
            </w:r>
            <w:r>
              <w:br/>
            </w:r>
            <w:r>
              <w:rPr>
                <w:rFonts w:ascii="Arial" w:hAnsi="Arial"/>
                <w:b/>
                <w:color w:val="000000"/>
                <w:sz w:val="15"/>
              </w:rPr>
              <w:t>19 листопада 2024 року</w:t>
            </w:r>
            <w:r>
              <w:br/>
            </w:r>
            <w:r>
              <w:rPr>
                <w:rFonts w:ascii="Arial" w:hAnsi="Arial"/>
                <w:b/>
                <w:color w:val="000000"/>
                <w:sz w:val="15"/>
              </w:rPr>
              <w:t>N 4059-IX</w:t>
            </w:r>
          </w:p>
        </w:tc>
        <w:tc>
          <w:tcPr>
            <w:tcW w:w="4845" w:type="dxa"/>
            <w:vAlign w:val="center"/>
          </w:tcPr>
          <w:p w:rsidR="00981BD4" w:rsidRDefault="006D4CD7">
            <w:pPr>
              <w:spacing w:after="75"/>
              <w:jc w:val="center"/>
            </w:pPr>
            <w:bookmarkStart w:id="350" w:name="300"/>
            <w:bookmarkEnd w:id="349"/>
            <w:r>
              <w:rPr>
                <w:rFonts w:ascii="Arial" w:hAnsi="Arial"/>
                <w:color w:val="000000"/>
                <w:sz w:val="15"/>
              </w:rPr>
              <w:t xml:space="preserve"> </w:t>
            </w:r>
          </w:p>
        </w:tc>
        <w:bookmarkEnd w:id="350"/>
      </w:tr>
    </w:tbl>
    <w:p w:rsidR="006D4CD7" w:rsidRDefault="006D4CD7" w:rsidP="00303983">
      <w:pPr>
        <w:spacing w:after="75"/>
        <w:ind w:firstLine="240"/>
        <w:jc w:val="both"/>
      </w:pPr>
      <w:bookmarkStart w:id="351" w:name="_GoBack"/>
      <w:bookmarkEnd w:id="351"/>
    </w:p>
    <w:sectPr w:rsidR="006D4CD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981BD4"/>
    <w:rsid w:val="00303983"/>
    <w:rsid w:val="006D4CD7"/>
    <w:rsid w:val="00981B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B59B42-8D82-4FAB-989E-7453D8A58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16330</Words>
  <Characters>93083</Characters>
  <Application>Microsoft Office Word</Application>
  <DocSecurity>0</DocSecurity>
  <Lines>775</Lines>
  <Paragraphs>218</Paragraphs>
  <ScaleCrop>false</ScaleCrop>
  <Company/>
  <LinksUpToDate>false</LinksUpToDate>
  <CharactersWithSpaces>109195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2025-10-22T21:38:00Z</dcterms:created>
  <dcterms:modified xsi:type="dcterms:W3CDTF">2025-10-22T21:38:00Z</dcterms:modified>
</cp:coreProperties>
</file>